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67A" w:rsidRPr="00414107" w:rsidRDefault="00C8367A" w:rsidP="00414107">
      <w:pPr>
        <w:spacing w:after="120" w:line="240" w:lineRule="auto"/>
        <w:rPr>
          <w:rFonts w:ascii="Arial Narrow" w:hAnsi="Arial Narrow"/>
          <w:sz w:val="20"/>
          <w:szCs w:val="20"/>
        </w:rPr>
      </w:pPr>
    </w:p>
    <w:tbl>
      <w:tblPr>
        <w:tblW w:w="14194" w:type="dxa"/>
        <w:tblInd w:w="-10" w:type="dxa"/>
        <w:tblLayout w:type="fixed"/>
        <w:tblLook w:val="0000" w:firstRow="0" w:lastRow="0" w:firstColumn="0" w:lastColumn="0" w:noHBand="0" w:noVBand="0"/>
      </w:tblPr>
      <w:tblGrid>
        <w:gridCol w:w="1035"/>
        <w:gridCol w:w="1980"/>
        <w:gridCol w:w="1695"/>
        <w:gridCol w:w="5130"/>
        <w:gridCol w:w="1121"/>
        <w:gridCol w:w="1667"/>
        <w:gridCol w:w="1566"/>
      </w:tblGrid>
      <w:tr w:rsidR="00414107" w:rsidRPr="00414107" w:rsidTr="00414107">
        <w:tc>
          <w:tcPr>
            <w:tcW w:w="4710" w:type="dxa"/>
            <w:gridSpan w:val="3"/>
            <w:tcBorders>
              <w:top w:val="single" w:sz="4" w:space="0" w:color="000000"/>
              <w:left w:val="single" w:sz="4" w:space="0" w:color="000000"/>
              <w:bottom w:val="single" w:sz="4" w:space="0" w:color="000000"/>
            </w:tcBorders>
            <w:shd w:val="clear" w:color="auto" w:fill="F2F2F2" w:themeFill="background1" w:themeFillShade="F2"/>
          </w:tcPr>
          <w:p w:rsidR="00611F9C" w:rsidRPr="00414107" w:rsidRDefault="00BE1459" w:rsidP="00414107">
            <w:pPr>
              <w:snapToGrid w:val="0"/>
              <w:spacing w:after="120" w:line="240" w:lineRule="auto"/>
              <w:rPr>
                <w:rFonts w:ascii="Arial Narrow" w:eastAsia="Arial" w:hAnsi="Arial Narrow" w:cs="Arial"/>
                <w:b/>
                <w:bCs/>
                <w:sz w:val="20"/>
                <w:szCs w:val="20"/>
              </w:rPr>
            </w:pPr>
            <w:r w:rsidRPr="00414107">
              <w:rPr>
                <w:rFonts w:ascii="Arial Narrow" w:eastAsia="Arial" w:hAnsi="Arial Narrow" w:cs="Arial"/>
                <w:b/>
                <w:bCs/>
                <w:sz w:val="20"/>
                <w:szCs w:val="20"/>
                <w:lang w:val="mk-MK"/>
              </w:rPr>
              <w:t>Седмица:</w:t>
            </w:r>
            <w:r w:rsidR="00802DEE" w:rsidRPr="00414107">
              <w:rPr>
                <w:rFonts w:ascii="Arial Narrow" w:eastAsia="Arial" w:hAnsi="Arial Narrow" w:cs="Arial"/>
                <w:b/>
                <w:bCs/>
                <w:sz w:val="20"/>
                <w:szCs w:val="20"/>
                <w:lang w:val="mk-MK"/>
              </w:rPr>
              <w:t xml:space="preserve"> </w:t>
            </w:r>
            <w:r w:rsidR="00414107" w:rsidRPr="00414107">
              <w:rPr>
                <w:rFonts w:ascii="Arial Narrow" w:eastAsia="Arial" w:hAnsi="Arial Narrow" w:cs="Arial"/>
                <w:bCs/>
                <w:sz w:val="20"/>
                <w:szCs w:val="20"/>
              </w:rPr>
              <w:t>4</w:t>
            </w:r>
            <w:r w:rsidR="00802DEE" w:rsidRPr="00414107">
              <w:rPr>
                <w:rFonts w:ascii="Arial Narrow" w:eastAsia="Arial" w:hAnsi="Arial Narrow" w:cs="Arial"/>
                <w:bCs/>
                <w:sz w:val="20"/>
                <w:szCs w:val="20"/>
                <w:lang w:val="mk-MK"/>
              </w:rPr>
              <w:t xml:space="preserve"> </w:t>
            </w:r>
            <w:r w:rsidR="00FD378C" w:rsidRPr="00414107">
              <w:rPr>
                <w:rFonts w:ascii="Arial Narrow" w:eastAsia="Arial" w:hAnsi="Arial Narrow" w:cs="Arial"/>
                <w:bCs/>
                <w:sz w:val="20"/>
                <w:szCs w:val="20"/>
                <w:lang w:val="mk-MK"/>
              </w:rPr>
              <w:t xml:space="preserve">час </w:t>
            </w:r>
            <w:r w:rsidR="00611F9C" w:rsidRPr="00414107">
              <w:rPr>
                <w:rFonts w:ascii="Arial Narrow" w:eastAsia="Arial" w:hAnsi="Arial Narrow" w:cs="Arial"/>
                <w:bCs/>
                <w:sz w:val="20"/>
                <w:szCs w:val="20"/>
              </w:rPr>
              <w:t>1</w:t>
            </w:r>
          </w:p>
          <w:p w:rsidR="00BE1459" w:rsidRPr="00414107" w:rsidRDefault="00BE1459" w:rsidP="00414107">
            <w:pPr>
              <w:snapToGrid w:val="0"/>
              <w:spacing w:after="120" w:line="240" w:lineRule="auto"/>
              <w:rPr>
                <w:rFonts w:ascii="Arial Narrow" w:eastAsia="Arial" w:hAnsi="Arial Narrow" w:cs="Arial"/>
                <w:b/>
                <w:bCs/>
                <w:sz w:val="20"/>
                <w:szCs w:val="20"/>
              </w:rPr>
            </w:pPr>
            <w:r w:rsidRPr="00414107">
              <w:rPr>
                <w:rFonts w:ascii="Arial Narrow" w:eastAsia="Arial" w:hAnsi="Arial Narrow" w:cs="Arial"/>
                <w:b/>
                <w:bCs/>
                <w:sz w:val="20"/>
                <w:szCs w:val="20"/>
                <w:lang w:val="mk-MK"/>
              </w:rPr>
              <w:t>Дата:</w:t>
            </w:r>
            <w:r w:rsidR="00A5653E" w:rsidRPr="00414107">
              <w:rPr>
                <w:rFonts w:ascii="Arial Narrow" w:eastAsia="Arial" w:hAnsi="Arial Narrow" w:cs="Arial"/>
                <w:b/>
                <w:bCs/>
                <w:sz w:val="20"/>
                <w:szCs w:val="20"/>
              </w:rPr>
              <w:t xml:space="preserve"> </w:t>
            </w:r>
          </w:p>
        </w:tc>
        <w:tc>
          <w:tcPr>
            <w:tcW w:w="7918" w:type="dxa"/>
            <w:gridSpan w:val="3"/>
            <w:tcBorders>
              <w:top w:val="single" w:sz="4" w:space="0" w:color="000000"/>
              <w:left w:val="single" w:sz="4" w:space="0" w:color="000000"/>
              <w:bottom w:val="single" w:sz="4" w:space="0" w:color="000000"/>
            </w:tcBorders>
            <w:shd w:val="clear" w:color="auto" w:fill="F2F2F2" w:themeFill="background1" w:themeFillShade="F2"/>
          </w:tcPr>
          <w:p w:rsidR="003D2A80" w:rsidRPr="00414107" w:rsidRDefault="00BE1459" w:rsidP="00414107">
            <w:pPr>
              <w:snapToGrid w:val="0"/>
              <w:spacing w:after="120" w:line="240" w:lineRule="auto"/>
              <w:rPr>
                <w:rFonts w:ascii="Arial Narrow" w:eastAsia="Arial" w:hAnsi="Arial Narrow" w:cs="Arial"/>
                <w:b/>
                <w:bCs/>
                <w:sz w:val="20"/>
                <w:szCs w:val="20"/>
                <w:lang w:val="mk-MK"/>
              </w:rPr>
            </w:pPr>
            <w:r w:rsidRPr="00414107">
              <w:rPr>
                <w:rFonts w:ascii="Arial Narrow" w:eastAsia="Arial" w:hAnsi="Arial Narrow" w:cs="Arial"/>
                <w:b/>
                <w:bCs/>
                <w:sz w:val="20"/>
                <w:szCs w:val="20"/>
                <w:lang w:val="mk-MK"/>
              </w:rPr>
              <w:t>Тема:</w:t>
            </w:r>
            <w:r w:rsidR="003D2A80" w:rsidRPr="00414107">
              <w:rPr>
                <w:rFonts w:ascii="Arial Narrow" w:eastAsia="Arial" w:hAnsi="Arial Narrow" w:cs="Arial"/>
                <w:b/>
                <w:bCs/>
                <w:sz w:val="20"/>
                <w:szCs w:val="20"/>
                <w:lang w:val="mk-MK"/>
              </w:rPr>
              <w:t xml:space="preserve"> </w:t>
            </w:r>
            <w:r w:rsidR="00414107" w:rsidRPr="00414107">
              <w:rPr>
                <w:rFonts w:ascii="Arial Narrow" w:eastAsia="Arial" w:hAnsi="Arial Narrow" w:cs="Arial"/>
                <w:bCs/>
                <w:sz w:val="20"/>
                <w:szCs w:val="20"/>
              </w:rPr>
              <w:t>1</w:t>
            </w:r>
            <w:r w:rsidR="00A5653E" w:rsidRPr="00414107">
              <w:rPr>
                <w:rFonts w:ascii="Arial Narrow" w:eastAsia="Arial" w:hAnsi="Arial Narrow" w:cs="Arial"/>
                <w:bCs/>
                <w:sz w:val="20"/>
                <w:szCs w:val="20"/>
              </w:rPr>
              <w:t xml:space="preserve">A </w:t>
            </w:r>
            <w:r w:rsidR="00A5653E" w:rsidRPr="00414107">
              <w:rPr>
                <w:rFonts w:ascii="Arial Narrow" w:eastAsia="Arial" w:hAnsi="Arial Narrow" w:cs="Arial"/>
                <w:bCs/>
                <w:sz w:val="20"/>
                <w:szCs w:val="20"/>
                <w:lang w:val="mk-MK"/>
              </w:rPr>
              <w:t>Број и решавање проблеми</w:t>
            </w:r>
          </w:p>
          <w:p w:rsidR="007474A9" w:rsidRPr="00414107" w:rsidRDefault="007474A9" w:rsidP="00414107">
            <w:pPr>
              <w:snapToGrid w:val="0"/>
              <w:spacing w:after="120" w:line="240" w:lineRule="auto"/>
              <w:rPr>
                <w:rFonts w:ascii="Arial Narrow" w:hAnsi="Arial Narrow" w:cs="Arial"/>
                <w:sz w:val="20"/>
                <w:szCs w:val="20"/>
                <w:lang w:val="mk-MK"/>
              </w:rPr>
            </w:pPr>
            <w:r w:rsidRPr="00414107">
              <w:rPr>
                <w:rFonts w:ascii="Arial Narrow" w:hAnsi="Arial Narrow" w:cs="Arial"/>
                <w:b/>
                <w:sz w:val="20"/>
                <w:szCs w:val="20"/>
                <w:lang w:val="mk-MK"/>
              </w:rPr>
              <w:t>Наставна содржина</w:t>
            </w:r>
            <w:r w:rsidRPr="00414107">
              <w:rPr>
                <w:rFonts w:ascii="Arial Narrow" w:hAnsi="Arial Narrow" w:cs="Arial"/>
                <w:sz w:val="20"/>
                <w:szCs w:val="20"/>
                <w:lang w:val="mk-MK"/>
              </w:rPr>
              <w:t xml:space="preserve">: </w:t>
            </w:r>
            <w:r w:rsidR="00802DEE" w:rsidRPr="00414107">
              <w:rPr>
                <w:rFonts w:ascii="Arial Narrow" w:hAnsi="Arial Narrow" w:cs="Arial"/>
                <w:sz w:val="20"/>
                <w:szCs w:val="20"/>
                <w:lang w:val="mk-MK"/>
              </w:rPr>
              <w:t>Бројни низи</w:t>
            </w:r>
          </w:p>
        </w:tc>
        <w:tc>
          <w:tcPr>
            <w:tcW w:w="156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E1459" w:rsidRPr="00414107" w:rsidRDefault="00BE1459" w:rsidP="00414107">
            <w:pPr>
              <w:snapToGrid w:val="0"/>
              <w:spacing w:after="120" w:line="240" w:lineRule="auto"/>
              <w:rPr>
                <w:rFonts w:ascii="Arial Narrow" w:eastAsia="Arial" w:hAnsi="Arial Narrow" w:cs="Arial"/>
                <w:b/>
                <w:bCs/>
                <w:sz w:val="20"/>
                <w:szCs w:val="20"/>
                <w:lang w:val="mk-MK"/>
              </w:rPr>
            </w:pPr>
            <w:r w:rsidRPr="00414107">
              <w:rPr>
                <w:rFonts w:ascii="Arial Narrow" w:eastAsia="Arial" w:hAnsi="Arial Narrow" w:cs="Arial"/>
                <w:b/>
                <w:bCs/>
                <w:sz w:val="20"/>
                <w:szCs w:val="20"/>
                <w:lang w:val="mk-MK"/>
              </w:rPr>
              <w:t>Одделение</w:t>
            </w:r>
            <w:r w:rsidRPr="00414107">
              <w:rPr>
                <w:rFonts w:ascii="Arial Narrow" w:eastAsia="Arial" w:hAnsi="Arial Narrow" w:cs="Arial"/>
                <w:b/>
                <w:bCs/>
                <w:sz w:val="20"/>
                <w:szCs w:val="20"/>
              </w:rPr>
              <w:t xml:space="preserve">: </w:t>
            </w:r>
            <w:r w:rsidR="00A5653E" w:rsidRPr="00414107">
              <w:rPr>
                <w:rFonts w:ascii="Arial Narrow" w:eastAsia="Arial" w:hAnsi="Arial Narrow" w:cs="Arial"/>
                <w:b/>
                <w:bCs/>
                <w:sz w:val="20"/>
                <w:szCs w:val="20"/>
              </w:rPr>
              <w:t>V</w:t>
            </w:r>
          </w:p>
        </w:tc>
      </w:tr>
      <w:tr w:rsidR="00414107" w:rsidRPr="00414107" w:rsidTr="00414107">
        <w:tc>
          <w:tcPr>
            <w:tcW w:w="1035" w:type="dxa"/>
            <w:vMerge w:val="restart"/>
            <w:tcBorders>
              <w:top w:val="single" w:sz="4" w:space="0" w:color="000000"/>
              <w:left w:val="single" w:sz="4" w:space="0" w:color="000000"/>
              <w:bottom w:val="single" w:sz="4" w:space="0" w:color="000000"/>
            </w:tcBorders>
            <w:shd w:val="clear" w:color="auto" w:fill="F2F2F2" w:themeFill="background1" w:themeFillShade="F2"/>
          </w:tcPr>
          <w:p w:rsidR="00BE1459" w:rsidRPr="00414107" w:rsidRDefault="009B6D1C" w:rsidP="00414107">
            <w:pPr>
              <w:snapToGrid w:val="0"/>
              <w:spacing w:after="120" w:line="240" w:lineRule="auto"/>
              <w:jc w:val="center"/>
              <w:rPr>
                <w:rFonts w:ascii="Arial Narrow" w:eastAsia="Arial" w:hAnsi="Arial Narrow" w:cs="Arial"/>
                <w:b/>
                <w:bCs/>
                <w:sz w:val="20"/>
                <w:szCs w:val="20"/>
                <w:lang w:val="mk-MK"/>
              </w:rPr>
            </w:pPr>
            <w:r w:rsidRPr="00414107">
              <w:rPr>
                <w:rFonts w:ascii="Arial Narrow" w:eastAsia="Arial" w:hAnsi="Arial Narrow" w:cs="Arial"/>
                <w:b/>
                <w:bCs/>
                <w:sz w:val="20"/>
                <w:szCs w:val="20"/>
                <w:lang w:val="mk-MK"/>
              </w:rPr>
              <w:t>Време</w:t>
            </w:r>
          </w:p>
        </w:tc>
        <w:tc>
          <w:tcPr>
            <w:tcW w:w="1980" w:type="dxa"/>
            <w:vMerge w:val="restart"/>
            <w:tcBorders>
              <w:top w:val="single" w:sz="4" w:space="0" w:color="000000"/>
              <w:left w:val="single" w:sz="4" w:space="0" w:color="000000"/>
              <w:bottom w:val="single" w:sz="4" w:space="0" w:color="000000"/>
            </w:tcBorders>
            <w:shd w:val="clear" w:color="auto" w:fill="F2F2F2" w:themeFill="background1" w:themeFillShade="F2"/>
          </w:tcPr>
          <w:p w:rsidR="00BE1459" w:rsidRPr="00414107" w:rsidRDefault="00BE1459" w:rsidP="00414107">
            <w:pPr>
              <w:snapToGrid w:val="0"/>
              <w:spacing w:after="120" w:line="240" w:lineRule="auto"/>
              <w:jc w:val="center"/>
              <w:rPr>
                <w:rFonts w:ascii="Arial Narrow" w:eastAsia="Arial" w:hAnsi="Arial Narrow" w:cs="Arial"/>
                <w:b/>
                <w:bCs/>
                <w:sz w:val="20"/>
                <w:szCs w:val="20"/>
                <w:lang w:val="mk-MK"/>
              </w:rPr>
            </w:pPr>
            <w:r w:rsidRPr="00414107">
              <w:rPr>
                <w:rFonts w:ascii="Arial Narrow" w:eastAsia="Arial" w:hAnsi="Arial Narrow" w:cs="Arial"/>
                <w:b/>
                <w:bCs/>
                <w:sz w:val="20"/>
                <w:szCs w:val="20"/>
                <w:lang w:val="mk-MK"/>
              </w:rPr>
              <w:t>Цели на учење</w:t>
            </w:r>
          </w:p>
        </w:tc>
        <w:tc>
          <w:tcPr>
            <w:tcW w:w="1695" w:type="dxa"/>
            <w:vMerge w:val="restart"/>
            <w:tcBorders>
              <w:top w:val="single" w:sz="4" w:space="0" w:color="000000"/>
              <w:left w:val="single" w:sz="4" w:space="0" w:color="000000"/>
              <w:bottom w:val="single" w:sz="4" w:space="0" w:color="000000"/>
            </w:tcBorders>
            <w:shd w:val="clear" w:color="auto" w:fill="F2F2F2" w:themeFill="background1" w:themeFillShade="F2"/>
          </w:tcPr>
          <w:p w:rsidR="00BE1459" w:rsidRPr="00414107" w:rsidRDefault="00BE1459" w:rsidP="00414107">
            <w:pPr>
              <w:snapToGrid w:val="0"/>
              <w:spacing w:after="120" w:line="240" w:lineRule="auto"/>
              <w:jc w:val="center"/>
              <w:rPr>
                <w:rFonts w:ascii="Arial Narrow" w:eastAsia="Arial" w:hAnsi="Arial Narrow" w:cs="Arial"/>
                <w:b/>
                <w:bCs/>
                <w:sz w:val="20"/>
                <w:szCs w:val="20"/>
                <w:lang w:val="mk-MK"/>
              </w:rPr>
            </w:pPr>
            <w:r w:rsidRPr="00414107">
              <w:rPr>
                <w:rFonts w:ascii="Arial Narrow" w:eastAsia="Arial" w:hAnsi="Arial Narrow" w:cs="Arial"/>
                <w:b/>
                <w:bCs/>
                <w:sz w:val="20"/>
                <w:szCs w:val="20"/>
                <w:lang w:val="mk-MK"/>
              </w:rPr>
              <w:t>Критериуми на успех (очекувани резултати)</w:t>
            </w:r>
          </w:p>
        </w:tc>
        <w:tc>
          <w:tcPr>
            <w:tcW w:w="6251" w:type="dxa"/>
            <w:gridSpan w:val="2"/>
            <w:tcBorders>
              <w:top w:val="single" w:sz="4" w:space="0" w:color="000000"/>
              <w:left w:val="single" w:sz="4" w:space="0" w:color="000000"/>
              <w:bottom w:val="single" w:sz="4" w:space="0" w:color="000000"/>
            </w:tcBorders>
            <w:shd w:val="clear" w:color="auto" w:fill="F2F2F2" w:themeFill="background1" w:themeFillShade="F2"/>
          </w:tcPr>
          <w:p w:rsidR="00BE1459" w:rsidRPr="00414107" w:rsidRDefault="00BE1459" w:rsidP="00414107">
            <w:pPr>
              <w:snapToGrid w:val="0"/>
              <w:spacing w:after="120" w:line="240" w:lineRule="auto"/>
              <w:jc w:val="center"/>
              <w:rPr>
                <w:rFonts w:ascii="Arial Narrow" w:eastAsia="Arial" w:hAnsi="Arial Narrow" w:cs="Arial"/>
                <w:b/>
                <w:bCs/>
                <w:sz w:val="20"/>
                <w:szCs w:val="20"/>
                <w:lang w:val="mk-MK"/>
              </w:rPr>
            </w:pPr>
            <w:r w:rsidRPr="00414107">
              <w:rPr>
                <w:rFonts w:ascii="Arial Narrow" w:eastAsia="Arial" w:hAnsi="Arial Narrow" w:cs="Arial"/>
                <w:b/>
                <w:bCs/>
                <w:sz w:val="20"/>
                <w:szCs w:val="20"/>
                <w:lang w:val="mk-MK"/>
              </w:rPr>
              <w:t>Активности</w:t>
            </w:r>
          </w:p>
        </w:tc>
        <w:tc>
          <w:tcPr>
            <w:tcW w:w="1667" w:type="dxa"/>
            <w:vMerge w:val="restart"/>
            <w:tcBorders>
              <w:top w:val="single" w:sz="4" w:space="0" w:color="000000"/>
              <w:left w:val="single" w:sz="4" w:space="0" w:color="000000"/>
              <w:bottom w:val="single" w:sz="4" w:space="0" w:color="000000"/>
            </w:tcBorders>
            <w:shd w:val="clear" w:color="auto" w:fill="F2F2F2" w:themeFill="background1" w:themeFillShade="F2"/>
          </w:tcPr>
          <w:p w:rsidR="00BE1459" w:rsidRPr="00414107" w:rsidRDefault="00BE1459" w:rsidP="00414107">
            <w:pPr>
              <w:snapToGrid w:val="0"/>
              <w:spacing w:after="120" w:line="240" w:lineRule="auto"/>
              <w:jc w:val="center"/>
              <w:rPr>
                <w:rFonts w:ascii="Arial Narrow" w:eastAsia="Arial" w:hAnsi="Arial Narrow" w:cs="Arial"/>
                <w:b/>
                <w:bCs/>
                <w:sz w:val="20"/>
                <w:szCs w:val="20"/>
                <w:lang w:val="mk-MK"/>
              </w:rPr>
            </w:pPr>
            <w:r w:rsidRPr="00414107">
              <w:rPr>
                <w:rFonts w:ascii="Arial Narrow" w:eastAsia="Arial" w:hAnsi="Arial Narrow" w:cs="Arial"/>
                <w:b/>
                <w:bCs/>
                <w:sz w:val="20"/>
                <w:szCs w:val="20"/>
                <w:lang w:val="mk-MK"/>
              </w:rPr>
              <w:t>Ресурси (средства и материјали)</w:t>
            </w:r>
          </w:p>
        </w:tc>
        <w:tc>
          <w:tcPr>
            <w:tcW w:w="156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E1459" w:rsidRPr="00414107" w:rsidRDefault="00BE1459" w:rsidP="00414107">
            <w:pPr>
              <w:snapToGrid w:val="0"/>
              <w:spacing w:after="120" w:line="240" w:lineRule="auto"/>
              <w:jc w:val="center"/>
              <w:rPr>
                <w:rFonts w:ascii="Arial Narrow" w:eastAsia="Arial" w:hAnsi="Arial Narrow" w:cs="Arial"/>
                <w:b/>
                <w:bCs/>
                <w:sz w:val="20"/>
                <w:szCs w:val="20"/>
                <w:lang w:val="mk-MK"/>
              </w:rPr>
            </w:pPr>
            <w:r w:rsidRPr="00414107">
              <w:rPr>
                <w:rFonts w:ascii="Arial Narrow" w:eastAsia="Arial" w:hAnsi="Arial Narrow" w:cs="Arial"/>
                <w:b/>
                <w:bCs/>
                <w:sz w:val="20"/>
                <w:szCs w:val="20"/>
                <w:lang w:val="mk-MK"/>
              </w:rPr>
              <w:t>Доказ за постигнување</w:t>
            </w:r>
          </w:p>
        </w:tc>
      </w:tr>
      <w:tr w:rsidR="00414107" w:rsidRPr="00414107" w:rsidTr="00414107">
        <w:tc>
          <w:tcPr>
            <w:tcW w:w="1035" w:type="dxa"/>
            <w:vMerge/>
            <w:tcBorders>
              <w:top w:val="single" w:sz="4" w:space="0" w:color="000000"/>
              <w:left w:val="single" w:sz="4" w:space="0" w:color="000000"/>
              <w:bottom w:val="single" w:sz="4" w:space="0" w:color="000000"/>
            </w:tcBorders>
            <w:shd w:val="clear" w:color="auto" w:fill="4BACC6"/>
          </w:tcPr>
          <w:p w:rsidR="00BE1459" w:rsidRPr="00414107" w:rsidRDefault="00BE1459" w:rsidP="00414107">
            <w:pPr>
              <w:snapToGrid w:val="0"/>
              <w:spacing w:after="120" w:line="240" w:lineRule="auto"/>
              <w:rPr>
                <w:rFonts w:ascii="Arial Narrow" w:hAnsi="Arial Narrow"/>
                <w:sz w:val="20"/>
                <w:szCs w:val="20"/>
              </w:rPr>
            </w:pPr>
          </w:p>
        </w:tc>
        <w:tc>
          <w:tcPr>
            <w:tcW w:w="1980" w:type="dxa"/>
            <w:vMerge/>
            <w:tcBorders>
              <w:top w:val="single" w:sz="4" w:space="0" w:color="000000"/>
              <w:left w:val="single" w:sz="4" w:space="0" w:color="000000"/>
              <w:bottom w:val="single" w:sz="4" w:space="0" w:color="000000"/>
            </w:tcBorders>
            <w:shd w:val="clear" w:color="auto" w:fill="4BACC6"/>
          </w:tcPr>
          <w:p w:rsidR="00BE1459" w:rsidRPr="00414107" w:rsidRDefault="00BE1459" w:rsidP="00414107">
            <w:pPr>
              <w:snapToGrid w:val="0"/>
              <w:spacing w:after="120" w:line="240" w:lineRule="auto"/>
              <w:rPr>
                <w:rFonts w:ascii="Arial Narrow" w:hAnsi="Arial Narrow"/>
                <w:sz w:val="20"/>
                <w:szCs w:val="20"/>
              </w:rPr>
            </w:pPr>
          </w:p>
        </w:tc>
        <w:tc>
          <w:tcPr>
            <w:tcW w:w="1695" w:type="dxa"/>
            <w:vMerge/>
            <w:tcBorders>
              <w:top w:val="single" w:sz="4" w:space="0" w:color="000000"/>
              <w:left w:val="single" w:sz="4" w:space="0" w:color="000000"/>
              <w:bottom w:val="single" w:sz="4" w:space="0" w:color="000000"/>
            </w:tcBorders>
            <w:shd w:val="clear" w:color="auto" w:fill="4BACC6"/>
          </w:tcPr>
          <w:p w:rsidR="00BE1459" w:rsidRPr="00414107" w:rsidRDefault="00BE1459" w:rsidP="00414107">
            <w:pPr>
              <w:snapToGrid w:val="0"/>
              <w:spacing w:after="120" w:line="240" w:lineRule="auto"/>
              <w:rPr>
                <w:rFonts w:ascii="Arial Narrow" w:hAnsi="Arial Narrow"/>
                <w:sz w:val="20"/>
                <w:szCs w:val="20"/>
              </w:rPr>
            </w:pPr>
          </w:p>
        </w:tc>
        <w:tc>
          <w:tcPr>
            <w:tcW w:w="5130" w:type="dxa"/>
            <w:tcBorders>
              <w:top w:val="single" w:sz="4" w:space="0" w:color="000000"/>
              <w:left w:val="single" w:sz="4" w:space="0" w:color="000000"/>
              <w:bottom w:val="single" w:sz="4" w:space="0" w:color="000000"/>
            </w:tcBorders>
            <w:shd w:val="clear" w:color="auto" w:fill="F2F2F2" w:themeFill="background1" w:themeFillShade="F2"/>
          </w:tcPr>
          <w:p w:rsidR="00BE1459" w:rsidRPr="00414107" w:rsidRDefault="00BE1459" w:rsidP="00414107">
            <w:pPr>
              <w:snapToGrid w:val="0"/>
              <w:spacing w:after="120" w:line="240" w:lineRule="auto"/>
              <w:rPr>
                <w:rFonts w:ascii="Arial Narrow" w:eastAsia="Arial" w:hAnsi="Arial Narrow" w:cs="Arial"/>
                <w:b/>
                <w:bCs/>
                <w:sz w:val="20"/>
                <w:szCs w:val="20"/>
                <w:lang w:val="mk-MK"/>
              </w:rPr>
            </w:pPr>
            <w:r w:rsidRPr="00414107">
              <w:rPr>
                <w:rFonts w:ascii="Arial Narrow" w:eastAsia="Arial" w:hAnsi="Arial Narrow" w:cs="Arial"/>
                <w:b/>
                <w:bCs/>
                <w:sz w:val="20"/>
                <w:szCs w:val="20"/>
                <w:lang w:val="mk-MK"/>
              </w:rPr>
              <w:t>Опис</w:t>
            </w:r>
          </w:p>
        </w:tc>
        <w:tc>
          <w:tcPr>
            <w:tcW w:w="1121" w:type="dxa"/>
            <w:tcBorders>
              <w:top w:val="single" w:sz="4" w:space="0" w:color="000000"/>
              <w:left w:val="single" w:sz="4" w:space="0" w:color="000000"/>
              <w:bottom w:val="single" w:sz="4" w:space="0" w:color="000000"/>
            </w:tcBorders>
            <w:shd w:val="clear" w:color="auto" w:fill="F2F2F2" w:themeFill="background1" w:themeFillShade="F2"/>
          </w:tcPr>
          <w:p w:rsidR="00BE1459" w:rsidRPr="00414107" w:rsidRDefault="009B6D1C" w:rsidP="00414107">
            <w:pPr>
              <w:snapToGrid w:val="0"/>
              <w:spacing w:after="120" w:line="240" w:lineRule="auto"/>
              <w:rPr>
                <w:rFonts w:ascii="Arial Narrow" w:eastAsia="Arial" w:hAnsi="Arial Narrow" w:cs="Arial"/>
                <w:b/>
                <w:bCs/>
                <w:sz w:val="20"/>
                <w:szCs w:val="20"/>
                <w:lang w:val="mk-MK"/>
              </w:rPr>
            </w:pPr>
            <w:r w:rsidRPr="00414107">
              <w:rPr>
                <w:rFonts w:ascii="Arial Narrow" w:eastAsia="Arial" w:hAnsi="Arial Narrow" w:cs="Arial"/>
                <w:b/>
                <w:bCs/>
                <w:sz w:val="20"/>
                <w:szCs w:val="20"/>
                <w:lang w:val="mk-MK"/>
              </w:rPr>
              <w:t>Ц/Г/И</w:t>
            </w:r>
          </w:p>
        </w:tc>
        <w:tc>
          <w:tcPr>
            <w:tcW w:w="1667" w:type="dxa"/>
            <w:vMerge/>
            <w:tcBorders>
              <w:top w:val="single" w:sz="4" w:space="0" w:color="000000"/>
              <w:left w:val="single" w:sz="4" w:space="0" w:color="000000"/>
              <w:bottom w:val="single" w:sz="4" w:space="0" w:color="000000"/>
            </w:tcBorders>
            <w:shd w:val="clear" w:color="auto" w:fill="4BACC6"/>
          </w:tcPr>
          <w:p w:rsidR="00BE1459" w:rsidRPr="00414107" w:rsidRDefault="00BE1459" w:rsidP="00414107">
            <w:pPr>
              <w:snapToGrid w:val="0"/>
              <w:spacing w:after="120" w:line="240" w:lineRule="auto"/>
              <w:rPr>
                <w:rFonts w:ascii="Arial Narrow" w:hAnsi="Arial Narrow"/>
                <w:sz w:val="20"/>
                <w:szCs w:val="20"/>
              </w:rPr>
            </w:pPr>
          </w:p>
        </w:tc>
        <w:tc>
          <w:tcPr>
            <w:tcW w:w="1566" w:type="dxa"/>
            <w:vMerge/>
            <w:tcBorders>
              <w:top w:val="single" w:sz="4" w:space="0" w:color="000000"/>
              <w:left w:val="single" w:sz="4" w:space="0" w:color="000000"/>
              <w:bottom w:val="single" w:sz="4" w:space="0" w:color="000000"/>
              <w:right w:val="single" w:sz="4" w:space="0" w:color="000000"/>
            </w:tcBorders>
            <w:shd w:val="clear" w:color="auto" w:fill="4BACC6"/>
          </w:tcPr>
          <w:p w:rsidR="00BE1459" w:rsidRPr="00414107" w:rsidRDefault="00BE1459" w:rsidP="00414107">
            <w:pPr>
              <w:snapToGrid w:val="0"/>
              <w:spacing w:after="120" w:line="240" w:lineRule="auto"/>
              <w:rPr>
                <w:rFonts w:ascii="Arial Narrow" w:hAnsi="Arial Narrow"/>
                <w:sz w:val="20"/>
                <w:szCs w:val="20"/>
              </w:rPr>
            </w:pPr>
          </w:p>
        </w:tc>
      </w:tr>
      <w:tr w:rsidR="00414107" w:rsidRPr="00414107" w:rsidTr="00474DFE">
        <w:trPr>
          <w:trHeight w:val="70"/>
        </w:trPr>
        <w:tc>
          <w:tcPr>
            <w:tcW w:w="1035" w:type="dxa"/>
            <w:tcBorders>
              <w:top w:val="single" w:sz="4" w:space="0" w:color="000000"/>
              <w:left w:val="single" w:sz="4" w:space="0" w:color="000000"/>
              <w:bottom w:val="single" w:sz="4" w:space="0" w:color="000000"/>
            </w:tcBorders>
            <w:shd w:val="clear" w:color="auto" w:fill="auto"/>
          </w:tcPr>
          <w:p w:rsidR="00C40F64" w:rsidRPr="00414107" w:rsidRDefault="00FD378C" w:rsidP="00414107">
            <w:pPr>
              <w:spacing w:after="120" w:line="240" w:lineRule="auto"/>
              <w:ind w:right="-51"/>
              <w:rPr>
                <w:rFonts w:ascii="Arial Narrow" w:hAnsi="Arial Narrow"/>
                <w:sz w:val="20"/>
                <w:szCs w:val="20"/>
                <w:lang w:val="mk-MK"/>
              </w:rPr>
            </w:pPr>
            <w:r w:rsidRPr="00414107">
              <w:rPr>
                <w:rFonts w:ascii="Arial Narrow" w:hAnsi="Arial Narrow"/>
                <w:sz w:val="20"/>
                <w:szCs w:val="20"/>
                <w:lang w:val="mk-MK"/>
              </w:rPr>
              <w:t>5</w:t>
            </w:r>
            <w:r w:rsidR="00802DEE" w:rsidRPr="00414107">
              <w:rPr>
                <w:rFonts w:ascii="Arial Narrow" w:hAnsi="Arial Narrow"/>
                <w:sz w:val="20"/>
                <w:szCs w:val="20"/>
                <w:lang w:val="mk-MK"/>
              </w:rPr>
              <w:t>-10</w:t>
            </w:r>
          </w:p>
          <w:p w:rsidR="00C40F64" w:rsidRPr="00414107" w:rsidRDefault="00C40F64" w:rsidP="00414107">
            <w:pPr>
              <w:spacing w:after="120" w:line="240" w:lineRule="auto"/>
              <w:ind w:left="193" w:right="-51"/>
              <w:jc w:val="center"/>
              <w:rPr>
                <w:rFonts w:ascii="Arial Narrow" w:hAnsi="Arial Narrow"/>
                <w:sz w:val="20"/>
                <w:szCs w:val="20"/>
                <w:lang w:val="mk-MK"/>
              </w:rPr>
            </w:pPr>
          </w:p>
          <w:p w:rsidR="00C40F64" w:rsidRPr="00414107" w:rsidRDefault="00C40F64" w:rsidP="00414107">
            <w:pPr>
              <w:spacing w:after="120" w:line="240" w:lineRule="auto"/>
              <w:ind w:left="193" w:right="-51"/>
              <w:jc w:val="center"/>
              <w:rPr>
                <w:rFonts w:ascii="Arial Narrow" w:hAnsi="Arial Narrow"/>
                <w:sz w:val="20"/>
                <w:szCs w:val="20"/>
                <w:lang w:val="mk-MK"/>
              </w:rPr>
            </w:pPr>
          </w:p>
          <w:p w:rsidR="00E14A10" w:rsidRPr="00414107" w:rsidRDefault="00E14A10" w:rsidP="00414107">
            <w:pPr>
              <w:spacing w:after="120" w:line="240" w:lineRule="auto"/>
              <w:ind w:right="-51"/>
              <w:rPr>
                <w:rFonts w:ascii="Arial Narrow" w:hAnsi="Arial Narrow"/>
                <w:sz w:val="20"/>
                <w:szCs w:val="20"/>
                <w:lang w:val="mk-MK"/>
              </w:rPr>
            </w:pPr>
          </w:p>
          <w:p w:rsidR="00C40F64" w:rsidRPr="00414107" w:rsidRDefault="00C40F64" w:rsidP="00414107">
            <w:pPr>
              <w:spacing w:after="120" w:line="240" w:lineRule="auto"/>
              <w:ind w:right="-51"/>
              <w:rPr>
                <w:rFonts w:ascii="Arial Narrow" w:hAnsi="Arial Narrow"/>
                <w:sz w:val="20"/>
                <w:szCs w:val="20"/>
                <w:lang w:val="mk-MK"/>
              </w:rPr>
            </w:pPr>
          </w:p>
          <w:p w:rsidR="00C40F64" w:rsidRPr="00414107" w:rsidRDefault="00C40F64" w:rsidP="00414107">
            <w:pPr>
              <w:spacing w:after="120" w:line="240" w:lineRule="auto"/>
              <w:ind w:left="193" w:right="-51"/>
              <w:jc w:val="center"/>
              <w:rPr>
                <w:rFonts w:ascii="Arial Narrow" w:hAnsi="Arial Narrow"/>
                <w:sz w:val="20"/>
                <w:szCs w:val="20"/>
                <w:lang w:val="mk-MK"/>
              </w:rPr>
            </w:pPr>
          </w:p>
          <w:p w:rsidR="00C40F64" w:rsidRPr="00414107" w:rsidRDefault="00C40F64" w:rsidP="00414107">
            <w:pPr>
              <w:spacing w:after="120" w:line="240" w:lineRule="auto"/>
              <w:ind w:left="193" w:right="-51"/>
              <w:jc w:val="center"/>
              <w:rPr>
                <w:rFonts w:ascii="Arial Narrow" w:hAnsi="Arial Narrow"/>
                <w:sz w:val="20"/>
                <w:szCs w:val="20"/>
                <w:lang w:val="mk-MK"/>
              </w:rPr>
            </w:pPr>
          </w:p>
          <w:p w:rsidR="00C40F64" w:rsidRPr="00414107" w:rsidRDefault="004757E8" w:rsidP="00414107">
            <w:pPr>
              <w:spacing w:after="120" w:line="240" w:lineRule="auto"/>
              <w:ind w:right="-51"/>
              <w:rPr>
                <w:rFonts w:ascii="Arial Narrow" w:hAnsi="Arial Narrow"/>
                <w:sz w:val="20"/>
                <w:szCs w:val="20"/>
              </w:rPr>
            </w:pPr>
            <w:r w:rsidRPr="00414107">
              <w:rPr>
                <w:rFonts w:ascii="Arial Narrow" w:hAnsi="Arial Narrow"/>
                <w:sz w:val="20"/>
                <w:szCs w:val="20"/>
                <w:lang w:val="mk-MK"/>
              </w:rPr>
              <w:t>10</w:t>
            </w:r>
            <w:r w:rsidR="00802DEE" w:rsidRPr="00414107">
              <w:rPr>
                <w:rFonts w:ascii="Arial Narrow" w:hAnsi="Arial Narrow"/>
                <w:sz w:val="20"/>
                <w:szCs w:val="20"/>
                <w:lang w:val="mk-MK"/>
              </w:rPr>
              <w:t>-15</w:t>
            </w:r>
          </w:p>
          <w:p w:rsidR="00C40F64" w:rsidRPr="00414107" w:rsidRDefault="00C40F64" w:rsidP="00414107">
            <w:pPr>
              <w:spacing w:after="120" w:line="240" w:lineRule="auto"/>
              <w:ind w:left="193" w:right="-51"/>
              <w:jc w:val="center"/>
              <w:rPr>
                <w:rFonts w:ascii="Arial Narrow" w:hAnsi="Arial Narrow"/>
                <w:sz w:val="20"/>
                <w:szCs w:val="20"/>
                <w:lang w:val="mk-MK"/>
              </w:rPr>
            </w:pPr>
          </w:p>
          <w:p w:rsidR="00C40F64" w:rsidRPr="00414107" w:rsidRDefault="00C40F64" w:rsidP="00414107">
            <w:pPr>
              <w:spacing w:after="120" w:line="240" w:lineRule="auto"/>
              <w:ind w:right="-51"/>
              <w:jc w:val="center"/>
              <w:rPr>
                <w:rFonts w:ascii="Arial Narrow" w:hAnsi="Arial Narrow"/>
                <w:sz w:val="20"/>
                <w:szCs w:val="20"/>
                <w:lang w:val="mk-MK"/>
              </w:rPr>
            </w:pPr>
          </w:p>
          <w:p w:rsidR="00D32800" w:rsidRPr="00414107" w:rsidRDefault="00D32800" w:rsidP="00414107">
            <w:pPr>
              <w:spacing w:after="120" w:line="240" w:lineRule="auto"/>
              <w:ind w:right="-51"/>
              <w:jc w:val="center"/>
              <w:rPr>
                <w:rFonts w:ascii="Arial Narrow" w:hAnsi="Arial Narrow"/>
                <w:sz w:val="20"/>
                <w:szCs w:val="20"/>
                <w:lang w:val="mk-MK"/>
              </w:rPr>
            </w:pPr>
          </w:p>
          <w:p w:rsidR="00C40F64" w:rsidRPr="00414107" w:rsidRDefault="004757E8" w:rsidP="00414107">
            <w:pPr>
              <w:spacing w:after="120" w:line="240" w:lineRule="auto"/>
              <w:ind w:right="-51"/>
              <w:rPr>
                <w:rFonts w:ascii="Arial Narrow" w:hAnsi="Arial Narrow"/>
                <w:sz w:val="20"/>
                <w:szCs w:val="20"/>
                <w:lang w:val="mk-MK"/>
              </w:rPr>
            </w:pPr>
            <w:r w:rsidRPr="00414107">
              <w:rPr>
                <w:rFonts w:ascii="Arial Narrow" w:hAnsi="Arial Narrow"/>
                <w:sz w:val="20"/>
                <w:szCs w:val="20"/>
                <w:lang w:val="mk-MK"/>
              </w:rPr>
              <w:t>10</w:t>
            </w:r>
          </w:p>
          <w:p w:rsidR="00802DEE" w:rsidRPr="00414107" w:rsidRDefault="00802DEE" w:rsidP="00414107">
            <w:pPr>
              <w:spacing w:after="120" w:line="240" w:lineRule="auto"/>
              <w:ind w:right="-51"/>
              <w:rPr>
                <w:rFonts w:ascii="Arial Narrow" w:hAnsi="Arial Narrow"/>
                <w:sz w:val="20"/>
                <w:szCs w:val="20"/>
                <w:lang w:val="mk-MK"/>
              </w:rPr>
            </w:pPr>
          </w:p>
          <w:p w:rsidR="00802DEE" w:rsidRPr="00414107" w:rsidRDefault="00802DEE" w:rsidP="00414107">
            <w:pPr>
              <w:spacing w:after="120" w:line="240" w:lineRule="auto"/>
              <w:ind w:right="-51"/>
              <w:rPr>
                <w:rFonts w:ascii="Arial Narrow" w:hAnsi="Arial Narrow"/>
                <w:sz w:val="20"/>
                <w:szCs w:val="20"/>
                <w:lang w:val="mk-MK"/>
              </w:rPr>
            </w:pPr>
          </w:p>
          <w:p w:rsidR="00C40F64" w:rsidRPr="00414107" w:rsidRDefault="004757E8" w:rsidP="00414107">
            <w:pPr>
              <w:spacing w:after="120" w:line="240" w:lineRule="auto"/>
              <w:ind w:right="-51"/>
              <w:rPr>
                <w:rFonts w:ascii="Arial Narrow" w:hAnsi="Arial Narrow"/>
                <w:sz w:val="20"/>
                <w:szCs w:val="20"/>
                <w:lang w:val="mk-MK"/>
              </w:rPr>
            </w:pPr>
            <w:r w:rsidRPr="00414107">
              <w:rPr>
                <w:rFonts w:ascii="Arial Narrow" w:hAnsi="Arial Narrow"/>
                <w:sz w:val="20"/>
                <w:szCs w:val="20"/>
                <w:lang w:val="mk-MK"/>
              </w:rPr>
              <w:t>5</w:t>
            </w:r>
          </w:p>
        </w:tc>
        <w:tc>
          <w:tcPr>
            <w:tcW w:w="1980" w:type="dxa"/>
            <w:tcBorders>
              <w:top w:val="single" w:sz="4" w:space="0" w:color="000000"/>
              <w:left w:val="single" w:sz="4" w:space="0" w:color="000000"/>
              <w:bottom w:val="single" w:sz="4" w:space="0" w:color="000000"/>
            </w:tcBorders>
            <w:shd w:val="clear" w:color="auto" w:fill="auto"/>
          </w:tcPr>
          <w:p w:rsidR="00954324" w:rsidRPr="00414107" w:rsidRDefault="00954324" w:rsidP="00414107">
            <w:pPr>
              <w:spacing w:after="120" w:line="240" w:lineRule="auto"/>
              <w:ind w:left="1"/>
              <w:rPr>
                <w:rFonts w:ascii="Arial Narrow" w:hAnsi="Arial Narrow" w:cs="Arial"/>
                <w:sz w:val="20"/>
                <w:szCs w:val="20"/>
                <w:lang w:val="ru-RU"/>
              </w:rPr>
            </w:pPr>
            <w:r w:rsidRPr="00414107">
              <w:rPr>
                <w:rFonts w:ascii="Arial Narrow" w:eastAsia="Arial" w:hAnsi="Arial Narrow" w:cs="Arial"/>
                <w:sz w:val="20"/>
                <w:szCs w:val="20"/>
                <w:lang w:val="ru-RU"/>
              </w:rPr>
              <w:t xml:space="preserve">Препознава и продолжува бројна низа. </w:t>
            </w:r>
          </w:p>
          <w:p w:rsidR="00954324" w:rsidRPr="00414107" w:rsidRDefault="00954324" w:rsidP="00414107">
            <w:pPr>
              <w:spacing w:after="120" w:line="240" w:lineRule="auto"/>
              <w:ind w:left="1"/>
              <w:rPr>
                <w:rFonts w:ascii="Arial Narrow" w:hAnsi="Arial Narrow" w:cs="Arial"/>
                <w:sz w:val="20"/>
                <w:szCs w:val="20"/>
                <w:lang w:val="ru-RU"/>
              </w:rPr>
            </w:pPr>
            <w:r w:rsidRPr="00414107">
              <w:rPr>
                <w:rFonts w:ascii="Arial Narrow" w:eastAsia="Arial" w:hAnsi="Arial Narrow" w:cs="Arial"/>
                <w:sz w:val="20"/>
                <w:szCs w:val="20"/>
                <w:lang w:val="ru-RU"/>
              </w:rPr>
              <w:t xml:space="preserve">Препознава непарни и парни броеви, и содржатели  на  5, 10, 25, 50 и 100 до 1000. </w:t>
            </w:r>
          </w:p>
          <w:p w:rsidR="00954324" w:rsidRPr="00414107" w:rsidRDefault="00954324" w:rsidP="00414107">
            <w:pPr>
              <w:spacing w:after="120" w:line="240" w:lineRule="auto"/>
              <w:ind w:left="2"/>
              <w:rPr>
                <w:rFonts w:ascii="Arial Narrow" w:hAnsi="Arial Narrow" w:cs="Arial"/>
                <w:sz w:val="20"/>
                <w:szCs w:val="20"/>
                <w:lang w:val="ru-RU"/>
              </w:rPr>
            </w:pPr>
            <w:r w:rsidRPr="00414107">
              <w:rPr>
                <w:rFonts w:ascii="Arial Narrow" w:eastAsia="Arial" w:hAnsi="Arial Narrow" w:cs="Arial"/>
                <w:sz w:val="20"/>
                <w:szCs w:val="20"/>
                <w:lang w:val="ru-RU"/>
              </w:rPr>
              <w:t xml:space="preserve">Опишува и продолжува низа со броеви, на пр: –30, –27, , ,– 18...; и ги препознава односите меѓу секој број. Од веќе стекнатите знаења изведува нови заклучоци за решавање на проблемот. </w:t>
            </w:r>
          </w:p>
          <w:p w:rsidR="00C40F64" w:rsidRPr="00414107" w:rsidRDefault="00954324" w:rsidP="00414107">
            <w:pPr>
              <w:pStyle w:val="Default"/>
              <w:spacing w:after="120"/>
              <w:rPr>
                <w:rFonts w:ascii="Arial Narrow" w:hAnsi="Arial Narrow" w:cs="Arial"/>
                <w:color w:val="auto"/>
                <w:sz w:val="20"/>
                <w:szCs w:val="20"/>
                <w:lang w:val="mk-MK"/>
              </w:rPr>
            </w:pPr>
            <w:r w:rsidRPr="00414107">
              <w:rPr>
                <w:rFonts w:ascii="Arial Narrow" w:eastAsia="Arial" w:hAnsi="Arial Narrow" w:cs="Arial"/>
                <w:color w:val="auto"/>
                <w:sz w:val="20"/>
                <w:szCs w:val="20"/>
                <w:lang w:val="ru-RU"/>
              </w:rPr>
              <w:t>Усно и писмено  го образложува начинот на решавање и размислување; поставува хипотези (претпоставки ) и ги проверува</w:t>
            </w:r>
            <w:r w:rsidR="00414107">
              <w:rPr>
                <w:rFonts w:ascii="Arial Narrow" w:eastAsia="Arial" w:hAnsi="Arial Narrow" w:cs="Arial"/>
                <w:color w:val="auto"/>
                <w:sz w:val="20"/>
                <w:szCs w:val="20"/>
                <w:lang w:val="ru-RU"/>
              </w:rPr>
              <w:t xml:space="preserve">. </w:t>
            </w:r>
          </w:p>
        </w:tc>
        <w:tc>
          <w:tcPr>
            <w:tcW w:w="1695" w:type="dxa"/>
            <w:tcBorders>
              <w:top w:val="single" w:sz="4" w:space="0" w:color="000000"/>
              <w:left w:val="single" w:sz="4" w:space="0" w:color="000000"/>
              <w:bottom w:val="single" w:sz="4" w:space="0" w:color="000000"/>
            </w:tcBorders>
            <w:shd w:val="clear" w:color="auto" w:fill="auto"/>
          </w:tcPr>
          <w:p w:rsidR="00C40F64" w:rsidRPr="00414107" w:rsidRDefault="00E16360" w:rsidP="00414107">
            <w:pPr>
              <w:spacing w:after="120" w:line="240" w:lineRule="auto"/>
              <w:rPr>
                <w:rFonts w:ascii="Arial Narrow" w:hAnsi="Arial Narrow" w:cs="Arial"/>
                <w:sz w:val="20"/>
                <w:szCs w:val="20"/>
                <w:lang w:val="mk-MK"/>
              </w:rPr>
            </w:pPr>
            <w:r w:rsidRPr="00414107">
              <w:rPr>
                <w:rFonts w:ascii="Arial Narrow" w:hAnsi="Arial Narrow" w:cs="Arial"/>
                <w:sz w:val="20"/>
                <w:szCs w:val="20"/>
                <w:lang w:val="mk-MK"/>
              </w:rPr>
              <w:t xml:space="preserve">Умее да </w:t>
            </w:r>
            <w:r w:rsidR="00954324" w:rsidRPr="00414107">
              <w:rPr>
                <w:rFonts w:ascii="Arial Narrow" w:hAnsi="Arial Narrow" w:cs="Arial"/>
                <w:sz w:val="20"/>
                <w:szCs w:val="20"/>
                <w:lang w:val="mk-MK"/>
              </w:rPr>
              <w:t>препознава и продолжува бројна низа.</w:t>
            </w:r>
          </w:p>
          <w:p w:rsidR="00C40F64" w:rsidRPr="00414107" w:rsidRDefault="00C40F64" w:rsidP="00414107">
            <w:pPr>
              <w:spacing w:after="120" w:line="240" w:lineRule="auto"/>
              <w:rPr>
                <w:rFonts w:ascii="Arial Narrow" w:hAnsi="Arial Narrow" w:cs="Arial"/>
                <w:sz w:val="20"/>
                <w:szCs w:val="20"/>
                <w:lang w:val="mk-MK"/>
              </w:rPr>
            </w:pPr>
          </w:p>
          <w:p w:rsidR="00954324" w:rsidRPr="00414107" w:rsidRDefault="00E16360" w:rsidP="00414107">
            <w:pPr>
              <w:spacing w:after="120" w:line="240" w:lineRule="auto"/>
              <w:ind w:left="1"/>
              <w:rPr>
                <w:rFonts w:ascii="Arial Narrow" w:hAnsi="Arial Narrow" w:cs="Arial"/>
                <w:sz w:val="20"/>
                <w:szCs w:val="20"/>
                <w:lang w:val="ru-RU"/>
              </w:rPr>
            </w:pPr>
            <w:r w:rsidRPr="00414107">
              <w:rPr>
                <w:rFonts w:ascii="Arial Narrow" w:hAnsi="Arial Narrow" w:cs="Arial"/>
                <w:sz w:val="20"/>
                <w:szCs w:val="20"/>
                <w:lang w:val="mk-MK"/>
              </w:rPr>
              <w:t xml:space="preserve">Знае да </w:t>
            </w:r>
            <w:r w:rsidR="00954324" w:rsidRPr="00414107">
              <w:rPr>
                <w:rFonts w:ascii="Arial Narrow" w:eastAsia="Arial" w:hAnsi="Arial Narrow" w:cs="Arial"/>
                <w:sz w:val="20"/>
                <w:szCs w:val="20"/>
                <w:lang w:val="ru-RU"/>
              </w:rPr>
              <w:t xml:space="preserve">препознава непарни и парни броеви, и содржатели  на  5, 10, 25, 50 и 100 до 1000. </w:t>
            </w:r>
          </w:p>
          <w:p w:rsidR="00E16360" w:rsidRPr="00414107" w:rsidRDefault="00E16360" w:rsidP="00414107">
            <w:pPr>
              <w:spacing w:after="120" w:line="240" w:lineRule="auto"/>
              <w:rPr>
                <w:rFonts w:ascii="Arial Narrow" w:hAnsi="Arial Narrow" w:cs="Arial"/>
                <w:sz w:val="20"/>
                <w:szCs w:val="20"/>
                <w:lang w:val="mk-MK"/>
              </w:rPr>
            </w:pPr>
          </w:p>
          <w:p w:rsidR="00954324" w:rsidRPr="00414107" w:rsidRDefault="00954324" w:rsidP="00414107">
            <w:pPr>
              <w:pStyle w:val="Default"/>
              <w:spacing w:after="120"/>
              <w:rPr>
                <w:rFonts w:ascii="Arial Narrow" w:hAnsi="Arial Narrow" w:cs="Arial"/>
                <w:color w:val="auto"/>
                <w:sz w:val="20"/>
                <w:szCs w:val="20"/>
                <w:lang w:val="mk-MK"/>
              </w:rPr>
            </w:pPr>
            <w:r w:rsidRPr="00414107">
              <w:rPr>
                <w:rFonts w:ascii="Arial Narrow" w:hAnsi="Arial Narrow" w:cs="Arial"/>
                <w:color w:val="auto"/>
                <w:sz w:val="20"/>
                <w:szCs w:val="20"/>
                <w:lang w:val="mk-MK"/>
              </w:rPr>
              <w:t xml:space="preserve">Умее </w:t>
            </w:r>
            <w:r w:rsidRPr="00414107">
              <w:rPr>
                <w:rFonts w:ascii="Arial Narrow" w:eastAsia="Arial" w:hAnsi="Arial Narrow" w:cs="Arial"/>
                <w:color w:val="auto"/>
                <w:sz w:val="20"/>
                <w:szCs w:val="20"/>
                <w:lang w:val="ru-RU"/>
              </w:rPr>
              <w:t xml:space="preserve">усно и писмено  го образложува начинот на решавање и размислување; поставува хипотези (претпоставки ) и ги проверува.  </w:t>
            </w:r>
          </w:p>
          <w:p w:rsidR="00954324" w:rsidRPr="00414107" w:rsidRDefault="00954324" w:rsidP="00414107">
            <w:pPr>
              <w:spacing w:after="120" w:line="240" w:lineRule="auto"/>
              <w:rPr>
                <w:rFonts w:ascii="Arial Narrow" w:hAnsi="Arial Narrow" w:cs="Arial"/>
                <w:sz w:val="20"/>
                <w:szCs w:val="20"/>
                <w:lang w:val="mk-MK"/>
              </w:rPr>
            </w:pPr>
          </w:p>
        </w:tc>
        <w:tc>
          <w:tcPr>
            <w:tcW w:w="5130" w:type="dxa"/>
            <w:tcBorders>
              <w:top w:val="single" w:sz="4" w:space="0" w:color="000000"/>
              <w:left w:val="single" w:sz="4" w:space="0" w:color="000000"/>
              <w:bottom w:val="single" w:sz="4" w:space="0" w:color="000000"/>
            </w:tcBorders>
            <w:shd w:val="clear" w:color="auto" w:fill="auto"/>
          </w:tcPr>
          <w:p w:rsidR="00501C05" w:rsidRPr="00414107" w:rsidRDefault="00501C05" w:rsidP="00414107">
            <w:pPr>
              <w:widowControl/>
              <w:numPr>
                <w:ilvl w:val="0"/>
                <w:numId w:val="14"/>
              </w:numPr>
              <w:suppressAutoHyphens w:val="0"/>
              <w:spacing w:after="120" w:line="240" w:lineRule="auto"/>
              <w:ind w:right="20" w:hanging="322"/>
              <w:rPr>
                <w:rFonts w:ascii="Arial Narrow" w:eastAsia="Arial" w:hAnsi="Arial Narrow" w:cs="Arial"/>
                <w:sz w:val="20"/>
                <w:szCs w:val="20"/>
                <w:lang w:val="ru-RU"/>
              </w:rPr>
            </w:pPr>
            <w:r w:rsidRPr="00414107">
              <w:rPr>
                <w:rFonts w:ascii="Arial Narrow" w:eastAsia="Arial" w:hAnsi="Arial Narrow" w:cs="Arial"/>
                <w:sz w:val="20"/>
                <w:szCs w:val="20"/>
                <w:lang w:val="mk-MK"/>
              </w:rPr>
              <w:t>Воведна активност - Наставникот започнува да брои, на пр. 1, 3, 5, ....;  2, 4, 6, ....;</w:t>
            </w:r>
            <w:r w:rsidR="00414107">
              <w:rPr>
                <w:rFonts w:ascii="Arial Narrow" w:eastAsia="Arial" w:hAnsi="Arial Narrow" w:cs="Arial"/>
                <w:sz w:val="20"/>
                <w:szCs w:val="20"/>
              </w:rPr>
              <w:t xml:space="preserve">  </w:t>
            </w:r>
            <w:r w:rsidRPr="00414107">
              <w:rPr>
                <w:rFonts w:ascii="Arial Narrow" w:eastAsia="Arial" w:hAnsi="Arial Narrow" w:cs="Arial"/>
                <w:sz w:val="20"/>
                <w:szCs w:val="20"/>
                <w:lang w:val="ru-RU"/>
              </w:rPr>
              <w:t>0, 25, 50, 75, .....</w:t>
            </w:r>
            <w:r w:rsidR="00414107">
              <w:rPr>
                <w:rFonts w:ascii="Arial Narrow" w:eastAsia="Arial" w:hAnsi="Arial Narrow" w:cs="Arial"/>
                <w:sz w:val="20"/>
                <w:szCs w:val="20"/>
              </w:rPr>
              <w:t xml:space="preserve"> </w:t>
            </w:r>
            <w:r w:rsidRPr="00414107">
              <w:rPr>
                <w:rFonts w:ascii="Arial Narrow" w:eastAsia="Arial" w:hAnsi="Arial Narrow" w:cs="Arial"/>
                <w:sz w:val="20"/>
                <w:szCs w:val="20"/>
                <w:lang w:val="mk-MK"/>
              </w:rPr>
              <w:t>со цел да се продолжи низата.</w:t>
            </w:r>
          </w:p>
          <w:p w:rsidR="00954324" w:rsidRPr="00414107" w:rsidRDefault="00501C05" w:rsidP="00414107">
            <w:pPr>
              <w:widowControl/>
              <w:suppressAutoHyphens w:val="0"/>
              <w:spacing w:after="120" w:line="240" w:lineRule="auto"/>
              <w:ind w:left="322" w:right="20"/>
              <w:rPr>
                <w:rFonts w:ascii="Arial Narrow" w:hAnsi="Arial Narrow" w:cs="Arial"/>
                <w:sz w:val="20"/>
                <w:szCs w:val="20"/>
                <w:lang w:val="ru-RU"/>
              </w:rPr>
            </w:pPr>
            <w:r w:rsidRPr="00414107">
              <w:rPr>
                <w:rFonts w:ascii="Arial Narrow" w:eastAsia="Arial" w:hAnsi="Arial Narrow" w:cs="Arial"/>
                <w:sz w:val="20"/>
                <w:szCs w:val="20"/>
                <w:lang w:val="ru-RU"/>
              </w:rPr>
              <w:t>(</w:t>
            </w:r>
            <w:r w:rsidR="00954324" w:rsidRPr="00414107">
              <w:rPr>
                <w:rFonts w:ascii="Arial Narrow" w:eastAsia="Arial" w:hAnsi="Arial Narrow" w:cs="Arial"/>
                <w:sz w:val="20"/>
                <w:szCs w:val="20"/>
                <w:lang w:val="ru-RU"/>
              </w:rPr>
              <w:t xml:space="preserve">Прашајте ги како растела низата и како низата ќе продолжи понатаму. </w:t>
            </w:r>
            <w:r w:rsidRPr="00414107">
              <w:rPr>
                <w:rFonts w:ascii="Arial Narrow" w:eastAsia="Arial" w:hAnsi="Arial Narrow" w:cs="Arial"/>
                <w:sz w:val="20"/>
                <w:szCs w:val="20"/>
                <w:lang w:val="ru-RU"/>
              </w:rPr>
              <w:t>)</w:t>
            </w:r>
          </w:p>
          <w:p w:rsidR="00954324" w:rsidRPr="00414107" w:rsidRDefault="00954324" w:rsidP="00414107">
            <w:pPr>
              <w:spacing w:after="120" w:line="240" w:lineRule="auto"/>
              <w:ind w:left="322"/>
              <w:rPr>
                <w:rFonts w:ascii="Arial Narrow" w:hAnsi="Arial Narrow" w:cs="Arial"/>
                <w:sz w:val="20"/>
                <w:szCs w:val="20"/>
                <w:lang w:val="ru-RU"/>
              </w:rPr>
            </w:pPr>
            <w:r w:rsidRPr="00414107">
              <w:rPr>
                <w:rFonts w:ascii="Arial Narrow" w:eastAsia="Arial" w:hAnsi="Arial Narrow" w:cs="Arial"/>
                <w:sz w:val="20"/>
                <w:szCs w:val="20"/>
                <w:lang w:val="ru-RU"/>
              </w:rPr>
              <w:t xml:space="preserve">Побарајте учениците да размислат за корисноста од оваа активност. </w:t>
            </w:r>
          </w:p>
          <w:p w:rsidR="00414107" w:rsidRPr="00414107" w:rsidRDefault="00954324" w:rsidP="00365BAC">
            <w:pPr>
              <w:widowControl/>
              <w:numPr>
                <w:ilvl w:val="0"/>
                <w:numId w:val="14"/>
              </w:numPr>
              <w:suppressAutoHyphens w:val="0"/>
              <w:spacing w:after="120" w:line="240" w:lineRule="auto"/>
              <w:ind w:right="-58" w:hanging="322"/>
              <w:rPr>
                <w:rFonts w:ascii="Arial Narrow" w:eastAsia="Arial" w:hAnsi="Arial Narrow" w:cs="Arial"/>
                <w:sz w:val="20"/>
                <w:szCs w:val="20"/>
                <w:lang w:val="ru-RU"/>
              </w:rPr>
            </w:pPr>
            <w:r w:rsidRPr="00414107">
              <w:rPr>
                <w:rFonts w:ascii="Arial Narrow" w:eastAsia="Arial" w:hAnsi="Arial Narrow" w:cs="Arial"/>
                <w:sz w:val="20"/>
                <w:szCs w:val="20"/>
                <w:lang w:val="ru-RU"/>
              </w:rPr>
              <w:t xml:space="preserve">Побарајте учениците да дискутираат за попредизвикувачка бројна низа, на пр. низа креирана со додавање на константна вредност на содржатели од даден број, на пр. 1, 5, 9, 13, 17 </w:t>
            </w:r>
            <w:r w:rsidR="00501C05" w:rsidRPr="00414107">
              <w:rPr>
                <w:rFonts w:ascii="Arial Narrow" w:hAnsi="Arial Narrow" w:cs="Arial"/>
                <w:sz w:val="20"/>
                <w:szCs w:val="20"/>
                <w:lang w:val="ru-RU"/>
              </w:rPr>
              <w:t xml:space="preserve"> </w:t>
            </w:r>
            <w:r w:rsidRPr="00414107">
              <w:rPr>
                <w:rFonts w:ascii="Arial Narrow" w:eastAsia="Arial" w:hAnsi="Arial Narrow" w:cs="Arial"/>
                <w:sz w:val="20"/>
                <w:szCs w:val="20"/>
              </w:rPr>
              <w:t>(</w:t>
            </w:r>
            <w:proofErr w:type="spellStart"/>
            <w:r w:rsidRPr="00414107">
              <w:rPr>
                <w:rFonts w:ascii="Arial Narrow" w:eastAsia="Arial" w:hAnsi="Arial Narrow" w:cs="Arial"/>
                <w:sz w:val="20"/>
                <w:szCs w:val="20"/>
              </w:rPr>
              <w:t>содржатели</w:t>
            </w:r>
            <w:proofErr w:type="spellEnd"/>
            <w:r w:rsidRPr="00414107">
              <w:rPr>
                <w:rFonts w:ascii="Arial Narrow" w:eastAsia="Arial" w:hAnsi="Arial Narrow" w:cs="Arial"/>
                <w:sz w:val="20"/>
                <w:szCs w:val="20"/>
              </w:rPr>
              <w:t xml:space="preserve"> </w:t>
            </w:r>
            <w:proofErr w:type="spellStart"/>
            <w:r w:rsidRPr="00414107">
              <w:rPr>
                <w:rFonts w:ascii="Arial Narrow" w:eastAsia="Arial" w:hAnsi="Arial Narrow" w:cs="Arial"/>
                <w:sz w:val="20"/>
                <w:szCs w:val="20"/>
              </w:rPr>
              <w:t>од</w:t>
            </w:r>
            <w:proofErr w:type="spellEnd"/>
            <w:r w:rsidRPr="00414107">
              <w:rPr>
                <w:rFonts w:ascii="Arial Narrow" w:eastAsia="Arial" w:hAnsi="Arial Narrow" w:cs="Arial"/>
                <w:sz w:val="20"/>
                <w:szCs w:val="20"/>
              </w:rPr>
              <w:t xml:space="preserve"> 4 + 1) </w:t>
            </w:r>
          </w:p>
          <w:p w:rsidR="00C40F64" w:rsidRPr="00414107" w:rsidRDefault="00954324" w:rsidP="00414107">
            <w:pPr>
              <w:widowControl/>
              <w:suppressAutoHyphens w:val="0"/>
              <w:spacing w:after="120" w:line="240" w:lineRule="auto"/>
              <w:ind w:left="322" w:right="-58"/>
              <w:rPr>
                <w:rFonts w:ascii="Arial Narrow" w:eastAsia="Arial" w:hAnsi="Arial Narrow" w:cs="Arial"/>
                <w:sz w:val="20"/>
                <w:szCs w:val="20"/>
                <w:lang w:val="ru-RU"/>
              </w:rPr>
            </w:pPr>
            <w:r w:rsidRPr="00414107">
              <w:rPr>
                <w:rFonts w:ascii="Arial Narrow" w:eastAsia="Arial" w:hAnsi="Arial Narrow" w:cs="Arial"/>
                <w:sz w:val="20"/>
                <w:szCs w:val="20"/>
                <w:lang w:val="ru-RU"/>
              </w:rPr>
              <w:t xml:space="preserve">Побарајте од учениците да создадат слични бројни низи каде броевите растат  за своите соученици. Побарајте учениците да соберат примероци на бројни низи за кои тие сметаат дека се тешки за решавање и покажете ги на целата паралелка за да се решаваат заедно. </w:t>
            </w:r>
          </w:p>
          <w:p w:rsidR="00501C05" w:rsidRPr="00414107" w:rsidRDefault="00501C05" w:rsidP="00414107">
            <w:pPr>
              <w:spacing w:after="120" w:line="240" w:lineRule="auto"/>
              <w:ind w:right="-58"/>
              <w:rPr>
                <w:rFonts w:ascii="Arial Narrow" w:eastAsia="Arial" w:hAnsi="Arial Narrow" w:cs="Arial"/>
                <w:sz w:val="20"/>
                <w:szCs w:val="20"/>
                <w:lang w:val="ru-RU"/>
              </w:rPr>
            </w:pPr>
          </w:p>
          <w:p w:rsidR="00501C05" w:rsidRPr="00414107" w:rsidRDefault="00501C05" w:rsidP="00414107">
            <w:pPr>
              <w:spacing w:after="120" w:line="240" w:lineRule="auto"/>
              <w:ind w:right="-58"/>
              <w:rPr>
                <w:rFonts w:ascii="Arial Narrow" w:eastAsia="Arial" w:hAnsi="Arial Narrow" w:cs="Arial"/>
                <w:sz w:val="20"/>
                <w:szCs w:val="20"/>
                <w:lang w:val="ru-RU"/>
              </w:rPr>
            </w:pPr>
            <w:r w:rsidRPr="00414107">
              <w:rPr>
                <w:rFonts w:ascii="Arial Narrow" w:eastAsia="Arial" w:hAnsi="Arial Narrow" w:cs="Arial"/>
                <w:sz w:val="20"/>
                <w:szCs w:val="20"/>
                <w:lang w:val="ru-RU"/>
              </w:rPr>
              <w:t>Работа во група – наставен лист</w:t>
            </w:r>
          </w:p>
          <w:p w:rsidR="00501C05" w:rsidRPr="00414107" w:rsidRDefault="00501C05" w:rsidP="00414107">
            <w:pPr>
              <w:spacing w:after="120" w:line="240" w:lineRule="auto"/>
              <w:ind w:right="-58"/>
              <w:rPr>
                <w:rFonts w:ascii="Arial Narrow" w:hAnsi="Arial Narrow" w:cs="Arial"/>
                <w:sz w:val="20"/>
                <w:szCs w:val="20"/>
                <w:lang w:val="mk-MK"/>
              </w:rPr>
            </w:pPr>
            <w:r w:rsidRPr="00414107">
              <w:rPr>
                <w:rFonts w:ascii="Arial Narrow" w:eastAsia="Arial" w:hAnsi="Arial Narrow" w:cs="Arial"/>
                <w:sz w:val="20"/>
                <w:szCs w:val="20"/>
                <w:lang w:val="ru-RU"/>
              </w:rPr>
              <w:t>Проверка на задачите</w:t>
            </w:r>
          </w:p>
        </w:tc>
        <w:tc>
          <w:tcPr>
            <w:tcW w:w="1121" w:type="dxa"/>
            <w:tcBorders>
              <w:top w:val="single" w:sz="4" w:space="0" w:color="000000"/>
              <w:left w:val="single" w:sz="4" w:space="0" w:color="000000"/>
              <w:bottom w:val="single" w:sz="4" w:space="0" w:color="000000"/>
            </w:tcBorders>
            <w:shd w:val="clear" w:color="auto" w:fill="auto"/>
          </w:tcPr>
          <w:p w:rsidR="00C40F64" w:rsidRPr="00414107" w:rsidRDefault="00501C05" w:rsidP="00414107">
            <w:pPr>
              <w:snapToGrid w:val="0"/>
              <w:spacing w:after="120" w:line="240" w:lineRule="auto"/>
              <w:ind w:right="-51"/>
              <w:rPr>
                <w:rFonts w:ascii="Arial Narrow" w:hAnsi="Arial Narrow" w:cs="Arial"/>
                <w:sz w:val="20"/>
                <w:szCs w:val="20"/>
                <w:lang w:val="mk-MK"/>
              </w:rPr>
            </w:pPr>
            <w:r w:rsidRPr="00414107">
              <w:rPr>
                <w:rFonts w:ascii="Arial Narrow" w:hAnsi="Arial Narrow" w:cs="Arial"/>
                <w:sz w:val="20"/>
                <w:szCs w:val="20"/>
                <w:lang w:val="mk-MK"/>
              </w:rPr>
              <w:t>Ц</w:t>
            </w:r>
          </w:p>
          <w:p w:rsidR="00C40F64" w:rsidRPr="00414107" w:rsidRDefault="00C40F64" w:rsidP="00414107">
            <w:pPr>
              <w:spacing w:after="120" w:line="240" w:lineRule="auto"/>
              <w:rPr>
                <w:rFonts w:ascii="Arial Narrow" w:hAnsi="Arial Narrow" w:cs="Arial"/>
                <w:sz w:val="20"/>
                <w:szCs w:val="20"/>
                <w:lang w:val="mk-MK"/>
              </w:rPr>
            </w:pPr>
          </w:p>
          <w:p w:rsidR="00C40F64" w:rsidRPr="00414107" w:rsidRDefault="00C40F64" w:rsidP="00414107">
            <w:pPr>
              <w:spacing w:after="120" w:line="240" w:lineRule="auto"/>
              <w:rPr>
                <w:rFonts w:ascii="Arial Narrow" w:hAnsi="Arial Narrow" w:cs="Arial"/>
                <w:sz w:val="20"/>
                <w:szCs w:val="20"/>
                <w:lang w:val="mk-MK"/>
              </w:rPr>
            </w:pPr>
            <w:r w:rsidRPr="00414107">
              <w:rPr>
                <w:rFonts w:ascii="Arial Narrow" w:hAnsi="Arial Narrow" w:cs="Arial"/>
                <w:sz w:val="20"/>
                <w:szCs w:val="20"/>
                <w:lang w:val="mk-MK"/>
              </w:rPr>
              <w:t>И</w:t>
            </w:r>
          </w:p>
          <w:p w:rsidR="00C40F64" w:rsidRPr="00414107" w:rsidRDefault="00C40F64" w:rsidP="00414107">
            <w:pPr>
              <w:spacing w:after="120" w:line="240" w:lineRule="auto"/>
              <w:rPr>
                <w:rFonts w:ascii="Arial Narrow" w:hAnsi="Arial Narrow" w:cs="Arial"/>
                <w:sz w:val="20"/>
                <w:szCs w:val="20"/>
                <w:lang w:val="mk-MK"/>
              </w:rPr>
            </w:pPr>
          </w:p>
          <w:p w:rsidR="00C40F64" w:rsidRPr="00414107" w:rsidRDefault="00C40F64" w:rsidP="00414107">
            <w:pPr>
              <w:spacing w:after="120" w:line="240" w:lineRule="auto"/>
              <w:rPr>
                <w:rFonts w:ascii="Arial Narrow" w:hAnsi="Arial Narrow" w:cs="Arial"/>
                <w:sz w:val="20"/>
                <w:szCs w:val="20"/>
                <w:lang w:val="mk-MK"/>
              </w:rPr>
            </w:pPr>
          </w:p>
          <w:p w:rsidR="00C40F64" w:rsidRPr="00414107" w:rsidRDefault="00C40F64" w:rsidP="00414107">
            <w:pPr>
              <w:spacing w:after="120" w:line="240" w:lineRule="auto"/>
              <w:rPr>
                <w:rFonts w:ascii="Arial Narrow" w:hAnsi="Arial Narrow" w:cs="Arial"/>
                <w:sz w:val="20"/>
                <w:szCs w:val="20"/>
                <w:lang w:val="mk-MK"/>
              </w:rPr>
            </w:pPr>
          </w:p>
          <w:p w:rsidR="00C40F64" w:rsidRPr="00414107" w:rsidRDefault="00224F69" w:rsidP="00414107">
            <w:pPr>
              <w:spacing w:after="120" w:line="240" w:lineRule="auto"/>
              <w:rPr>
                <w:rFonts w:ascii="Arial Narrow" w:hAnsi="Arial Narrow" w:cs="Arial"/>
                <w:sz w:val="20"/>
                <w:szCs w:val="20"/>
                <w:lang w:val="mk-MK"/>
              </w:rPr>
            </w:pPr>
            <w:r w:rsidRPr="00414107">
              <w:rPr>
                <w:rFonts w:ascii="Arial Narrow" w:hAnsi="Arial Narrow" w:cs="Arial"/>
                <w:sz w:val="20"/>
                <w:szCs w:val="20"/>
                <w:lang w:val="mk-MK"/>
              </w:rPr>
              <w:t>И</w:t>
            </w:r>
          </w:p>
          <w:p w:rsidR="00C40F64" w:rsidRPr="00414107" w:rsidRDefault="00C40F64" w:rsidP="00414107">
            <w:pPr>
              <w:spacing w:after="120" w:line="240" w:lineRule="auto"/>
              <w:rPr>
                <w:rFonts w:ascii="Arial Narrow" w:hAnsi="Arial Narrow" w:cs="Arial"/>
                <w:sz w:val="20"/>
                <w:szCs w:val="20"/>
                <w:lang w:val="mk-MK"/>
              </w:rPr>
            </w:pPr>
          </w:p>
          <w:p w:rsidR="00C40F64" w:rsidRPr="00414107" w:rsidRDefault="00C40F64" w:rsidP="00414107">
            <w:pPr>
              <w:spacing w:after="120" w:line="240" w:lineRule="auto"/>
              <w:rPr>
                <w:rFonts w:ascii="Arial Narrow" w:hAnsi="Arial Narrow" w:cs="Arial"/>
                <w:sz w:val="20"/>
                <w:szCs w:val="20"/>
                <w:lang w:val="mk-MK"/>
              </w:rPr>
            </w:pPr>
          </w:p>
          <w:p w:rsidR="00C40F64" w:rsidRPr="00414107" w:rsidRDefault="00C40F64" w:rsidP="00414107">
            <w:pPr>
              <w:spacing w:after="120" w:line="240" w:lineRule="auto"/>
              <w:rPr>
                <w:rFonts w:ascii="Arial Narrow" w:hAnsi="Arial Narrow" w:cs="Arial"/>
                <w:sz w:val="20"/>
                <w:szCs w:val="20"/>
                <w:lang w:val="mk-MK"/>
              </w:rPr>
            </w:pPr>
          </w:p>
          <w:p w:rsidR="00501C05" w:rsidRPr="00414107" w:rsidRDefault="00501C05" w:rsidP="00414107">
            <w:pPr>
              <w:spacing w:after="120" w:line="240" w:lineRule="auto"/>
              <w:rPr>
                <w:rFonts w:ascii="Arial Narrow" w:hAnsi="Arial Narrow" w:cs="Arial"/>
                <w:sz w:val="20"/>
                <w:szCs w:val="20"/>
                <w:lang w:val="mk-MK"/>
              </w:rPr>
            </w:pPr>
          </w:p>
          <w:p w:rsidR="00501C05" w:rsidRPr="00414107" w:rsidRDefault="00501C05" w:rsidP="00414107">
            <w:pPr>
              <w:spacing w:after="120" w:line="240" w:lineRule="auto"/>
              <w:rPr>
                <w:rFonts w:ascii="Arial Narrow" w:hAnsi="Arial Narrow" w:cs="Arial"/>
                <w:sz w:val="20"/>
                <w:szCs w:val="20"/>
                <w:lang w:val="mk-MK"/>
              </w:rPr>
            </w:pPr>
          </w:p>
          <w:p w:rsidR="00501C05" w:rsidRPr="00414107" w:rsidRDefault="00501C05" w:rsidP="00414107">
            <w:pPr>
              <w:spacing w:after="120" w:line="240" w:lineRule="auto"/>
              <w:rPr>
                <w:rFonts w:ascii="Arial Narrow" w:hAnsi="Arial Narrow" w:cs="Arial"/>
                <w:sz w:val="20"/>
                <w:szCs w:val="20"/>
                <w:lang w:val="mk-MK"/>
              </w:rPr>
            </w:pPr>
          </w:p>
          <w:p w:rsidR="00C40F64" w:rsidRPr="00414107" w:rsidRDefault="00C40F64" w:rsidP="00414107">
            <w:pPr>
              <w:spacing w:after="120" w:line="240" w:lineRule="auto"/>
              <w:rPr>
                <w:rFonts w:ascii="Arial Narrow" w:hAnsi="Arial Narrow" w:cs="Arial"/>
                <w:sz w:val="20"/>
                <w:szCs w:val="20"/>
                <w:lang w:val="mk-MK"/>
              </w:rPr>
            </w:pPr>
            <w:r w:rsidRPr="00414107">
              <w:rPr>
                <w:rFonts w:ascii="Arial Narrow" w:hAnsi="Arial Narrow" w:cs="Arial"/>
                <w:sz w:val="20"/>
                <w:szCs w:val="20"/>
                <w:lang w:val="mk-MK"/>
              </w:rPr>
              <w:t>Г</w:t>
            </w:r>
          </w:p>
        </w:tc>
        <w:tc>
          <w:tcPr>
            <w:tcW w:w="1667" w:type="dxa"/>
            <w:tcBorders>
              <w:top w:val="single" w:sz="4" w:space="0" w:color="000000"/>
              <w:left w:val="single" w:sz="4" w:space="0" w:color="000000"/>
              <w:bottom w:val="single" w:sz="4" w:space="0" w:color="000000"/>
            </w:tcBorders>
            <w:shd w:val="clear" w:color="auto" w:fill="auto"/>
          </w:tcPr>
          <w:p w:rsidR="00C40F64" w:rsidRPr="00414107" w:rsidRDefault="00C40F64" w:rsidP="00414107">
            <w:pPr>
              <w:pStyle w:val="Default"/>
              <w:spacing w:after="120"/>
              <w:rPr>
                <w:rFonts w:ascii="Arial Narrow" w:hAnsi="Arial Narrow" w:cs="Arial"/>
                <w:color w:val="auto"/>
                <w:sz w:val="20"/>
                <w:szCs w:val="20"/>
                <w:lang w:val="mk-MK"/>
              </w:rPr>
            </w:pPr>
          </w:p>
          <w:p w:rsidR="001D5388" w:rsidRPr="00414107" w:rsidRDefault="001D5388" w:rsidP="00414107">
            <w:pPr>
              <w:spacing w:after="120" w:line="240" w:lineRule="auto"/>
              <w:rPr>
                <w:rFonts w:ascii="Arial Narrow" w:hAnsi="Arial Narrow" w:cs="Arial"/>
                <w:sz w:val="20"/>
                <w:szCs w:val="20"/>
                <w:lang w:val="ru-RU"/>
              </w:rPr>
            </w:pPr>
            <w:r w:rsidRPr="00414107">
              <w:rPr>
                <w:rFonts w:ascii="Arial Narrow" w:eastAsia="Arial" w:hAnsi="Arial Narrow" w:cs="Arial"/>
                <w:sz w:val="20"/>
                <w:szCs w:val="20"/>
                <w:lang w:val="ru-RU"/>
              </w:rPr>
              <w:t xml:space="preserve">Мали бела табла и пенкало за секој ученик </w:t>
            </w:r>
          </w:p>
          <w:p w:rsidR="00C40F64" w:rsidRPr="00414107" w:rsidRDefault="00C40F64" w:rsidP="00414107">
            <w:pPr>
              <w:pStyle w:val="Default"/>
              <w:spacing w:after="120"/>
              <w:rPr>
                <w:rFonts w:ascii="Arial Narrow" w:hAnsi="Arial Narrow" w:cs="Arial"/>
                <w:color w:val="auto"/>
                <w:sz w:val="20"/>
                <w:szCs w:val="20"/>
                <w:lang w:val="mk-MK"/>
              </w:rPr>
            </w:pPr>
          </w:p>
          <w:p w:rsidR="00501C05" w:rsidRPr="00414107" w:rsidRDefault="00501C05" w:rsidP="00414107">
            <w:pPr>
              <w:pStyle w:val="Default"/>
              <w:spacing w:after="120"/>
              <w:rPr>
                <w:rFonts w:ascii="Arial Narrow" w:hAnsi="Arial Narrow" w:cs="Arial"/>
                <w:color w:val="auto"/>
                <w:sz w:val="20"/>
                <w:szCs w:val="20"/>
                <w:lang w:val="mk-MK"/>
              </w:rPr>
            </w:pPr>
          </w:p>
          <w:p w:rsidR="00501C05" w:rsidRPr="00414107" w:rsidRDefault="00501C05" w:rsidP="00414107">
            <w:pPr>
              <w:pStyle w:val="Default"/>
              <w:spacing w:after="120"/>
              <w:rPr>
                <w:rFonts w:ascii="Arial Narrow" w:hAnsi="Arial Narrow" w:cs="Arial"/>
                <w:color w:val="auto"/>
                <w:sz w:val="20"/>
                <w:szCs w:val="20"/>
                <w:lang w:val="mk-MK"/>
              </w:rPr>
            </w:pPr>
          </w:p>
          <w:p w:rsidR="00501C05" w:rsidRPr="00414107" w:rsidRDefault="00501C05" w:rsidP="00414107">
            <w:pPr>
              <w:pStyle w:val="Default"/>
              <w:spacing w:after="120"/>
              <w:rPr>
                <w:rFonts w:ascii="Arial Narrow" w:hAnsi="Arial Narrow" w:cs="Arial"/>
                <w:color w:val="auto"/>
                <w:sz w:val="20"/>
                <w:szCs w:val="20"/>
                <w:lang w:val="mk-MK"/>
              </w:rPr>
            </w:pPr>
            <w:r w:rsidRPr="00414107">
              <w:rPr>
                <w:rFonts w:ascii="Arial Narrow" w:hAnsi="Arial Narrow" w:cs="Arial"/>
                <w:color w:val="auto"/>
                <w:sz w:val="20"/>
                <w:szCs w:val="20"/>
                <w:lang w:val="mk-MK"/>
              </w:rPr>
              <w:t>Наставен лист</w:t>
            </w:r>
          </w:p>
          <w:p w:rsidR="00C40F64" w:rsidRPr="00414107" w:rsidRDefault="00C40F64" w:rsidP="00414107">
            <w:pPr>
              <w:pStyle w:val="Default"/>
              <w:spacing w:after="120"/>
              <w:rPr>
                <w:rFonts w:ascii="Arial Narrow" w:hAnsi="Arial Narrow" w:cs="Arial"/>
                <w:color w:val="auto"/>
                <w:sz w:val="20"/>
                <w:szCs w:val="20"/>
                <w:lang w:val="mk-MK"/>
              </w:rPr>
            </w:pPr>
          </w:p>
          <w:p w:rsidR="00C40F64" w:rsidRPr="00414107" w:rsidRDefault="00C40F64" w:rsidP="00414107">
            <w:pPr>
              <w:pStyle w:val="Default"/>
              <w:spacing w:after="120"/>
              <w:rPr>
                <w:rFonts w:ascii="Arial Narrow" w:hAnsi="Arial Narrow" w:cs="Arial"/>
                <w:color w:val="auto"/>
                <w:sz w:val="20"/>
                <w:szCs w:val="20"/>
                <w:lang w:val="mk-MK"/>
              </w:rPr>
            </w:pPr>
          </w:p>
          <w:p w:rsidR="00C40F64" w:rsidRPr="00414107" w:rsidRDefault="00C40F64" w:rsidP="00414107">
            <w:pPr>
              <w:pStyle w:val="Default"/>
              <w:spacing w:after="120"/>
              <w:rPr>
                <w:rFonts w:ascii="Arial Narrow" w:hAnsi="Arial Narrow" w:cs="Arial"/>
                <w:color w:val="auto"/>
                <w:sz w:val="20"/>
                <w:szCs w:val="20"/>
              </w:rPr>
            </w:pPr>
            <w:r w:rsidRPr="00414107">
              <w:rPr>
                <w:rFonts w:ascii="Arial Narrow" w:hAnsi="Arial Narrow" w:cs="Arial"/>
                <w:color w:val="auto"/>
                <w:sz w:val="20"/>
                <w:szCs w:val="20"/>
              </w:rPr>
              <w:t xml:space="preserve"> </w:t>
            </w: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rsidR="00501C05" w:rsidRPr="00414107" w:rsidRDefault="00501C05" w:rsidP="00414107">
            <w:pPr>
              <w:snapToGrid w:val="0"/>
              <w:spacing w:after="120" w:line="240" w:lineRule="auto"/>
              <w:rPr>
                <w:rFonts w:ascii="Arial Narrow" w:hAnsi="Arial Narrow" w:cs="Arial"/>
                <w:sz w:val="20"/>
                <w:szCs w:val="20"/>
                <w:lang w:val="mk-MK"/>
              </w:rPr>
            </w:pPr>
          </w:p>
          <w:p w:rsidR="00C40F64" w:rsidRPr="00414107" w:rsidRDefault="00501C05" w:rsidP="00414107">
            <w:pPr>
              <w:snapToGrid w:val="0"/>
              <w:spacing w:after="120" w:line="240" w:lineRule="auto"/>
              <w:rPr>
                <w:rFonts w:ascii="Arial Narrow" w:hAnsi="Arial Narrow" w:cs="Arial"/>
                <w:sz w:val="20"/>
                <w:szCs w:val="20"/>
                <w:lang w:val="mk-MK"/>
              </w:rPr>
            </w:pPr>
            <w:r w:rsidRPr="00414107">
              <w:rPr>
                <w:rFonts w:ascii="Arial Narrow" w:hAnsi="Arial Narrow" w:cs="Arial"/>
                <w:sz w:val="20"/>
                <w:szCs w:val="20"/>
                <w:lang w:val="mk-MK"/>
              </w:rPr>
              <w:t>Набљудување</w:t>
            </w:r>
            <w:r w:rsidR="00C40F64" w:rsidRPr="00414107">
              <w:rPr>
                <w:rFonts w:ascii="Arial Narrow" w:hAnsi="Arial Narrow" w:cs="Arial"/>
                <w:sz w:val="20"/>
                <w:szCs w:val="20"/>
                <w:lang w:val="mk-MK"/>
              </w:rPr>
              <w:t xml:space="preserve"> прашања и одговори / дискусија, </w:t>
            </w:r>
            <w:r w:rsidR="00224F69" w:rsidRPr="00414107">
              <w:rPr>
                <w:rFonts w:ascii="Arial Narrow" w:hAnsi="Arial Narrow" w:cs="Arial"/>
                <w:sz w:val="20"/>
                <w:szCs w:val="20"/>
                <w:lang w:val="mk-MK"/>
              </w:rPr>
              <w:t xml:space="preserve">точност </w:t>
            </w:r>
            <w:r w:rsidR="00C40F64" w:rsidRPr="00414107">
              <w:rPr>
                <w:rFonts w:ascii="Arial Narrow" w:hAnsi="Arial Narrow" w:cs="Arial"/>
                <w:sz w:val="20"/>
                <w:szCs w:val="20"/>
                <w:lang w:val="mk-MK"/>
              </w:rPr>
              <w:t>на задач</w:t>
            </w:r>
            <w:r w:rsidR="00224F69" w:rsidRPr="00414107">
              <w:rPr>
                <w:rFonts w:ascii="Arial Narrow" w:hAnsi="Arial Narrow" w:cs="Arial"/>
                <w:sz w:val="20"/>
                <w:szCs w:val="20"/>
                <w:lang w:val="mk-MK"/>
              </w:rPr>
              <w:t>ите</w:t>
            </w:r>
          </w:p>
          <w:p w:rsidR="001D5388" w:rsidRPr="00414107" w:rsidRDefault="001D5388" w:rsidP="00414107">
            <w:pPr>
              <w:snapToGrid w:val="0"/>
              <w:spacing w:after="120" w:line="240" w:lineRule="auto"/>
              <w:rPr>
                <w:rFonts w:ascii="Arial Narrow" w:hAnsi="Arial Narrow" w:cs="Arial"/>
                <w:sz w:val="20"/>
                <w:szCs w:val="20"/>
                <w:lang w:val="mk-MK"/>
              </w:rPr>
            </w:pPr>
          </w:p>
          <w:p w:rsidR="001D5388" w:rsidRPr="00414107" w:rsidRDefault="001D5388" w:rsidP="00414107">
            <w:pPr>
              <w:snapToGrid w:val="0"/>
              <w:spacing w:after="120" w:line="240" w:lineRule="auto"/>
              <w:rPr>
                <w:rFonts w:ascii="Arial Narrow" w:hAnsi="Arial Narrow" w:cs="Arial"/>
                <w:sz w:val="20"/>
                <w:szCs w:val="20"/>
                <w:lang w:val="mk-MK"/>
              </w:rPr>
            </w:pPr>
          </w:p>
        </w:tc>
      </w:tr>
      <w:tr w:rsidR="00414107" w:rsidRPr="00414107" w:rsidTr="00414107">
        <w:tc>
          <w:tcPr>
            <w:tcW w:w="4710" w:type="dxa"/>
            <w:gridSpan w:val="3"/>
            <w:tcBorders>
              <w:top w:val="single" w:sz="4" w:space="0" w:color="000000"/>
              <w:left w:val="single" w:sz="4" w:space="0" w:color="000000"/>
              <w:bottom w:val="single" w:sz="4" w:space="0" w:color="000000"/>
            </w:tcBorders>
            <w:shd w:val="clear" w:color="auto" w:fill="F2F2F2" w:themeFill="background1" w:themeFillShade="F2"/>
          </w:tcPr>
          <w:p w:rsidR="00C40F64" w:rsidRPr="00414107" w:rsidRDefault="00C40F64" w:rsidP="00414107">
            <w:pPr>
              <w:snapToGrid w:val="0"/>
              <w:spacing w:after="120" w:line="240" w:lineRule="auto"/>
              <w:ind w:left="193" w:right="67"/>
              <w:rPr>
                <w:rFonts w:ascii="Arial Narrow" w:eastAsia="Arial" w:hAnsi="Arial Narrow" w:cs="Arial"/>
                <w:sz w:val="20"/>
                <w:szCs w:val="20"/>
                <w:lang w:val="mk-MK"/>
              </w:rPr>
            </w:pPr>
            <w:r w:rsidRPr="00414107">
              <w:rPr>
                <w:rFonts w:ascii="Arial Narrow" w:eastAsia="Arial" w:hAnsi="Arial Narrow" w:cs="Arial"/>
                <w:b/>
                <w:bCs/>
                <w:sz w:val="20"/>
                <w:szCs w:val="20"/>
                <w:lang w:val="mk-MK"/>
              </w:rPr>
              <w:t>Организација</w:t>
            </w:r>
            <w:r w:rsidRPr="00414107">
              <w:rPr>
                <w:rFonts w:ascii="Arial Narrow" w:eastAsia="Arial" w:hAnsi="Arial Narrow" w:cs="Arial"/>
                <w:sz w:val="20"/>
                <w:szCs w:val="20"/>
              </w:rPr>
              <w:t xml:space="preserve">: </w:t>
            </w:r>
            <w:r w:rsidRPr="00414107">
              <w:rPr>
                <w:rFonts w:ascii="Arial Narrow" w:eastAsia="Arial" w:hAnsi="Arial Narrow" w:cs="Arial"/>
                <w:sz w:val="20"/>
                <w:szCs w:val="20"/>
                <w:lang w:val="mk-MK"/>
              </w:rPr>
              <w:t xml:space="preserve">Детали за диференцијација /улоги /групи/возрасни </w:t>
            </w:r>
            <w:r w:rsidRPr="00414107">
              <w:rPr>
                <w:rFonts w:ascii="Arial Narrow" w:eastAsia="Arial" w:hAnsi="Arial Narrow" w:cs="Arial"/>
                <w:sz w:val="20"/>
                <w:szCs w:val="20"/>
              </w:rPr>
              <w:t xml:space="preserve"> (</w:t>
            </w:r>
            <w:r w:rsidRPr="00414107">
              <w:rPr>
                <w:rFonts w:ascii="Arial Narrow" w:eastAsia="Arial" w:hAnsi="Arial Narrow" w:cs="Arial"/>
                <w:sz w:val="20"/>
                <w:szCs w:val="20"/>
                <w:lang w:val="mk-MK"/>
              </w:rPr>
              <w:t>поврзано со активностите</w:t>
            </w:r>
            <w:r w:rsidRPr="00414107">
              <w:rPr>
                <w:rFonts w:ascii="Arial Narrow" w:eastAsia="Arial" w:hAnsi="Arial Narrow" w:cs="Arial"/>
                <w:sz w:val="20"/>
                <w:szCs w:val="20"/>
              </w:rPr>
              <w:t>)</w:t>
            </w:r>
          </w:p>
        </w:tc>
        <w:tc>
          <w:tcPr>
            <w:tcW w:w="948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C40F64" w:rsidRPr="00414107" w:rsidRDefault="00C40F64" w:rsidP="00414107">
            <w:pPr>
              <w:tabs>
                <w:tab w:val="left" w:pos="8055"/>
              </w:tabs>
              <w:snapToGrid w:val="0"/>
              <w:spacing w:after="120" w:line="240" w:lineRule="auto"/>
              <w:rPr>
                <w:rFonts w:ascii="Arial Narrow" w:eastAsia="Arial" w:hAnsi="Arial Narrow" w:cs="Arial"/>
                <w:b/>
                <w:bCs/>
                <w:sz w:val="20"/>
                <w:szCs w:val="20"/>
                <w:lang w:val="mk-MK"/>
              </w:rPr>
            </w:pPr>
            <w:r w:rsidRPr="00414107">
              <w:rPr>
                <w:rFonts w:ascii="Arial Narrow" w:eastAsia="Arial" w:hAnsi="Arial Narrow" w:cs="Arial"/>
                <w:b/>
                <w:bCs/>
                <w:sz w:val="20"/>
                <w:szCs w:val="20"/>
                <w:lang w:val="mk-MK"/>
              </w:rPr>
              <w:t>Белешки</w:t>
            </w:r>
            <w:r w:rsidRPr="00414107">
              <w:rPr>
                <w:rFonts w:ascii="Arial Narrow" w:eastAsia="Arial" w:hAnsi="Arial Narrow" w:cs="Arial"/>
                <w:b/>
                <w:bCs/>
                <w:sz w:val="20"/>
                <w:szCs w:val="20"/>
              </w:rPr>
              <w:t xml:space="preserve"> / </w:t>
            </w:r>
            <w:r w:rsidRPr="00414107">
              <w:rPr>
                <w:rFonts w:ascii="Arial Narrow" w:eastAsia="Arial" w:hAnsi="Arial Narrow" w:cs="Arial"/>
                <w:b/>
                <w:bCs/>
                <w:sz w:val="20"/>
                <w:szCs w:val="20"/>
                <w:lang w:val="mk-MK"/>
              </w:rPr>
              <w:t>можности за проширување</w:t>
            </w:r>
            <w:r w:rsidRPr="00414107">
              <w:rPr>
                <w:rFonts w:ascii="Arial Narrow" w:eastAsia="Arial" w:hAnsi="Arial Narrow" w:cs="Arial"/>
                <w:b/>
                <w:bCs/>
                <w:sz w:val="20"/>
                <w:szCs w:val="20"/>
              </w:rPr>
              <w:t xml:space="preserve"> </w:t>
            </w:r>
            <w:r w:rsidRPr="00414107">
              <w:rPr>
                <w:rFonts w:ascii="Arial Narrow" w:eastAsia="Arial" w:hAnsi="Arial Narrow" w:cs="Arial"/>
                <w:b/>
                <w:bCs/>
                <w:sz w:val="20"/>
                <w:szCs w:val="20"/>
                <w:lang w:val="mk-MK"/>
              </w:rPr>
              <w:t>на знаењето</w:t>
            </w:r>
            <w:r w:rsidRPr="00414107">
              <w:rPr>
                <w:rFonts w:ascii="Arial Narrow" w:eastAsia="Arial" w:hAnsi="Arial Narrow" w:cs="Arial"/>
                <w:b/>
                <w:bCs/>
                <w:sz w:val="20"/>
                <w:szCs w:val="20"/>
              </w:rPr>
              <w:t xml:space="preserve">/ </w:t>
            </w:r>
            <w:r w:rsidRPr="00414107">
              <w:rPr>
                <w:rFonts w:ascii="Arial Narrow" w:eastAsia="Arial" w:hAnsi="Arial Narrow" w:cs="Arial"/>
                <w:b/>
                <w:bCs/>
                <w:sz w:val="20"/>
                <w:szCs w:val="20"/>
                <w:lang w:val="mk-MK"/>
              </w:rPr>
              <w:t xml:space="preserve">домашна работа                                  Клучна  </w:t>
            </w:r>
          </w:p>
          <w:p w:rsidR="00C40F64" w:rsidRPr="00414107" w:rsidRDefault="00C40F64" w:rsidP="00414107">
            <w:pPr>
              <w:tabs>
                <w:tab w:val="left" w:pos="8055"/>
              </w:tabs>
              <w:snapToGrid w:val="0"/>
              <w:spacing w:after="120" w:line="240" w:lineRule="auto"/>
              <w:rPr>
                <w:rFonts w:ascii="Arial Narrow" w:eastAsia="Arial" w:hAnsi="Arial Narrow" w:cs="Arial"/>
                <w:b/>
                <w:bCs/>
                <w:sz w:val="20"/>
                <w:szCs w:val="20"/>
                <w:lang w:val="mk-MK"/>
              </w:rPr>
            </w:pPr>
            <w:r w:rsidRPr="00414107">
              <w:rPr>
                <w:rFonts w:ascii="Arial Narrow" w:eastAsia="Arial" w:hAnsi="Arial Narrow" w:cs="Arial"/>
                <w:b/>
                <w:bCs/>
                <w:sz w:val="20"/>
                <w:szCs w:val="20"/>
                <w:lang w:val="mk-MK"/>
              </w:rPr>
              <w:t xml:space="preserve">                                                                                                                                                             терминологија   </w:t>
            </w:r>
          </w:p>
        </w:tc>
      </w:tr>
      <w:tr w:rsidR="00414107" w:rsidRPr="00414107" w:rsidTr="0022207A">
        <w:tc>
          <w:tcPr>
            <w:tcW w:w="4710" w:type="dxa"/>
            <w:gridSpan w:val="3"/>
            <w:tcBorders>
              <w:top w:val="single" w:sz="4" w:space="0" w:color="000000"/>
              <w:left w:val="single" w:sz="4" w:space="0" w:color="000000"/>
              <w:bottom w:val="single" w:sz="4" w:space="0" w:color="000000"/>
            </w:tcBorders>
            <w:shd w:val="clear" w:color="auto" w:fill="auto"/>
          </w:tcPr>
          <w:p w:rsidR="00082054" w:rsidRPr="00414107" w:rsidRDefault="00082054" w:rsidP="00414107">
            <w:pPr>
              <w:spacing w:after="120" w:line="240" w:lineRule="auto"/>
              <w:ind w:left="193"/>
              <w:rPr>
                <w:rFonts w:ascii="Arial Narrow" w:eastAsia="Arial" w:hAnsi="Arial Narrow" w:cs="Arial"/>
                <w:sz w:val="20"/>
                <w:szCs w:val="20"/>
                <w:lang w:val="mk-MK"/>
              </w:rPr>
            </w:pPr>
            <w:r w:rsidRPr="00414107">
              <w:rPr>
                <w:rFonts w:ascii="Arial Narrow" w:eastAsia="Arial" w:hAnsi="Arial Narrow" w:cs="Arial"/>
                <w:sz w:val="20"/>
                <w:szCs w:val="20"/>
                <w:lang w:val="mk-MK"/>
              </w:rPr>
              <w:t>Активно учество на це</w:t>
            </w:r>
            <w:r w:rsidR="00224F69" w:rsidRPr="00414107">
              <w:rPr>
                <w:rFonts w:ascii="Arial Narrow" w:eastAsia="Arial" w:hAnsi="Arial Narrow" w:cs="Arial"/>
                <w:sz w:val="20"/>
                <w:szCs w:val="20"/>
                <w:lang w:val="mk-MK"/>
              </w:rPr>
              <w:t xml:space="preserve">лата паралелка, групна работа и индивидуална работа </w:t>
            </w:r>
            <w:r w:rsidRPr="00414107">
              <w:rPr>
                <w:rFonts w:ascii="Arial Narrow" w:eastAsia="Arial" w:hAnsi="Arial Narrow" w:cs="Arial"/>
                <w:sz w:val="20"/>
                <w:szCs w:val="20"/>
                <w:lang w:val="mk-MK"/>
              </w:rPr>
              <w:t>диферен</w:t>
            </w:r>
            <w:r w:rsidR="00802DEE" w:rsidRPr="00414107">
              <w:rPr>
                <w:rFonts w:ascii="Arial Narrow" w:eastAsia="Arial" w:hAnsi="Arial Narrow" w:cs="Arial"/>
                <w:sz w:val="20"/>
                <w:szCs w:val="20"/>
                <w:lang w:val="mk-MK"/>
              </w:rPr>
              <w:t>цијација со насочена поддршка.</w:t>
            </w:r>
          </w:p>
          <w:p w:rsidR="00082054" w:rsidRPr="00414107" w:rsidRDefault="00082054" w:rsidP="00414107">
            <w:pPr>
              <w:spacing w:after="120" w:line="240" w:lineRule="auto"/>
              <w:ind w:left="193"/>
              <w:jc w:val="both"/>
              <w:rPr>
                <w:rFonts w:ascii="Arial Narrow" w:eastAsia="Arial" w:hAnsi="Arial Narrow" w:cs="Arial"/>
                <w:sz w:val="20"/>
                <w:szCs w:val="20"/>
                <w:lang w:val="mk-MK"/>
              </w:rPr>
            </w:pPr>
          </w:p>
          <w:p w:rsidR="00082054" w:rsidRPr="00414107" w:rsidRDefault="00082054" w:rsidP="00414107">
            <w:pPr>
              <w:spacing w:after="120" w:line="240" w:lineRule="auto"/>
              <w:ind w:left="193"/>
              <w:jc w:val="both"/>
              <w:rPr>
                <w:rFonts w:ascii="Arial Narrow" w:eastAsia="Arial" w:hAnsi="Arial Narrow" w:cs="Arial"/>
                <w:sz w:val="20"/>
                <w:szCs w:val="20"/>
                <w:lang w:val="mk-MK"/>
              </w:rPr>
            </w:pPr>
          </w:p>
          <w:p w:rsidR="00082054" w:rsidRPr="00414107" w:rsidRDefault="00082054" w:rsidP="00414107">
            <w:pPr>
              <w:spacing w:after="120" w:line="240" w:lineRule="auto"/>
              <w:ind w:left="193"/>
              <w:jc w:val="both"/>
              <w:rPr>
                <w:rFonts w:ascii="Arial Narrow" w:eastAsia="Arial" w:hAnsi="Arial Narrow" w:cs="Arial"/>
                <w:sz w:val="20"/>
                <w:szCs w:val="20"/>
                <w:lang w:val="mk-MK"/>
              </w:rPr>
            </w:pPr>
          </w:p>
        </w:tc>
        <w:tc>
          <w:tcPr>
            <w:tcW w:w="7918" w:type="dxa"/>
            <w:gridSpan w:val="3"/>
            <w:tcBorders>
              <w:top w:val="single" w:sz="4" w:space="0" w:color="000000"/>
              <w:left w:val="single" w:sz="4" w:space="0" w:color="000000"/>
              <w:bottom w:val="single" w:sz="4" w:space="0" w:color="000000"/>
            </w:tcBorders>
            <w:shd w:val="clear" w:color="auto" w:fill="auto"/>
          </w:tcPr>
          <w:p w:rsidR="00082054" w:rsidRPr="00414107" w:rsidRDefault="00414107" w:rsidP="00414107">
            <w:pPr>
              <w:spacing w:after="120" w:line="240" w:lineRule="auto"/>
              <w:ind w:right="-20"/>
              <w:rPr>
                <w:rFonts w:ascii="Arial Narrow" w:eastAsia="Arial" w:hAnsi="Arial Narrow" w:cs="Arial"/>
                <w:sz w:val="20"/>
                <w:szCs w:val="20"/>
                <w:lang w:val="mk-MK"/>
              </w:rPr>
            </w:pPr>
            <w:r>
              <w:rPr>
                <w:rFonts w:ascii="Arial Narrow" w:eastAsia="Arial" w:hAnsi="Arial Narrow" w:cs="Arial"/>
                <w:sz w:val="20"/>
                <w:szCs w:val="20"/>
                <w:lang w:val="mk-MK"/>
              </w:rPr>
              <w:lastRenderedPageBreak/>
              <w:t xml:space="preserve">Учениците </w:t>
            </w:r>
            <w:r w:rsidR="00082054" w:rsidRPr="00414107">
              <w:rPr>
                <w:rFonts w:ascii="Arial Narrow" w:eastAsia="Arial" w:hAnsi="Arial Narrow" w:cs="Arial"/>
                <w:sz w:val="20"/>
                <w:szCs w:val="20"/>
                <w:lang w:val="mk-MK"/>
              </w:rPr>
              <w:t>соодветно одговараа на дадените барања, таму</w:t>
            </w:r>
            <w:r>
              <w:rPr>
                <w:rFonts w:ascii="Arial Narrow" w:eastAsia="Arial" w:hAnsi="Arial Narrow" w:cs="Arial"/>
                <w:sz w:val="20"/>
                <w:szCs w:val="20"/>
                <w:lang w:val="mk-MK"/>
              </w:rPr>
              <w:t xml:space="preserve"> каде што имаше потреба ученици</w:t>
            </w:r>
            <w:r w:rsidR="00082054" w:rsidRPr="00414107">
              <w:rPr>
                <w:rFonts w:ascii="Arial Narrow" w:eastAsia="Arial" w:hAnsi="Arial Narrow" w:cs="Arial"/>
                <w:sz w:val="20"/>
                <w:szCs w:val="20"/>
                <w:lang w:val="mk-MK"/>
              </w:rPr>
              <w:t>те од групата помагаа со насоки на наставникот</w:t>
            </w:r>
          </w:p>
          <w:p w:rsidR="00802DEE" w:rsidRPr="00414107" w:rsidRDefault="00082054" w:rsidP="00414107">
            <w:pPr>
              <w:spacing w:after="120" w:line="240" w:lineRule="auto"/>
              <w:ind w:right="-20"/>
              <w:rPr>
                <w:rFonts w:ascii="Arial Narrow" w:eastAsia="Arial" w:hAnsi="Arial Narrow" w:cs="Arial"/>
                <w:sz w:val="20"/>
                <w:szCs w:val="20"/>
                <w:lang w:val="mk-MK"/>
              </w:rPr>
            </w:pPr>
            <w:r w:rsidRPr="00414107">
              <w:rPr>
                <w:rFonts w:ascii="Arial Narrow" w:eastAsia="Arial" w:hAnsi="Arial Narrow" w:cs="Arial"/>
                <w:sz w:val="20"/>
                <w:szCs w:val="20"/>
                <w:lang w:val="mk-MK"/>
              </w:rPr>
              <w:t>Домашна работа/ мож</w:t>
            </w:r>
            <w:r w:rsidR="00414107">
              <w:rPr>
                <w:rFonts w:ascii="Arial Narrow" w:eastAsia="Arial" w:hAnsi="Arial Narrow" w:cs="Arial"/>
                <w:sz w:val="20"/>
                <w:szCs w:val="20"/>
                <w:lang w:val="mk-MK"/>
              </w:rPr>
              <w:t>ност за проширување на знаењата</w:t>
            </w:r>
            <w:r w:rsidRPr="00414107">
              <w:rPr>
                <w:rFonts w:ascii="Arial Narrow" w:eastAsia="Arial" w:hAnsi="Arial Narrow" w:cs="Arial"/>
                <w:sz w:val="20"/>
                <w:szCs w:val="20"/>
                <w:lang w:val="mk-MK"/>
              </w:rPr>
              <w:t xml:space="preserve">: </w:t>
            </w:r>
          </w:p>
          <w:p w:rsidR="00082054" w:rsidRPr="00414107" w:rsidRDefault="00377EE3" w:rsidP="00414107">
            <w:pPr>
              <w:spacing w:after="120" w:line="240" w:lineRule="auto"/>
              <w:ind w:right="-20"/>
              <w:rPr>
                <w:rFonts w:ascii="Arial Narrow" w:eastAsia="Arial" w:hAnsi="Arial Narrow" w:cs="Arial"/>
                <w:sz w:val="20"/>
                <w:szCs w:val="20"/>
                <w:lang w:val="mk-MK"/>
              </w:rPr>
            </w:pPr>
            <w:r w:rsidRPr="00414107">
              <w:rPr>
                <w:rFonts w:ascii="Arial Narrow" w:eastAsia="Arial" w:hAnsi="Arial Narrow" w:cs="Arial"/>
                <w:sz w:val="20"/>
                <w:szCs w:val="20"/>
                <w:lang w:val="mk-MK"/>
              </w:rPr>
              <w:t>Да запишат</w:t>
            </w:r>
            <w:r w:rsidR="00224F69" w:rsidRPr="00414107">
              <w:rPr>
                <w:rFonts w:ascii="Arial Narrow" w:eastAsia="Arial" w:hAnsi="Arial Narrow" w:cs="Arial"/>
                <w:sz w:val="20"/>
                <w:szCs w:val="20"/>
                <w:lang w:val="mk-MK"/>
              </w:rPr>
              <w:t xml:space="preserve"> </w:t>
            </w:r>
            <w:r w:rsidR="00802DEE" w:rsidRPr="00414107">
              <w:rPr>
                <w:rFonts w:ascii="Arial Narrow" w:eastAsia="Arial" w:hAnsi="Arial Narrow" w:cs="Arial"/>
                <w:sz w:val="20"/>
                <w:szCs w:val="20"/>
                <w:lang w:val="mk-MK"/>
              </w:rPr>
              <w:t xml:space="preserve">3 бројни низи од </w:t>
            </w:r>
            <w:proofErr w:type="spellStart"/>
            <w:r w:rsidR="00802DEE" w:rsidRPr="00414107">
              <w:rPr>
                <w:rFonts w:ascii="Arial Narrow" w:eastAsia="Arial" w:hAnsi="Arial Narrow" w:cs="Arial"/>
                <w:sz w:val="20"/>
                <w:szCs w:val="20"/>
                <w:lang w:val="mk-MK"/>
              </w:rPr>
              <w:t>трицифрени</w:t>
            </w:r>
            <w:proofErr w:type="spellEnd"/>
            <w:r w:rsidR="00802DEE" w:rsidRPr="00414107">
              <w:rPr>
                <w:rFonts w:ascii="Arial Narrow" w:eastAsia="Arial" w:hAnsi="Arial Narrow" w:cs="Arial"/>
                <w:sz w:val="20"/>
                <w:szCs w:val="20"/>
                <w:lang w:val="mk-MK"/>
              </w:rPr>
              <w:t xml:space="preserve">, </w:t>
            </w:r>
            <w:proofErr w:type="spellStart"/>
            <w:r w:rsidR="00802DEE" w:rsidRPr="00414107">
              <w:rPr>
                <w:rFonts w:ascii="Arial Narrow" w:eastAsia="Arial" w:hAnsi="Arial Narrow" w:cs="Arial"/>
                <w:sz w:val="20"/>
                <w:szCs w:val="20"/>
                <w:lang w:val="mk-MK"/>
              </w:rPr>
              <w:t>четирицифрени</w:t>
            </w:r>
            <w:proofErr w:type="spellEnd"/>
            <w:r w:rsidR="00802DEE" w:rsidRPr="00414107">
              <w:rPr>
                <w:rFonts w:ascii="Arial Narrow" w:eastAsia="Arial" w:hAnsi="Arial Narrow" w:cs="Arial"/>
                <w:sz w:val="20"/>
                <w:szCs w:val="20"/>
                <w:lang w:val="mk-MK"/>
              </w:rPr>
              <w:t xml:space="preserve"> и </w:t>
            </w:r>
            <w:proofErr w:type="spellStart"/>
            <w:r w:rsidR="00802DEE" w:rsidRPr="00414107">
              <w:rPr>
                <w:rFonts w:ascii="Arial Narrow" w:eastAsia="Arial" w:hAnsi="Arial Narrow" w:cs="Arial"/>
                <w:sz w:val="20"/>
                <w:szCs w:val="20"/>
                <w:lang w:val="mk-MK"/>
              </w:rPr>
              <w:t>петцифрни</w:t>
            </w:r>
            <w:proofErr w:type="spellEnd"/>
            <w:r w:rsidR="00802DEE" w:rsidRPr="00414107">
              <w:rPr>
                <w:rFonts w:ascii="Arial Narrow" w:eastAsia="Arial" w:hAnsi="Arial Narrow" w:cs="Arial"/>
                <w:sz w:val="20"/>
                <w:szCs w:val="20"/>
                <w:lang w:val="mk-MK"/>
              </w:rPr>
              <w:t xml:space="preserve"> броеви.</w:t>
            </w:r>
          </w:p>
          <w:p w:rsidR="00082054" w:rsidRPr="00414107" w:rsidRDefault="00082054" w:rsidP="00414107">
            <w:pPr>
              <w:spacing w:after="120" w:line="240" w:lineRule="auto"/>
              <w:ind w:right="-20"/>
              <w:rPr>
                <w:rFonts w:ascii="Arial Narrow" w:eastAsia="Arial" w:hAnsi="Arial Narrow" w:cs="Arial"/>
                <w:sz w:val="20"/>
                <w:szCs w:val="20"/>
                <w:lang w:val="mk-MK"/>
              </w:rPr>
            </w:pP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rsidR="001D5388" w:rsidRPr="00414107" w:rsidRDefault="001D5388" w:rsidP="00414107">
            <w:pPr>
              <w:spacing w:after="120" w:line="240" w:lineRule="auto"/>
              <w:rPr>
                <w:rFonts w:ascii="Arial Narrow" w:hAnsi="Arial Narrow" w:cs="Arial"/>
                <w:sz w:val="20"/>
                <w:szCs w:val="20"/>
                <w:lang w:val="ru-RU"/>
              </w:rPr>
            </w:pPr>
            <w:r w:rsidRPr="00414107">
              <w:rPr>
                <w:rFonts w:ascii="Arial Narrow" w:eastAsia="Arial" w:hAnsi="Arial Narrow" w:cs="Arial"/>
                <w:sz w:val="20"/>
                <w:szCs w:val="20"/>
                <w:lang w:val="ru-RU"/>
              </w:rPr>
              <w:lastRenderedPageBreak/>
              <w:t xml:space="preserve">низа, след продолжи, следниот предвиди, објаснува, шема, пар, правило </w:t>
            </w:r>
            <w:r w:rsidRPr="00414107">
              <w:rPr>
                <w:rFonts w:ascii="Arial Narrow" w:eastAsia="Arial" w:hAnsi="Arial Narrow" w:cs="Arial"/>
                <w:sz w:val="20"/>
                <w:szCs w:val="20"/>
                <w:lang w:val="ru-RU"/>
              </w:rPr>
              <w:lastRenderedPageBreak/>
              <w:t xml:space="preserve">цифра </w:t>
            </w:r>
          </w:p>
          <w:p w:rsidR="001D5388" w:rsidRPr="00414107" w:rsidRDefault="001D5388" w:rsidP="00414107">
            <w:pPr>
              <w:spacing w:after="120" w:line="240" w:lineRule="auto"/>
              <w:rPr>
                <w:rFonts w:ascii="Arial Narrow" w:hAnsi="Arial Narrow" w:cs="Arial"/>
                <w:sz w:val="20"/>
                <w:szCs w:val="20"/>
                <w:lang w:val="ru-RU"/>
              </w:rPr>
            </w:pPr>
            <w:r w:rsidRPr="00414107">
              <w:rPr>
                <w:rFonts w:ascii="Arial Narrow" w:eastAsia="Arial" w:hAnsi="Arial Narrow" w:cs="Arial"/>
                <w:sz w:val="20"/>
                <w:szCs w:val="20"/>
                <w:lang w:val="ru-RU"/>
              </w:rPr>
              <w:t xml:space="preserve">содржател непарен број, парен број </w:t>
            </w:r>
          </w:p>
          <w:p w:rsidR="00082054" w:rsidRPr="00414107" w:rsidRDefault="001D5388" w:rsidP="00414107">
            <w:pPr>
              <w:pStyle w:val="Default"/>
              <w:spacing w:after="120"/>
              <w:rPr>
                <w:rFonts w:ascii="Arial Narrow" w:hAnsi="Arial Narrow" w:cs="Arial"/>
                <w:color w:val="auto"/>
                <w:sz w:val="20"/>
                <w:szCs w:val="20"/>
              </w:rPr>
            </w:pPr>
            <w:r w:rsidRPr="00414107">
              <w:rPr>
                <w:rFonts w:ascii="Arial Narrow" w:eastAsia="Arial" w:hAnsi="Arial Narrow" w:cs="Arial"/>
                <w:color w:val="auto"/>
                <w:sz w:val="20"/>
                <w:szCs w:val="20"/>
                <w:lang w:val="ru-RU"/>
              </w:rPr>
              <w:t>дигитрон, константна функција, еднакво е</w:t>
            </w:r>
          </w:p>
        </w:tc>
      </w:tr>
    </w:tbl>
    <w:p w:rsidR="00BE1459" w:rsidRPr="00414107" w:rsidRDefault="00BE1459" w:rsidP="00414107">
      <w:pPr>
        <w:spacing w:after="120" w:line="240" w:lineRule="auto"/>
        <w:rPr>
          <w:rFonts w:ascii="Arial Narrow" w:hAnsi="Arial Narrow"/>
          <w:sz w:val="20"/>
          <w:szCs w:val="20"/>
        </w:rPr>
      </w:pPr>
    </w:p>
    <w:p w:rsidR="0072357D" w:rsidRPr="00414107" w:rsidRDefault="0072357D" w:rsidP="00414107">
      <w:pPr>
        <w:spacing w:after="120" w:line="240" w:lineRule="auto"/>
        <w:rPr>
          <w:rFonts w:ascii="Arial Narrow" w:hAnsi="Arial Narrow"/>
          <w:sz w:val="20"/>
          <w:szCs w:val="20"/>
          <w:lang w:val="mk-MK"/>
        </w:rPr>
      </w:pPr>
    </w:p>
    <w:tbl>
      <w:tblPr>
        <w:tblW w:w="14194" w:type="dxa"/>
        <w:tblInd w:w="-10" w:type="dxa"/>
        <w:tblLayout w:type="fixed"/>
        <w:tblLook w:val="0000" w:firstRow="0" w:lastRow="0" w:firstColumn="0" w:lastColumn="0" w:noHBand="0" w:noVBand="0"/>
      </w:tblPr>
      <w:tblGrid>
        <w:gridCol w:w="1035"/>
        <w:gridCol w:w="1980"/>
        <w:gridCol w:w="1695"/>
        <w:gridCol w:w="5130"/>
        <w:gridCol w:w="1121"/>
        <w:gridCol w:w="1667"/>
        <w:gridCol w:w="1566"/>
      </w:tblGrid>
      <w:tr w:rsidR="00414107" w:rsidRPr="00414107" w:rsidTr="00414107">
        <w:tc>
          <w:tcPr>
            <w:tcW w:w="4710" w:type="dxa"/>
            <w:gridSpan w:val="3"/>
            <w:tcBorders>
              <w:top w:val="single" w:sz="4" w:space="0" w:color="000000"/>
              <w:left w:val="single" w:sz="4" w:space="0" w:color="000000"/>
              <w:bottom w:val="single" w:sz="4" w:space="0" w:color="000000"/>
            </w:tcBorders>
            <w:shd w:val="clear" w:color="auto" w:fill="F2F2F2" w:themeFill="background1" w:themeFillShade="F2"/>
          </w:tcPr>
          <w:p w:rsidR="0072357D" w:rsidRPr="00414107" w:rsidRDefault="0072357D" w:rsidP="00414107">
            <w:pPr>
              <w:snapToGrid w:val="0"/>
              <w:spacing w:after="120" w:line="240" w:lineRule="auto"/>
              <w:rPr>
                <w:rFonts w:ascii="Arial Narrow" w:eastAsia="Arial" w:hAnsi="Arial Narrow" w:cs="Arial"/>
                <w:b/>
                <w:bCs/>
                <w:sz w:val="20"/>
                <w:szCs w:val="20"/>
                <w:lang w:val="mk-MK"/>
              </w:rPr>
            </w:pPr>
            <w:r w:rsidRPr="00414107">
              <w:rPr>
                <w:rFonts w:ascii="Arial Narrow" w:eastAsia="Arial" w:hAnsi="Arial Narrow" w:cs="Arial"/>
                <w:b/>
                <w:bCs/>
                <w:sz w:val="20"/>
                <w:szCs w:val="20"/>
                <w:lang w:val="mk-MK"/>
              </w:rPr>
              <w:t>Седмица:</w:t>
            </w:r>
            <w:r w:rsidR="00414107">
              <w:rPr>
                <w:rFonts w:ascii="Arial Narrow" w:eastAsia="Arial" w:hAnsi="Arial Narrow" w:cs="Arial"/>
                <w:b/>
                <w:bCs/>
                <w:sz w:val="20"/>
                <w:szCs w:val="20"/>
              </w:rPr>
              <w:t xml:space="preserve"> </w:t>
            </w:r>
            <w:r w:rsidR="00414107" w:rsidRPr="00414107">
              <w:rPr>
                <w:rFonts w:ascii="Arial Narrow" w:eastAsia="Arial" w:hAnsi="Arial Narrow" w:cs="Arial"/>
                <w:bCs/>
                <w:sz w:val="20"/>
                <w:szCs w:val="20"/>
              </w:rPr>
              <w:t xml:space="preserve">4, </w:t>
            </w:r>
            <w:r w:rsidRPr="00414107">
              <w:rPr>
                <w:rFonts w:ascii="Arial Narrow" w:eastAsia="Arial" w:hAnsi="Arial Narrow" w:cs="Arial"/>
                <w:bCs/>
                <w:sz w:val="20"/>
                <w:szCs w:val="20"/>
                <w:lang w:val="mk-MK"/>
              </w:rPr>
              <w:t xml:space="preserve">час </w:t>
            </w:r>
            <w:r w:rsidR="00611F9C" w:rsidRPr="00414107">
              <w:rPr>
                <w:rFonts w:ascii="Arial Narrow" w:eastAsia="Arial" w:hAnsi="Arial Narrow" w:cs="Arial"/>
                <w:bCs/>
                <w:sz w:val="20"/>
                <w:szCs w:val="20"/>
                <w:lang w:val="mk-MK"/>
              </w:rPr>
              <w:t>2</w:t>
            </w:r>
          </w:p>
          <w:p w:rsidR="0072357D" w:rsidRPr="00414107" w:rsidRDefault="0072357D" w:rsidP="00414107">
            <w:pPr>
              <w:snapToGrid w:val="0"/>
              <w:spacing w:after="120" w:line="240" w:lineRule="auto"/>
              <w:rPr>
                <w:rFonts w:ascii="Arial Narrow" w:eastAsia="Arial" w:hAnsi="Arial Narrow" w:cs="Arial"/>
                <w:b/>
                <w:bCs/>
                <w:sz w:val="20"/>
                <w:szCs w:val="20"/>
              </w:rPr>
            </w:pPr>
            <w:r w:rsidRPr="00414107">
              <w:rPr>
                <w:rFonts w:ascii="Arial Narrow" w:eastAsia="Arial" w:hAnsi="Arial Narrow" w:cs="Arial"/>
                <w:b/>
                <w:bCs/>
                <w:sz w:val="20"/>
                <w:szCs w:val="20"/>
                <w:lang w:val="mk-MK"/>
              </w:rPr>
              <w:t>Дата:</w:t>
            </w:r>
            <w:r w:rsidRPr="00414107">
              <w:rPr>
                <w:rFonts w:ascii="Arial Narrow" w:eastAsia="Arial" w:hAnsi="Arial Narrow" w:cs="Arial"/>
                <w:b/>
                <w:bCs/>
                <w:sz w:val="20"/>
                <w:szCs w:val="20"/>
              </w:rPr>
              <w:t xml:space="preserve"> </w:t>
            </w:r>
          </w:p>
        </w:tc>
        <w:tc>
          <w:tcPr>
            <w:tcW w:w="7918" w:type="dxa"/>
            <w:gridSpan w:val="3"/>
            <w:tcBorders>
              <w:top w:val="single" w:sz="4" w:space="0" w:color="000000"/>
              <w:left w:val="single" w:sz="4" w:space="0" w:color="000000"/>
              <w:bottom w:val="single" w:sz="4" w:space="0" w:color="000000"/>
            </w:tcBorders>
            <w:shd w:val="clear" w:color="auto" w:fill="F2F2F2" w:themeFill="background1" w:themeFillShade="F2"/>
          </w:tcPr>
          <w:p w:rsidR="0072357D" w:rsidRPr="00414107" w:rsidRDefault="0072357D" w:rsidP="00414107">
            <w:pPr>
              <w:snapToGrid w:val="0"/>
              <w:spacing w:after="120" w:line="240" w:lineRule="auto"/>
              <w:rPr>
                <w:rFonts w:ascii="Arial Narrow" w:eastAsia="Arial" w:hAnsi="Arial Narrow" w:cs="Arial"/>
                <w:b/>
                <w:bCs/>
                <w:sz w:val="20"/>
                <w:szCs w:val="20"/>
                <w:lang w:val="mk-MK"/>
              </w:rPr>
            </w:pPr>
            <w:r w:rsidRPr="00414107">
              <w:rPr>
                <w:rFonts w:ascii="Arial Narrow" w:eastAsia="Arial" w:hAnsi="Arial Narrow" w:cs="Arial"/>
                <w:b/>
                <w:bCs/>
                <w:sz w:val="20"/>
                <w:szCs w:val="20"/>
                <w:lang w:val="mk-MK"/>
              </w:rPr>
              <w:t xml:space="preserve">Тема: </w:t>
            </w:r>
            <w:r w:rsidR="00414107" w:rsidRPr="00414107">
              <w:rPr>
                <w:rFonts w:ascii="Arial Narrow" w:eastAsia="Arial" w:hAnsi="Arial Narrow" w:cs="Arial"/>
                <w:bCs/>
                <w:sz w:val="20"/>
                <w:szCs w:val="20"/>
              </w:rPr>
              <w:t>1</w:t>
            </w:r>
            <w:r w:rsidRPr="00414107">
              <w:rPr>
                <w:rFonts w:ascii="Arial Narrow" w:eastAsia="Arial" w:hAnsi="Arial Narrow" w:cs="Arial"/>
                <w:bCs/>
                <w:sz w:val="20"/>
                <w:szCs w:val="20"/>
              </w:rPr>
              <w:t xml:space="preserve">A </w:t>
            </w:r>
            <w:r w:rsidRPr="00414107">
              <w:rPr>
                <w:rFonts w:ascii="Arial Narrow" w:eastAsia="Arial" w:hAnsi="Arial Narrow" w:cs="Arial"/>
                <w:bCs/>
                <w:sz w:val="20"/>
                <w:szCs w:val="20"/>
                <w:lang w:val="mk-MK"/>
              </w:rPr>
              <w:t>Број и решавање проблеми</w:t>
            </w:r>
          </w:p>
          <w:p w:rsidR="0072357D" w:rsidRPr="00414107" w:rsidRDefault="0072357D" w:rsidP="00414107">
            <w:pPr>
              <w:snapToGrid w:val="0"/>
              <w:spacing w:after="120" w:line="240" w:lineRule="auto"/>
              <w:rPr>
                <w:rFonts w:ascii="Arial Narrow" w:eastAsia="Arial" w:hAnsi="Arial Narrow" w:cs="Arial"/>
                <w:b/>
                <w:bCs/>
                <w:sz w:val="20"/>
                <w:szCs w:val="20"/>
                <w:lang w:val="mk-MK"/>
              </w:rPr>
            </w:pPr>
            <w:r w:rsidRPr="00414107">
              <w:rPr>
                <w:rFonts w:ascii="Arial Narrow" w:hAnsi="Arial Narrow" w:cs="Arial"/>
                <w:b/>
                <w:sz w:val="20"/>
                <w:szCs w:val="20"/>
                <w:lang w:val="mk-MK"/>
              </w:rPr>
              <w:t>Наставна сод</w:t>
            </w:r>
            <w:r w:rsidR="00802DEE" w:rsidRPr="00414107">
              <w:rPr>
                <w:rFonts w:ascii="Arial Narrow" w:hAnsi="Arial Narrow" w:cs="Arial"/>
                <w:b/>
                <w:sz w:val="20"/>
                <w:szCs w:val="20"/>
                <w:lang w:val="mk-MK"/>
              </w:rPr>
              <w:t>ржина</w:t>
            </w:r>
            <w:r w:rsidR="00802DEE" w:rsidRPr="00414107">
              <w:rPr>
                <w:rFonts w:ascii="Arial Narrow" w:hAnsi="Arial Narrow" w:cs="Arial"/>
                <w:sz w:val="20"/>
                <w:szCs w:val="20"/>
                <w:lang w:val="mk-MK"/>
              </w:rPr>
              <w:t>: Продолжување на бројни низи</w:t>
            </w:r>
          </w:p>
        </w:tc>
        <w:tc>
          <w:tcPr>
            <w:tcW w:w="156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2357D" w:rsidRPr="00414107" w:rsidRDefault="0072357D" w:rsidP="00414107">
            <w:pPr>
              <w:snapToGrid w:val="0"/>
              <w:spacing w:after="120" w:line="240" w:lineRule="auto"/>
              <w:rPr>
                <w:rFonts w:ascii="Arial Narrow" w:eastAsia="Arial" w:hAnsi="Arial Narrow" w:cs="Arial"/>
                <w:b/>
                <w:bCs/>
                <w:sz w:val="20"/>
                <w:szCs w:val="20"/>
                <w:lang w:val="mk-MK"/>
              </w:rPr>
            </w:pPr>
            <w:r w:rsidRPr="00414107">
              <w:rPr>
                <w:rFonts w:ascii="Arial Narrow" w:eastAsia="Arial" w:hAnsi="Arial Narrow" w:cs="Arial"/>
                <w:b/>
                <w:bCs/>
                <w:sz w:val="20"/>
                <w:szCs w:val="20"/>
                <w:lang w:val="mk-MK"/>
              </w:rPr>
              <w:t>Одделение</w:t>
            </w:r>
            <w:r w:rsidRPr="00414107">
              <w:rPr>
                <w:rFonts w:ascii="Arial Narrow" w:eastAsia="Arial" w:hAnsi="Arial Narrow" w:cs="Arial"/>
                <w:b/>
                <w:bCs/>
                <w:sz w:val="20"/>
                <w:szCs w:val="20"/>
              </w:rPr>
              <w:t>: V</w:t>
            </w:r>
          </w:p>
        </w:tc>
      </w:tr>
      <w:tr w:rsidR="00414107" w:rsidRPr="00414107" w:rsidTr="00414107">
        <w:tc>
          <w:tcPr>
            <w:tcW w:w="1035" w:type="dxa"/>
            <w:vMerge w:val="restart"/>
            <w:tcBorders>
              <w:top w:val="single" w:sz="4" w:space="0" w:color="000000"/>
              <w:left w:val="single" w:sz="4" w:space="0" w:color="000000"/>
              <w:bottom w:val="single" w:sz="4" w:space="0" w:color="000000"/>
            </w:tcBorders>
            <w:shd w:val="clear" w:color="auto" w:fill="F2F2F2" w:themeFill="background1" w:themeFillShade="F2"/>
          </w:tcPr>
          <w:p w:rsidR="0072357D" w:rsidRPr="00414107" w:rsidRDefault="0072357D" w:rsidP="00414107">
            <w:pPr>
              <w:snapToGrid w:val="0"/>
              <w:spacing w:after="120" w:line="240" w:lineRule="auto"/>
              <w:jc w:val="center"/>
              <w:rPr>
                <w:rFonts w:ascii="Arial Narrow" w:eastAsia="Arial" w:hAnsi="Arial Narrow" w:cs="Arial"/>
                <w:b/>
                <w:bCs/>
                <w:sz w:val="20"/>
                <w:szCs w:val="20"/>
                <w:lang w:val="mk-MK"/>
              </w:rPr>
            </w:pPr>
            <w:r w:rsidRPr="00414107">
              <w:rPr>
                <w:rFonts w:ascii="Arial Narrow" w:eastAsia="Arial" w:hAnsi="Arial Narrow" w:cs="Arial"/>
                <w:b/>
                <w:bCs/>
                <w:sz w:val="20"/>
                <w:szCs w:val="20"/>
                <w:lang w:val="mk-MK"/>
              </w:rPr>
              <w:t>Време</w:t>
            </w:r>
          </w:p>
        </w:tc>
        <w:tc>
          <w:tcPr>
            <w:tcW w:w="1980" w:type="dxa"/>
            <w:vMerge w:val="restart"/>
            <w:tcBorders>
              <w:top w:val="single" w:sz="4" w:space="0" w:color="000000"/>
              <w:left w:val="single" w:sz="4" w:space="0" w:color="000000"/>
              <w:bottom w:val="single" w:sz="4" w:space="0" w:color="000000"/>
            </w:tcBorders>
            <w:shd w:val="clear" w:color="auto" w:fill="F2F2F2" w:themeFill="background1" w:themeFillShade="F2"/>
          </w:tcPr>
          <w:p w:rsidR="0072357D" w:rsidRPr="00414107" w:rsidRDefault="0072357D" w:rsidP="00414107">
            <w:pPr>
              <w:snapToGrid w:val="0"/>
              <w:spacing w:after="120" w:line="240" w:lineRule="auto"/>
              <w:jc w:val="center"/>
              <w:rPr>
                <w:rFonts w:ascii="Arial Narrow" w:eastAsia="Arial" w:hAnsi="Arial Narrow" w:cs="Arial"/>
                <w:b/>
                <w:bCs/>
                <w:sz w:val="20"/>
                <w:szCs w:val="20"/>
                <w:lang w:val="mk-MK"/>
              </w:rPr>
            </w:pPr>
            <w:r w:rsidRPr="00414107">
              <w:rPr>
                <w:rFonts w:ascii="Arial Narrow" w:eastAsia="Arial" w:hAnsi="Arial Narrow" w:cs="Arial"/>
                <w:b/>
                <w:bCs/>
                <w:sz w:val="20"/>
                <w:szCs w:val="20"/>
                <w:lang w:val="mk-MK"/>
              </w:rPr>
              <w:t>Цели на учење</w:t>
            </w:r>
          </w:p>
        </w:tc>
        <w:tc>
          <w:tcPr>
            <w:tcW w:w="1695" w:type="dxa"/>
            <w:vMerge w:val="restart"/>
            <w:tcBorders>
              <w:top w:val="single" w:sz="4" w:space="0" w:color="000000"/>
              <w:left w:val="single" w:sz="4" w:space="0" w:color="000000"/>
              <w:bottom w:val="single" w:sz="4" w:space="0" w:color="000000"/>
            </w:tcBorders>
            <w:shd w:val="clear" w:color="auto" w:fill="F2F2F2" w:themeFill="background1" w:themeFillShade="F2"/>
          </w:tcPr>
          <w:p w:rsidR="0072357D" w:rsidRPr="00414107" w:rsidRDefault="0072357D" w:rsidP="00414107">
            <w:pPr>
              <w:snapToGrid w:val="0"/>
              <w:spacing w:after="120" w:line="240" w:lineRule="auto"/>
              <w:jc w:val="center"/>
              <w:rPr>
                <w:rFonts w:ascii="Arial Narrow" w:eastAsia="Arial" w:hAnsi="Arial Narrow" w:cs="Arial"/>
                <w:b/>
                <w:bCs/>
                <w:sz w:val="20"/>
                <w:szCs w:val="20"/>
                <w:lang w:val="mk-MK"/>
              </w:rPr>
            </w:pPr>
            <w:r w:rsidRPr="00414107">
              <w:rPr>
                <w:rFonts w:ascii="Arial Narrow" w:eastAsia="Arial" w:hAnsi="Arial Narrow" w:cs="Arial"/>
                <w:b/>
                <w:bCs/>
                <w:sz w:val="20"/>
                <w:szCs w:val="20"/>
                <w:lang w:val="mk-MK"/>
              </w:rPr>
              <w:t>Критериуми на успех (очекувани резултати)</w:t>
            </w:r>
          </w:p>
        </w:tc>
        <w:tc>
          <w:tcPr>
            <w:tcW w:w="6251" w:type="dxa"/>
            <w:gridSpan w:val="2"/>
            <w:tcBorders>
              <w:top w:val="single" w:sz="4" w:space="0" w:color="000000"/>
              <w:left w:val="single" w:sz="4" w:space="0" w:color="000000"/>
              <w:bottom w:val="single" w:sz="4" w:space="0" w:color="000000"/>
            </w:tcBorders>
            <w:shd w:val="clear" w:color="auto" w:fill="F2F2F2" w:themeFill="background1" w:themeFillShade="F2"/>
          </w:tcPr>
          <w:p w:rsidR="0072357D" w:rsidRPr="00414107" w:rsidRDefault="0072357D" w:rsidP="00414107">
            <w:pPr>
              <w:snapToGrid w:val="0"/>
              <w:spacing w:after="120" w:line="240" w:lineRule="auto"/>
              <w:jc w:val="center"/>
              <w:rPr>
                <w:rFonts w:ascii="Arial Narrow" w:eastAsia="Arial" w:hAnsi="Arial Narrow" w:cs="Arial"/>
                <w:b/>
                <w:bCs/>
                <w:sz w:val="20"/>
                <w:szCs w:val="20"/>
                <w:lang w:val="mk-MK"/>
              </w:rPr>
            </w:pPr>
            <w:r w:rsidRPr="00414107">
              <w:rPr>
                <w:rFonts w:ascii="Arial Narrow" w:eastAsia="Arial" w:hAnsi="Arial Narrow" w:cs="Arial"/>
                <w:b/>
                <w:bCs/>
                <w:sz w:val="20"/>
                <w:szCs w:val="20"/>
                <w:lang w:val="mk-MK"/>
              </w:rPr>
              <w:t>Активности</w:t>
            </w:r>
          </w:p>
        </w:tc>
        <w:tc>
          <w:tcPr>
            <w:tcW w:w="1667" w:type="dxa"/>
            <w:vMerge w:val="restart"/>
            <w:tcBorders>
              <w:top w:val="single" w:sz="4" w:space="0" w:color="000000"/>
              <w:left w:val="single" w:sz="4" w:space="0" w:color="000000"/>
              <w:bottom w:val="single" w:sz="4" w:space="0" w:color="000000"/>
            </w:tcBorders>
            <w:shd w:val="clear" w:color="auto" w:fill="F2F2F2" w:themeFill="background1" w:themeFillShade="F2"/>
          </w:tcPr>
          <w:p w:rsidR="0072357D" w:rsidRPr="00414107" w:rsidRDefault="0072357D" w:rsidP="00414107">
            <w:pPr>
              <w:snapToGrid w:val="0"/>
              <w:spacing w:after="120" w:line="240" w:lineRule="auto"/>
              <w:jc w:val="center"/>
              <w:rPr>
                <w:rFonts w:ascii="Arial Narrow" w:eastAsia="Arial" w:hAnsi="Arial Narrow" w:cs="Arial"/>
                <w:b/>
                <w:bCs/>
                <w:sz w:val="20"/>
                <w:szCs w:val="20"/>
                <w:lang w:val="mk-MK"/>
              </w:rPr>
            </w:pPr>
            <w:r w:rsidRPr="00414107">
              <w:rPr>
                <w:rFonts w:ascii="Arial Narrow" w:eastAsia="Arial" w:hAnsi="Arial Narrow" w:cs="Arial"/>
                <w:b/>
                <w:bCs/>
                <w:sz w:val="20"/>
                <w:szCs w:val="20"/>
                <w:lang w:val="mk-MK"/>
              </w:rPr>
              <w:t>Ресурси (средства и материјали)</w:t>
            </w:r>
          </w:p>
        </w:tc>
        <w:tc>
          <w:tcPr>
            <w:tcW w:w="156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2357D" w:rsidRPr="00414107" w:rsidRDefault="0072357D" w:rsidP="00414107">
            <w:pPr>
              <w:snapToGrid w:val="0"/>
              <w:spacing w:after="120" w:line="240" w:lineRule="auto"/>
              <w:jc w:val="center"/>
              <w:rPr>
                <w:rFonts w:ascii="Arial Narrow" w:eastAsia="Arial" w:hAnsi="Arial Narrow" w:cs="Arial"/>
                <w:b/>
                <w:bCs/>
                <w:sz w:val="20"/>
                <w:szCs w:val="20"/>
                <w:lang w:val="mk-MK"/>
              </w:rPr>
            </w:pPr>
            <w:r w:rsidRPr="00414107">
              <w:rPr>
                <w:rFonts w:ascii="Arial Narrow" w:eastAsia="Arial" w:hAnsi="Arial Narrow" w:cs="Arial"/>
                <w:b/>
                <w:bCs/>
                <w:sz w:val="20"/>
                <w:szCs w:val="20"/>
                <w:lang w:val="mk-MK"/>
              </w:rPr>
              <w:t>Доказ за постигнување</w:t>
            </w:r>
          </w:p>
        </w:tc>
      </w:tr>
      <w:tr w:rsidR="00414107" w:rsidRPr="00414107" w:rsidTr="00414107">
        <w:tc>
          <w:tcPr>
            <w:tcW w:w="1035" w:type="dxa"/>
            <w:vMerge/>
            <w:tcBorders>
              <w:top w:val="single" w:sz="4" w:space="0" w:color="000000"/>
              <w:left w:val="single" w:sz="4" w:space="0" w:color="000000"/>
              <w:bottom w:val="single" w:sz="4" w:space="0" w:color="000000"/>
            </w:tcBorders>
            <w:shd w:val="clear" w:color="auto" w:fill="F2F2F2" w:themeFill="background1" w:themeFillShade="F2"/>
          </w:tcPr>
          <w:p w:rsidR="0072357D" w:rsidRPr="00414107" w:rsidRDefault="0072357D" w:rsidP="00414107">
            <w:pPr>
              <w:snapToGrid w:val="0"/>
              <w:spacing w:after="120" w:line="240" w:lineRule="auto"/>
              <w:rPr>
                <w:rFonts w:ascii="Arial Narrow" w:hAnsi="Arial Narrow"/>
                <w:sz w:val="20"/>
                <w:szCs w:val="20"/>
              </w:rPr>
            </w:pPr>
          </w:p>
        </w:tc>
        <w:tc>
          <w:tcPr>
            <w:tcW w:w="1980" w:type="dxa"/>
            <w:vMerge/>
            <w:tcBorders>
              <w:top w:val="single" w:sz="4" w:space="0" w:color="000000"/>
              <w:left w:val="single" w:sz="4" w:space="0" w:color="000000"/>
              <w:bottom w:val="single" w:sz="4" w:space="0" w:color="000000"/>
            </w:tcBorders>
            <w:shd w:val="clear" w:color="auto" w:fill="F2F2F2" w:themeFill="background1" w:themeFillShade="F2"/>
          </w:tcPr>
          <w:p w:rsidR="0072357D" w:rsidRPr="00414107" w:rsidRDefault="0072357D" w:rsidP="00414107">
            <w:pPr>
              <w:snapToGrid w:val="0"/>
              <w:spacing w:after="120" w:line="240" w:lineRule="auto"/>
              <w:rPr>
                <w:rFonts w:ascii="Arial Narrow" w:hAnsi="Arial Narrow"/>
                <w:sz w:val="20"/>
                <w:szCs w:val="20"/>
              </w:rPr>
            </w:pPr>
          </w:p>
        </w:tc>
        <w:tc>
          <w:tcPr>
            <w:tcW w:w="1695" w:type="dxa"/>
            <w:vMerge/>
            <w:tcBorders>
              <w:top w:val="single" w:sz="4" w:space="0" w:color="000000"/>
              <w:left w:val="single" w:sz="4" w:space="0" w:color="000000"/>
              <w:bottom w:val="single" w:sz="4" w:space="0" w:color="000000"/>
            </w:tcBorders>
            <w:shd w:val="clear" w:color="auto" w:fill="F2F2F2" w:themeFill="background1" w:themeFillShade="F2"/>
          </w:tcPr>
          <w:p w:rsidR="0072357D" w:rsidRPr="00414107" w:rsidRDefault="0072357D" w:rsidP="00414107">
            <w:pPr>
              <w:snapToGrid w:val="0"/>
              <w:spacing w:after="120" w:line="240" w:lineRule="auto"/>
              <w:rPr>
                <w:rFonts w:ascii="Arial Narrow" w:hAnsi="Arial Narrow"/>
                <w:sz w:val="20"/>
                <w:szCs w:val="20"/>
              </w:rPr>
            </w:pPr>
          </w:p>
        </w:tc>
        <w:tc>
          <w:tcPr>
            <w:tcW w:w="5130" w:type="dxa"/>
            <w:tcBorders>
              <w:top w:val="single" w:sz="4" w:space="0" w:color="000000"/>
              <w:left w:val="single" w:sz="4" w:space="0" w:color="000000"/>
              <w:bottom w:val="single" w:sz="4" w:space="0" w:color="000000"/>
            </w:tcBorders>
            <w:shd w:val="clear" w:color="auto" w:fill="F2F2F2" w:themeFill="background1" w:themeFillShade="F2"/>
          </w:tcPr>
          <w:p w:rsidR="0072357D" w:rsidRPr="00414107" w:rsidRDefault="0072357D" w:rsidP="00414107">
            <w:pPr>
              <w:snapToGrid w:val="0"/>
              <w:spacing w:after="120" w:line="240" w:lineRule="auto"/>
              <w:rPr>
                <w:rFonts w:ascii="Arial Narrow" w:eastAsia="Arial" w:hAnsi="Arial Narrow" w:cs="Arial"/>
                <w:b/>
                <w:bCs/>
                <w:sz w:val="20"/>
                <w:szCs w:val="20"/>
                <w:lang w:val="mk-MK"/>
              </w:rPr>
            </w:pPr>
            <w:r w:rsidRPr="00414107">
              <w:rPr>
                <w:rFonts w:ascii="Arial Narrow" w:eastAsia="Arial" w:hAnsi="Arial Narrow" w:cs="Arial"/>
                <w:b/>
                <w:bCs/>
                <w:sz w:val="20"/>
                <w:szCs w:val="20"/>
                <w:lang w:val="mk-MK"/>
              </w:rPr>
              <w:t>Опис</w:t>
            </w:r>
          </w:p>
        </w:tc>
        <w:tc>
          <w:tcPr>
            <w:tcW w:w="1121" w:type="dxa"/>
            <w:tcBorders>
              <w:top w:val="single" w:sz="4" w:space="0" w:color="000000"/>
              <w:left w:val="single" w:sz="4" w:space="0" w:color="000000"/>
              <w:bottom w:val="single" w:sz="4" w:space="0" w:color="000000"/>
            </w:tcBorders>
            <w:shd w:val="clear" w:color="auto" w:fill="F2F2F2" w:themeFill="background1" w:themeFillShade="F2"/>
          </w:tcPr>
          <w:p w:rsidR="0072357D" w:rsidRPr="00414107" w:rsidRDefault="0072357D" w:rsidP="00414107">
            <w:pPr>
              <w:snapToGrid w:val="0"/>
              <w:spacing w:after="120" w:line="240" w:lineRule="auto"/>
              <w:rPr>
                <w:rFonts w:ascii="Arial Narrow" w:eastAsia="Arial" w:hAnsi="Arial Narrow" w:cs="Arial"/>
                <w:b/>
                <w:bCs/>
                <w:sz w:val="20"/>
                <w:szCs w:val="20"/>
                <w:lang w:val="mk-MK"/>
              </w:rPr>
            </w:pPr>
            <w:r w:rsidRPr="00414107">
              <w:rPr>
                <w:rFonts w:ascii="Arial Narrow" w:eastAsia="Arial" w:hAnsi="Arial Narrow" w:cs="Arial"/>
                <w:b/>
                <w:bCs/>
                <w:sz w:val="20"/>
                <w:szCs w:val="20"/>
                <w:lang w:val="mk-MK"/>
              </w:rPr>
              <w:t>Ц/Г/И</w:t>
            </w:r>
          </w:p>
        </w:tc>
        <w:tc>
          <w:tcPr>
            <w:tcW w:w="1667" w:type="dxa"/>
            <w:vMerge/>
            <w:tcBorders>
              <w:top w:val="single" w:sz="4" w:space="0" w:color="000000"/>
              <w:left w:val="single" w:sz="4" w:space="0" w:color="000000"/>
              <w:bottom w:val="single" w:sz="4" w:space="0" w:color="000000"/>
            </w:tcBorders>
            <w:shd w:val="clear" w:color="auto" w:fill="F2F2F2" w:themeFill="background1" w:themeFillShade="F2"/>
          </w:tcPr>
          <w:p w:rsidR="0072357D" w:rsidRPr="00414107" w:rsidRDefault="0072357D" w:rsidP="00414107">
            <w:pPr>
              <w:snapToGrid w:val="0"/>
              <w:spacing w:after="120" w:line="240" w:lineRule="auto"/>
              <w:rPr>
                <w:rFonts w:ascii="Arial Narrow" w:hAnsi="Arial Narrow"/>
                <w:sz w:val="20"/>
                <w:szCs w:val="20"/>
              </w:rPr>
            </w:pPr>
          </w:p>
        </w:tc>
        <w:tc>
          <w:tcPr>
            <w:tcW w:w="1566"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2357D" w:rsidRPr="00414107" w:rsidRDefault="0072357D" w:rsidP="00414107">
            <w:pPr>
              <w:snapToGrid w:val="0"/>
              <w:spacing w:after="120" w:line="240" w:lineRule="auto"/>
              <w:rPr>
                <w:rFonts w:ascii="Arial Narrow" w:hAnsi="Arial Narrow"/>
                <w:sz w:val="20"/>
                <w:szCs w:val="20"/>
              </w:rPr>
            </w:pPr>
          </w:p>
        </w:tc>
      </w:tr>
      <w:tr w:rsidR="00414107" w:rsidRPr="00414107" w:rsidTr="00C74F2E">
        <w:trPr>
          <w:trHeight w:val="80"/>
        </w:trPr>
        <w:tc>
          <w:tcPr>
            <w:tcW w:w="1035" w:type="dxa"/>
            <w:tcBorders>
              <w:top w:val="single" w:sz="4" w:space="0" w:color="000000"/>
              <w:left w:val="single" w:sz="4" w:space="0" w:color="000000"/>
              <w:bottom w:val="single" w:sz="4" w:space="0" w:color="000000"/>
            </w:tcBorders>
            <w:shd w:val="clear" w:color="auto" w:fill="auto"/>
          </w:tcPr>
          <w:p w:rsidR="00414107" w:rsidRDefault="00414107" w:rsidP="00414107">
            <w:pPr>
              <w:spacing w:after="120" w:line="240" w:lineRule="auto"/>
              <w:ind w:right="-51"/>
              <w:rPr>
                <w:rFonts w:ascii="Arial Narrow" w:hAnsi="Arial Narrow"/>
                <w:sz w:val="20"/>
                <w:szCs w:val="20"/>
                <w:lang w:val="mk-MK"/>
              </w:rPr>
            </w:pPr>
          </w:p>
          <w:p w:rsidR="0072357D" w:rsidRPr="00414107" w:rsidRDefault="00802DEE" w:rsidP="00414107">
            <w:pPr>
              <w:spacing w:after="120" w:line="240" w:lineRule="auto"/>
              <w:ind w:right="-51"/>
              <w:rPr>
                <w:rFonts w:ascii="Arial Narrow" w:hAnsi="Arial Narrow"/>
                <w:sz w:val="20"/>
                <w:szCs w:val="20"/>
                <w:lang w:val="mk-MK"/>
              </w:rPr>
            </w:pPr>
            <w:r w:rsidRPr="00414107">
              <w:rPr>
                <w:rFonts w:ascii="Arial Narrow" w:hAnsi="Arial Narrow"/>
                <w:sz w:val="20"/>
                <w:szCs w:val="20"/>
                <w:lang w:val="mk-MK"/>
              </w:rPr>
              <w:t>5</w:t>
            </w:r>
          </w:p>
          <w:p w:rsidR="0072357D" w:rsidRPr="00414107" w:rsidRDefault="0072357D" w:rsidP="00414107">
            <w:pPr>
              <w:spacing w:after="120" w:line="240" w:lineRule="auto"/>
              <w:ind w:left="193" w:right="-51"/>
              <w:jc w:val="center"/>
              <w:rPr>
                <w:rFonts w:ascii="Arial Narrow" w:hAnsi="Arial Narrow"/>
                <w:sz w:val="20"/>
                <w:szCs w:val="20"/>
                <w:lang w:val="mk-MK"/>
              </w:rPr>
            </w:pPr>
          </w:p>
          <w:p w:rsidR="0072357D" w:rsidRPr="00414107" w:rsidRDefault="0072357D" w:rsidP="00414107">
            <w:pPr>
              <w:spacing w:after="120" w:line="240" w:lineRule="auto"/>
              <w:ind w:left="193" w:right="-51"/>
              <w:jc w:val="center"/>
              <w:rPr>
                <w:rFonts w:ascii="Arial Narrow" w:hAnsi="Arial Narrow"/>
                <w:sz w:val="20"/>
                <w:szCs w:val="20"/>
                <w:lang w:val="mk-MK"/>
              </w:rPr>
            </w:pPr>
          </w:p>
          <w:p w:rsidR="0072357D" w:rsidRPr="00414107" w:rsidRDefault="0072357D" w:rsidP="00414107">
            <w:pPr>
              <w:spacing w:after="120" w:line="240" w:lineRule="auto"/>
              <w:ind w:right="-51"/>
              <w:rPr>
                <w:rFonts w:ascii="Arial Narrow" w:hAnsi="Arial Narrow"/>
                <w:sz w:val="20"/>
                <w:szCs w:val="20"/>
                <w:lang w:val="mk-MK"/>
              </w:rPr>
            </w:pPr>
          </w:p>
          <w:p w:rsidR="0072357D" w:rsidRPr="00414107" w:rsidRDefault="0072357D" w:rsidP="00414107">
            <w:pPr>
              <w:spacing w:after="120" w:line="240" w:lineRule="auto"/>
              <w:ind w:right="-51"/>
              <w:rPr>
                <w:rFonts w:ascii="Arial Narrow" w:hAnsi="Arial Narrow"/>
                <w:sz w:val="20"/>
                <w:szCs w:val="20"/>
              </w:rPr>
            </w:pPr>
            <w:r w:rsidRPr="00414107">
              <w:rPr>
                <w:rFonts w:ascii="Arial Narrow" w:hAnsi="Arial Narrow"/>
                <w:sz w:val="20"/>
                <w:szCs w:val="20"/>
                <w:lang w:val="mk-MK"/>
              </w:rPr>
              <w:t>10</w:t>
            </w:r>
          </w:p>
          <w:p w:rsidR="0072357D" w:rsidRPr="00414107" w:rsidRDefault="0072357D" w:rsidP="00414107">
            <w:pPr>
              <w:spacing w:after="120" w:line="240" w:lineRule="auto"/>
              <w:ind w:left="193" w:right="-51"/>
              <w:jc w:val="center"/>
              <w:rPr>
                <w:rFonts w:ascii="Arial Narrow" w:hAnsi="Arial Narrow"/>
                <w:sz w:val="20"/>
                <w:szCs w:val="20"/>
                <w:lang w:val="mk-MK"/>
              </w:rPr>
            </w:pPr>
          </w:p>
          <w:p w:rsidR="00802DEE" w:rsidRPr="00414107" w:rsidRDefault="00802DEE" w:rsidP="00414107">
            <w:pPr>
              <w:spacing w:after="120" w:line="240" w:lineRule="auto"/>
              <w:ind w:right="-51"/>
              <w:rPr>
                <w:rFonts w:ascii="Arial Narrow" w:hAnsi="Arial Narrow"/>
                <w:sz w:val="20"/>
                <w:szCs w:val="20"/>
                <w:lang w:val="mk-MK"/>
              </w:rPr>
            </w:pPr>
          </w:p>
          <w:p w:rsidR="00802DEE" w:rsidRPr="00414107" w:rsidRDefault="00802DEE" w:rsidP="00414107">
            <w:pPr>
              <w:spacing w:after="120" w:line="240" w:lineRule="auto"/>
              <w:ind w:right="-51"/>
              <w:rPr>
                <w:rFonts w:ascii="Arial Narrow" w:hAnsi="Arial Narrow"/>
                <w:sz w:val="20"/>
                <w:szCs w:val="20"/>
                <w:lang w:val="mk-MK"/>
              </w:rPr>
            </w:pPr>
          </w:p>
          <w:p w:rsidR="0072357D" w:rsidRPr="00414107" w:rsidRDefault="00802DEE" w:rsidP="00414107">
            <w:pPr>
              <w:spacing w:after="120" w:line="240" w:lineRule="auto"/>
              <w:ind w:right="-51"/>
              <w:rPr>
                <w:rFonts w:ascii="Arial Narrow" w:hAnsi="Arial Narrow"/>
                <w:sz w:val="20"/>
                <w:szCs w:val="20"/>
                <w:lang w:val="mk-MK"/>
              </w:rPr>
            </w:pPr>
            <w:r w:rsidRPr="00414107">
              <w:rPr>
                <w:rFonts w:ascii="Arial Narrow" w:hAnsi="Arial Narrow"/>
                <w:sz w:val="20"/>
                <w:szCs w:val="20"/>
                <w:lang w:val="mk-MK"/>
              </w:rPr>
              <w:t>20</w:t>
            </w:r>
          </w:p>
          <w:p w:rsidR="0072357D" w:rsidRPr="00414107" w:rsidRDefault="0072357D" w:rsidP="00414107">
            <w:pPr>
              <w:spacing w:after="120" w:line="240" w:lineRule="auto"/>
              <w:ind w:right="-51"/>
              <w:rPr>
                <w:rFonts w:ascii="Arial Narrow" w:hAnsi="Arial Narrow"/>
                <w:sz w:val="20"/>
                <w:szCs w:val="20"/>
                <w:lang w:val="mk-MK"/>
              </w:rPr>
            </w:pPr>
          </w:p>
          <w:p w:rsidR="0072357D" w:rsidRPr="00414107" w:rsidRDefault="0072357D" w:rsidP="00414107">
            <w:pPr>
              <w:spacing w:after="120" w:line="240" w:lineRule="auto"/>
              <w:ind w:right="-51"/>
              <w:rPr>
                <w:rFonts w:ascii="Arial Narrow" w:hAnsi="Arial Narrow"/>
                <w:sz w:val="20"/>
                <w:szCs w:val="20"/>
                <w:lang w:val="mk-MK"/>
              </w:rPr>
            </w:pPr>
            <w:r w:rsidRPr="00414107">
              <w:rPr>
                <w:rFonts w:ascii="Arial Narrow" w:hAnsi="Arial Narrow"/>
                <w:sz w:val="20"/>
                <w:szCs w:val="20"/>
                <w:lang w:val="mk-MK"/>
              </w:rPr>
              <w:t xml:space="preserve"> </w:t>
            </w:r>
          </w:p>
        </w:tc>
        <w:tc>
          <w:tcPr>
            <w:tcW w:w="1980" w:type="dxa"/>
            <w:tcBorders>
              <w:top w:val="single" w:sz="4" w:space="0" w:color="000000"/>
              <w:left w:val="single" w:sz="4" w:space="0" w:color="000000"/>
              <w:bottom w:val="single" w:sz="4" w:space="0" w:color="000000"/>
            </w:tcBorders>
            <w:shd w:val="clear" w:color="auto" w:fill="auto"/>
          </w:tcPr>
          <w:p w:rsidR="001D5388" w:rsidRPr="00414107" w:rsidRDefault="00802DEE" w:rsidP="00414107">
            <w:pPr>
              <w:spacing w:after="120" w:line="240" w:lineRule="auto"/>
              <w:rPr>
                <w:rFonts w:ascii="Arial Narrow" w:hAnsi="Arial Narrow" w:cs="Arial"/>
                <w:sz w:val="20"/>
                <w:szCs w:val="20"/>
                <w:lang w:val="ru-RU"/>
              </w:rPr>
            </w:pPr>
            <w:r w:rsidRPr="00414107">
              <w:rPr>
                <w:rFonts w:ascii="Arial Narrow" w:eastAsia="Arial" w:hAnsi="Arial Narrow" w:cs="Arial"/>
                <w:sz w:val="20"/>
                <w:szCs w:val="20"/>
                <w:lang w:val="ru-RU"/>
              </w:rPr>
              <w:t xml:space="preserve">Препознава </w:t>
            </w:r>
            <w:r w:rsidR="001D5388" w:rsidRPr="00414107">
              <w:rPr>
                <w:rFonts w:ascii="Arial Narrow" w:eastAsia="Arial" w:hAnsi="Arial Narrow" w:cs="Arial"/>
                <w:sz w:val="20"/>
                <w:szCs w:val="20"/>
                <w:lang w:val="ru-RU"/>
              </w:rPr>
              <w:t xml:space="preserve">и продолжува бројна низа. </w:t>
            </w:r>
          </w:p>
          <w:p w:rsidR="001D5388" w:rsidRPr="00414107" w:rsidRDefault="001D5388" w:rsidP="00414107">
            <w:pPr>
              <w:spacing w:after="120" w:line="240" w:lineRule="auto"/>
              <w:rPr>
                <w:rFonts w:ascii="Arial Narrow" w:hAnsi="Arial Narrow" w:cs="Arial"/>
                <w:sz w:val="20"/>
                <w:szCs w:val="20"/>
                <w:lang w:val="ru-RU"/>
              </w:rPr>
            </w:pPr>
            <w:r w:rsidRPr="00414107">
              <w:rPr>
                <w:rFonts w:ascii="Arial Narrow" w:eastAsia="Arial" w:hAnsi="Arial Narrow" w:cs="Arial"/>
                <w:sz w:val="20"/>
                <w:szCs w:val="20"/>
                <w:lang w:val="ru-RU"/>
              </w:rPr>
              <w:t xml:space="preserve">Опишува и продолжува низа со броеви, на пр: –30, –27, , ,– 18...; и ги препознава односите меѓу секој број. </w:t>
            </w:r>
          </w:p>
          <w:p w:rsidR="00802DEE" w:rsidRPr="00414107" w:rsidRDefault="001D5388" w:rsidP="00414107">
            <w:pPr>
              <w:pStyle w:val="Default"/>
              <w:spacing w:after="120"/>
              <w:rPr>
                <w:rFonts w:ascii="Arial Narrow" w:eastAsia="Arial" w:hAnsi="Arial Narrow" w:cs="Arial"/>
                <w:color w:val="auto"/>
                <w:sz w:val="20"/>
                <w:szCs w:val="20"/>
                <w:lang w:val="ru-RU"/>
              </w:rPr>
            </w:pPr>
            <w:r w:rsidRPr="00414107">
              <w:rPr>
                <w:rFonts w:ascii="Arial Narrow" w:eastAsia="Arial" w:hAnsi="Arial Narrow" w:cs="Arial"/>
                <w:color w:val="auto"/>
                <w:sz w:val="20"/>
                <w:szCs w:val="20"/>
                <w:lang w:val="ru-RU"/>
              </w:rPr>
              <w:t>Усно и писмено  го образложува начинот на решавање и размислување;</w:t>
            </w:r>
          </w:p>
          <w:p w:rsidR="0072357D" w:rsidRPr="00414107" w:rsidRDefault="001D5388" w:rsidP="00414107">
            <w:pPr>
              <w:pStyle w:val="Default"/>
              <w:spacing w:after="120"/>
              <w:rPr>
                <w:rFonts w:ascii="Arial Narrow" w:hAnsi="Arial Narrow" w:cs="Arial"/>
                <w:color w:val="auto"/>
                <w:sz w:val="20"/>
                <w:szCs w:val="20"/>
                <w:lang w:val="mk-MK"/>
              </w:rPr>
            </w:pPr>
            <w:r w:rsidRPr="00414107">
              <w:rPr>
                <w:rFonts w:ascii="Arial Narrow" w:eastAsia="Arial" w:hAnsi="Arial Narrow" w:cs="Arial"/>
                <w:color w:val="auto"/>
                <w:sz w:val="20"/>
                <w:szCs w:val="20"/>
                <w:lang w:val="ru-RU"/>
              </w:rPr>
              <w:t xml:space="preserve">поставува хипотези (претпоставки ) и ги проверува.  </w:t>
            </w:r>
          </w:p>
          <w:p w:rsidR="0072357D" w:rsidRPr="00414107" w:rsidRDefault="0072357D" w:rsidP="00414107">
            <w:pPr>
              <w:pStyle w:val="Default"/>
              <w:spacing w:after="120"/>
              <w:rPr>
                <w:rFonts w:ascii="Arial Narrow" w:hAnsi="Arial Narrow" w:cs="Arial"/>
                <w:color w:val="auto"/>
                <w:sz w:val="20"/>
                <w:szCs w:val="20"/>
                <w:lang w:val="mk-MK"/>
              </w:rPr>
            </w:pPr>
          </w:p>
        </w:tc>
        <w:tc>
          <w:tcPr>
            <w:tcW w:w="1695" w:type="dxa"/>
            <w:tcBorders>
              <w:top w:val="single" w:sz="4" w:space="0" w:color="000000"/>
              <w:left w:val="single" w:sz="4" w:space="0" w:color="000000"/>
              <w:bottom w:val="single" w:sz="4" w:space="0" w:color="000000"/>
            </w:tcBorders>
            <w:shd w:val="clear" w:color="auto" w:fill="auto"/>
          </w:tcPr>
          <w:p w:rsidR="00802DEE" w:rsidRPr="00414107" w:rsidRDefault="0072357D" w:rsidP="00414107">
            <w:pPr>
              <w:spacing w:after="120" w:line="240" w:lineRule="auto"/>
              <w:rPr>
                <w:rFonts w:ascii="Arial Narrow" w:hAnsi="Arial Narrow" w:cs="Arial"/>
                <w:sz w:val="20"/>
                <w:szCs w:val="20"/>
                <w:lang w:val="ru-RU"/>
              </w:rPr>
            </w:pPr>
            <w:r w:rsidRPr="00414107">
              <w:rPr>
                <w:rFonts w:ascii="Arial Narrow" w:hAnsi="Arial Narrow" w:cs="Arial"/>
                <w:sz w:val="20"/>
                <w:szCs w:val="20"/>
                <w:lang w:val="mk-MK"/>
              </w:rPr>
              <w:t xml:space="preserve">Умее да </w:t>
            </w:r>
            <w:r w:rsidR="00802DEE" w:rsidRPr="00414107">
              <w:rPr>
                <w:rFonts w:ascii="Arial Narrow" w:eastAsia="Arial" w:hAnsi="Arial Narrow" w:cs="Arial"/>
                <w:sz w:val="20"/>
                <w:szCs w:val="20"/>
                <w:lang w:val="ru-RU"/>
              </w:rPr>
              <w:t xml:space="preserve">препознава и продолжува бројна низа. </w:t>
            </w:r>
          </w:p>
          <w:p w:rsidR="00802DEE" w:rsidRPr="00414107" w:rsidRDefault="0072357D" w:rsidP="00414107">
            <w:pPr>
              <w:pStyle w:val="Default"/>
              <w:spacing w:after="120"/>
              <w:rPr>
                <w:rFonts w:ascii="Arial Narrow" w:eastAsia="Arial" w:hAnsi="Arial Narrow" w:cs="Arial"/>
                <w:color w:val="auto"/>
                <w:sz w:val="20"/>
                <w:szCs w:val="20"/>
                <w:lang w:val="ru-RU"/>
              </w:rPr>
            </w:pPr>
            <w:r w:rsidRPr="00414107">
              <w:rPr>
                <w:rFonts w:ascii="Arial Narrow" w:hAnsi="Arial Narrow" w:cs="Arial"/>
                <w:color w:val="auto"/>
                <w:sz w:val="20"/>
                <w:szCs w:val="20"/>
                <w:lang w:val="mk-MK"/>
              </w:rPr>
              <w:t xml:space="preserve">Знае </w:t>
            </w:r>
            <w:r w:rsidR="00802DEE" w:rsidRPr="00414107">
              <w:rPr>
                <w:rFonts w:ascii="Arial Narrow" w:eastAsia="Arial" w:hAnsi="Arial Narrow" w:cs="Arial"/>
                <w:color w:val="auto"/>
                <w:sz w:val="20"/>
                <w:szCs w:val="20"/>
                <w:lang w:val="ru-RU"/>
              </w:rPr>
              <w:t>усно и писмено  го образложува начинот на решавање и размислување;</w:t>
            </w:r>
          </w:p>
          <w:p w:rsidR="00802DEE" w:rsidRPr="00414107" w:rsidRDefault="00802DEE" w:rsidP="00414107">
            <w:pPr>
              <w:pStyle w:val="Default"/>
              <w:spacing w:after="120"/>
              <w:rPr>
                <w:rFonts w:ascii="Arial Narrow" w:hAnsi="Arial Narrow" w:cs="Arial"/>
                <w:color w:val="auto"/>
                <w:sz w:val="20"/>
                <w:szCs w:val="20"/>
                <w:lang w:val="mk-MK"/>
              </w:rPr>
            </w:pPr>
            <w:r w:rsidRPr="00414107">
              <w:rPr>
                <w:rFonts w:ascii="Arial Narrow" w:eastAsia="Arial" w:hAnsi="Arial Narrow" w:cs="Arial"/>
                <w:color w:val="auto"/>
                <w:sz w:val="20"/>
                <w:szCs w:val="20"/>
                <w:lang w:val="ru-RU"/>
              </w:rPr>
              <w:t xml:space="preserve">поставува хипотези (претпоставки ) и ги проверува.  </w:t>
            </w:r>
          </w:p>
          <w:p w:rsidR="0072357D" w:rsidRPr="00414107" w:rsidRDefault="0072357D" w:rsidP="00414107">
            <w:pPr>
              <w:spacing w:after="120" w:line="240" w:lineRule="auto"/>
              <w:rPr>
                <w:rFonts w:ascii="Arial Narrow" w:hAnsi="Arial Narrow" w:cs="Arial"/>
                <w:sz w:val="20"/>
                <w:szCs w:val="20"/>
                <w:lang w:val="mk-MK"/>
              </w:rPr>
            </w:pPr>
          </w:p>
        </w:tc>
        <w:tc>
          <w:tcPr>
            <w:tcW w:w="5130" w:type="dxa"/>
            <w:tcBorders>
              <w:top w:val="single" w:sz="4" w:space="0" w:color="000000"/>
              <w:left w:val="single" w:sz="4" w:space="0" w:color="000000"/>
              <w:bottom w:val="single" w:sz="4" w:space="0" w:color="000000"/>
            </w:tcBorders>
            <w:shd w:val="clear" w:color="auto" w:fill="auto"/>
          </w:tcPr>
          <w:p w:rsidR="00802DEE" w:rsidRPr="00414107" w:rsidRDefault="00802DEE" w:rsidP="00414107">
            <w:pPr>
              <w:pStyle w:val="Default"/>
              <w:numPr>
                <w:ilvl w:val="0"/>
                <w:numId w:val="10"/>
              </w:numPr>
              <w:spacing w:after="120"/>
              <w:rPr>
                <w:rFonts w:ascii="Arial Narrow" w:hAnsi="Arial Narrow" w:cs="Arial"/>
                <w:color w:val="auto"/>
                <w:sz w:val="20"/>
                <w:szCs w:val="20"/>
              </w:rPr>
            </w:pPr>
            <w:r w:rsidRPr="00414107">
              <w:rPr>
                <w:rFonts w:ascii="Arial Narrow" w:hAnsi="Arial Narrow" w:cs="Arial"/>
                <w:color w:val="auto"/>
                <w:sz w:val="20"/>
                <w:szCs w:val="20"/>
                <w:lang w:val="mk-MK"/>
              </w:rPr>
              <w:t xml:space="preserve">Дефинирање на поимот – подредена група броеви што следат одредено правило се вика БРОЈНА НИЗА </w:t>
            </w:r>
          </w:p>
          <w:p w:rsidR="00802DEE" w:rsidRPr="00414107" w:rsidRDefault="00802DEE" w:rsidP="00414107">
            <w:pPr>
              <w:pStyle w:val="Default"/>
              <w:numPr>
                <w:ilvl w:val="0"/>
                <w:numId w:val="10"/>
              </w:numPr>
              <w:spacing w:after="120"/>
              <w:rPr>
                <w:rFonts w:ascii="Arial Narrow" w:hAnsi="Arial Narrow" w:cs="Arial"/>
                <w:color w:val="auto"/>
                <w:sz w:val="20"/>
                <w:szCs w:val="20"/>
              </w:rPr>
            </w:pPr>
            <w:r w:rsidRPr="00414107">
              <w:rPr>
                <w:rFonts w:ascii="Arial Narrow" w:hAnsi="Arial Narrow" w:cs="Arial"/>
                <w:color w:val="auto"/>
                <w:sz w:val="20"/>
                <w:szCs w:val="20"/>
              </w:rPr>
              <w:t xml:space="preserve"> </w:t>
            </w:r>
            <w:proofErr w:type="spellStart"/>
            <w:r w:rsidRPr="00414107">
              <w:rPr>
                <w:rFonts w:ascii="Arial Narrow" w:hAnsi="Arial Narrow" w:cs="Arial"/>
                <w:color w:val="auto"/>
                <w:sz w:val="20"/>
                <w:szCs w:val="20"/>
              </w:rPr>
              <w:t>Проверка</w:t>
            </w:r>
            <w:proofErr w:type="spellEnd"/>
            <w:r w:rsidRPr="00414107">
              <w:rPr>
                <w:rFonts w:ascii="Arial Narrow" w:hAnsi="Arial Narrow" w:cs="Arial"/>
                <w:color w:val="auto"/>
                <w:sz w:val="20"/>
                <w:szCs w:val="20"/>
              </w:rPr>
              <w:t xml:space="preserve"> </w:t>
            </w:r>
            <w:proofErr w:type="spellStart"/>
            <w:r w:rsidRPr="00414107">
              <w:rPr>
                <w:rFonts w:ascii="Arial Narrow" w:hAnsi="Arial Narrow" w:cs="Arial"/>
                <w:color w:val="auto"/>
                <w:sz w:val="20"/>
                <w:szCs w:val="20"/>
              </w:rPr>
              <w:t>на</w:t>
            </w:r>
            <w:proofErr w:type="spellEnd"/>
            <w:r w:rsidRPr="00414107">
              <w:rPr>
                <w:rFonts w:ascii="Arial Narrow" w:hAnsi="Arial Narrow" w:cs="Arial"/>
                <w:color w:val="auto"/>
                <w:sz w:val="20"/>
                <w:szCs w:val="20"/>
              </w:rPr>
              <w:t xml:space="preserve"> </w:t>
            </w:r>
            <w:r w:rsidRPr="00414107">
              <w:rPr>
                <w:rFonts w:ascii="Arial Narrow" w:hAnsi="Arial Narrow" w:cs="Arial"/>
                <w:color w:val="auto"/>
                <w:sz w:val="20"/>
                <w:szCs w:val="20"/>
                <w:lang w:val="mk-MK"/>
              </w:rPr>
              <w:t xml:space="preserve">разбраноста на поимот бројна низа. </w:t>
            </w:r>
          </w:p>
          <w:p w:rsidR="00802DEE" w:rsidRPr="00414107" w:rsidRDefault="0072357D" w:rsidP="00414107">
            <w:pPr>
              <w:widowControl/>
              <w:suppressAutoHyphens w:val="0"/>
              <w:spacing w:after="120" w:line="240" w:lineRule="auto"/>
              <w:ind w:left="116"/>
              <w:rPr>
                <w:rFonts w:ascii="Arial Narrow" w:hAnsi="Arial Narrow" w:cs="Arial"/>
                <w:sz w:val="20"/>
                <w:szCs w:val="20"/>
                <w:lang w:val="ru-RU"/>
              </w:rPr>
            </w:pPr>
            <w:r w:rsidRPr="00414107">
              <w:rPr>
                <w:rFonts w:ascii="Arial Narrow" w:hAnsi="Arial Narrow" w:cs="Arial"/>
                <w:sz w:val="20"/>
                <w:szCs w:val="20"/>
                <w:lang w:val="mk-MK"/>
              </w:rPr>
              <w:t xml:space="preserve">Наставникот </w:t>
            </w:r>
            <w:r w:rsidR="00802DEE" w:rsidRPr="00414107">
              <w:rPr>
                <w:rFonts w:ascii="Arial Narrow" w:hAnsi="Arial Narrow" w:cs="Arial"/>
                <w:sz w:val="20"/>
                <w:szCs w:val="20"/>
                <w:lang w:val="mk-MK"/>
              </w:rPr>
              <w:t>им дава на учениците</w:t>
            </w:r>
            <w:r w:rsidR="00802DEE" w:rsidRPr="00414107">
              <w:rPr>
                <w:rFonts w:ascii="Arial Narrow" w:eastAsia="Arial" w:hAnsi="Arial Narrow" w:cs="Arial"/>
                <w:sz w:val="20"/>
                <w:szCs w:val="20"/>
                <w:lang w:val="ru-RU"/>
              </w:rPr>
              <w:t xml:space="preserve"> разновидни бројни низи со испуштени цифри. Во почетокот местото на испуштената цифра треба да е на крајот од низата. Поголем предизвик за учениците ќе биде кога ќе им се дадат бројни низи каде испуштената цифра е во средината на низата или, пак, на почетокот на низата.  Побарајте учениците да објаснат како ја откриле пропуштената цифраи да кажат како ќе продолжи низата. </w:t>
            </w:r>
          </w:p>
          <w:p w:rsidR="00802DEE" w:rsidRPr="00414107" w:rsidRDefault="00802DEE" w:rsidP="00414107">
            <w:pPr>
              <w:spacing w:after="120" w:line="240" w:lineRule="auto"/>
              <w:ind w:right="-58"/>
              <w:rPr>
                <w:rFonts w:ascii="Arial Narrow" w:hAnsi="Arial Narrow" w:cs="Arial"/>
                <w:sz w:val="20"/>
                <w:szCs w:val="20"/>
              </w:rPr>
            </w:pPr>
            <w:r w:rsidRPr="00414107">
              <w:rPr>
                <w:rFonts w:ascii="Arial Narrow" w:eastAsia="Arial" w:hAnsi="Arial Narrow" w:cs="Arial"/>
                <w:sz w:val="20"/>
                <w:szCs w:val="20"/>
                <w:lang w:val="ru-RU"/>
              </w:rPr>
              <w:t>Истражете бројна низа што опаѓа (на пр. 35, 30, 25, 20). До каде може да се продолжи оваа низа? Дали некој има идеја за тоа што ќе се случи по доаѓањето до нулата?</w:t>
            </w:r>
          </w:p>
          <w:p w:rsidR="0072357D" w:rsidRPr="00414107" w:rsidRDefault="0072357D" w:rsidP="00414107">
            <w:pPr>
              <w:pStyle w:val="ListParagraph"/>
              <w:numPr>
                <w:ilvl w:val="0"/>
                <w:numId w:val="7"/>
              </w:numPr>
              <w:spacing w:after="120" w:line="240" w:lineRule="auto"/>
              <w:ind w:right="-58"/>
              <w:rPr>
                <w:rFonts w:ascii="Arial Narrow" w:hAnsi="Arial Narrow" w:cs="Arial"/>
                <w:sz w:val="20"/>
                <w:szCs w:val="20"/>
              </w:rPr>
            </w:pPr>
            <w:r w:rsidRPr="00414107">
              <w:rPr>
                <w:rFonts w:ascii="Arial Narrow" w:hAnsi="Arial Narrow" w:cs="Arial"/>
                <w:sz w:val="20"/>
                <w:szCs w:val="20"/>
                <w:lang w:val="mk-MK"/>
              </w:rPr>
              <w:t>Решавање на задачит</w:t>
            </w:r>
            <w:r w:rsidR="00802DEE" w:rsidRPr="00414107">
              <w:rPr>
                <w:rFonts w:ascii="Arial Narrow" w:hAnsi="Arial Narrow" w:cs="Arial"/>
                <w:sz w:val="20"/>
                <w:szCs w:val="20"/>
                <w:lang w:val="mk-MK"/>
              </w:rPr>
              <w:t>е од учебникот на страна 68</w:t>
            </w:r>
          </w:p>
          <w:p w:rsidR="0072357D" w:rsidRPr="00414107" w:rsidRDefault="0072357D" w:rsidP="00414107">
            <w:pPr>
              <w:pStyle w:val="ListParagraph"/>
              <w:numPr>
                <w:ilvl w:val="0"/>
                <w:numId w:val="7"/>
              </w:numPr>
              <w:spacing w:after="120" w:line="240" w:lineRule="auto"/>
              <w:ind w:right="-58"/>
              <w:rPr>
                <w:rFonts w:ascii="Arial Narrow" w:hAnsi="Arial Narrow" w:cs="Arial"/>
                <w:sz w:val="20"/>
                <w:szCs w:val="20"/>
              </w:rPr>
            </w:pPr>
            <w:r w:rsidRPr="00414107">
              <w:rPr>
                <w:rFonts w:ascii="Arial Narrow" w:hAnsi="Arial Narrow" w:cs="Arial"/>
                <w:sz w:val="20"/>
                <w:szCs w:val="20"/>
                <w:lang w:val="mk-MK"/>
              </w:rPr>
              <w:t xml:space="preserve">Проверка на точноста на задачите </w:t>
            </w:r>
          </w:p>
        </w:tc>
        <w:tc>
          <w:tcPr>
            <w:tcW w:w="1121" w:type="dxa"/>
            <w:tcBorders>
              <w:top w:val="single" w:sz="4" w:space="0" w:color="000000"/>
              <w:left w:val="single" w:sz="4" w:space="0" w:color="000000"/>
              <w:bottom w:val="single" w:sz="4" w:space="0" w:color="000000"/>
            </w:tcBorders>
            <w:shd w:val="clear" w:color="auto" w:fill="auto"/>
          </w:tcPr>
          <w:p w:rsidR="0072357D" w:rsidRPr="00414107" w:rsidRDefault="0072357D" w:rsidP="00414107">
            <w:pPr>
              <w:snapToGrid w:val="0"/>
              <w:spacing w:after="120" w:line="240" w:lineRule="auto"/>
              <w:ind w:right="-51"/>
              <w:rPr>
                <w:rFonts w:ascii="Arial Narrow" w:hAnsi="Arial Narrow" w:cs="Arial"/>
                <w:sz w:val="20"/>
                <w:szCs w:val="20"/>
                <w:lang w:val="mk-MK"/>
              </w:rPr>
            </w:pPr>
          </w:p>
          <w:p w:rsidR="0072357D" w:rsidRPr="00414107" w:rsidRDefault="0072357D" w:rsidP="00414107">
            <w:pPr>
              <w:spacing w:after="120" w:line="240" w:lineRule="auto"/>
              <w:rPr>
                <w:rFonts w:ascii="Arial Narrow" w:hAnsi="Arial Narrow" w:cs="Arial"/>
                <w:sz w:val="20"/>
                <w:szCs w:val="20"/>
                <w:lang w:val="mk-MK"/>
              </w:rPr>
            </w:pPr>
          </w:p>
          <w:p w:rsidR="0072357D" w:rsidRPr="00414107" w:rsidRDefault="0072357D" w:rsidP="00414107">
            <w:pPr>
              <w:spacing w:after="120" w:line="240" w:lineRule="auto"/>
              <w:rPr>
                <w:rFonts w:ascii="Arial Narrow" w:hAnsi="Arial Narrow" w:cs="Arial"/>
                <w:sz w:val="20"/>
                <w:szCs w:val="20"/>
                <w:lang w:val="mk-MK"/>
              </w:rPr>
            </w:pPr>
          </w:p>
          <w:p w:rsidR="0072357D" w:rsidRPr="00414107" w:rsidRDefault="0072357D" w:rsidP="00414107">
            <w:pPr>
              <w:spacing w:after="120" w:line="240" w:lineRule="auto"/>
              <w:rPr>
                <w:rFonts w:ascii="Arial Narrow" w:hAnsi="Arial Narrow" w:cs="Arial"/>
                <w:sz w:val="20"/>
                <w:szCs w:val="20"/>
                <w:lang w:val="mk-MK"/>
              </w:rPr>
            </w:pPr>
            <w:r w:rsidRPr="00414107">
              <w:rPr>
                <w:rFonts w:ascii="Arial Narrow" w:hAnsi="Arial Narrow" w:cs="Arial"/>
                <w:sz w:val="20"/>
                <w:szCs w:val="20"/>
                <w:lang w:val="mk-MK"/>
              </w:rPr>
              <w:t>Ц</w:t>
            </w:r>
          </w:p>
          <w:p w:rsidR="0072357D" w:rsidRPr="00414107" w:rsidRDefault="0072357D" w:rsidP="00414107">
            <w:pPr>
              <w:spacing w:after="120" w:line="240" w:lineRule="auto"/>
              <w:rPr>
                <w:rFonts w:ascii="Arial Narrow" w:hAnsi="Arial Narrow" w:cs="Arial"/>
                <w:sz w:val="20"/>
                <w:szCs w:val="20"/>
                <w:lang w:val="mk-MK"/>
              </w:rPr>
            </w:pPr>
          </w:p>
          <w:p w:rsidR="0072357D" w:rsidRPr="00414107" w:rsidRDefault="0072357D" w:rsidP="00414107">
            <w:pPr>
              <w:spacing w:after="120" w:line="240" w:lineRule="auto"/>
              <w:rPr>
                <w:rFonts w:ascii="Arial Narrow" w:hAnsi="Arial Narrow" w:cs="Arial"/>
                <w:sz w:val="20"/>
                <w:szCs w:val="20"/>
                <w:lang w:val="mk-MK"/>
              </w:rPr>
            </w:pPr>
            <w:r w:rsidRPr="00414107">
              <w:rPr>
                <w:rFonts w:ascii="Arial Narrow" w:hAnsi="Arial Narrow" w:cs="Arial"/>
                <w:sz w:val="20"/>
                <w:szCs w:val="20"/>
                <w:lang w:val="mk-MK"/>
              </w:rPr>
              <w:t>И</w:t>
            </w:r>
          </w:p>
          <w:p w:rsidR="0072357D" w:rsidRPr="00414107" w:rsidRDefault="0072357D" w:rsidP="00414107">
            <w:pPr>
              <w:spacing w:after="120" w:line="240" w:lineRule="auto"/>
              <w:rPr>
                <w:rFonts w:ascii="Arial Narrow" w:hAnsi="Arial Narrow" w:cs="Arial"/>
                <w:sz w:val="20"/>
                <w:szCs w:val="20"/>
                <w:lang w:val="mk-MK"/>
              </w:rPr>
            </w:pPr>
          </w:p>
          <w:p w:rsidR="00802DEE" w:rsidRPr="00414107" w:rsidRDefault="00802DEE" w:rsidP="00414107">
            <w:pPr>
              <w:spacing w:after="120" w:line="240" w:lineRule="auto"/>
              <w:rPr>
                <w:rFonts w:ascii="Arial Narrow" w:hAnsi="Arial Narrow" w:cs="Arial"/>
                <w:sz w:val="20"/>
                <w:szCs w:val="20"/>
                <w:lang w:val="mk-MK"/>
              </w:rPr>
            </w:pPr>
          </w:p>
          <w:p w:rsidR="00802DEE" w:rsidRPr="00414107" w:rsidRDefault="00802DEE" w:rsidP="00414107">
            <w:pPr>
              <w:spacing w:after="120" w:line="240" w:lineRule="auto"/>
              <w:rPr>
                <w:rFonts w:ascii="Arial Narrow" w:hAnsi="Arial Narrow" w:cs="Arial"/>
                <w:sz w:val="20"/>
                <w:szCs w:val="20"/>
                <w:lang w:val="mk-MK"/>
              </w:rPr>
            </w:pPr>
          </w:p>
          <w:p w:rsidR="0072357D" w:rsidRPr="00414107" w:rsidRDefault="0072357D" w:rsidP="00414107">
            <w:pPr>
              <w:spacing w:after="120" w:line="240" w:lineRule="auto"/>
              <w:rPr>
                <w:rFonts w:ascii="Arial Narrow" w:hAnsi="Arial Narrow" w:cs="Arial"/>
                <w:sz w:val="20"/>
                <w:szCs w:val="20"/>
                <w:lang w:val="mk-MK"/>
              </w:rPr>
            </w:pPr>
            <w:r w:rsidRPr="00414107">
              <w:rPr>
                <w:rFonts w:ascii="Arial Narrow" w:hAnsi="Arial Narrow" w:cs="Arial"/>
                <w:sz w:val="20"/>
                <w:szCs w:val="20"/>
                <w:lang w:val="mk-MK"/>
              </w:rPr>
              <w:t>И</w:t>
            </w:r>
          </w:p>
        </w:tc>
        <w:tc>
          <w:tcPr>
            <w:tcW w:w="1667" w:type="dxa"/>
            <w:tcBorders>
              <w:top w:val="single" w:sz="4" w:space="0" w:color="000000"/>
              <w:left w:val="single" w:sz="4" w:space="0" w:color="000000"/>
              <w:bottom w:val="single" w:sz="4" w:space="0" w:color="000000"/>
            </w:tcBorders>
            <w:shd w:val="clear" w:color="auto" w:fill="auto"/>
          </w:tcPr>
          <w:p w:rsidR="00802DEE" w:rsidRPr="00414107" w:rsidRDefault="00802DEE" w:rsidP="00414107">
            <w:pPr>
              <w:pStyle w:val="Default"/>
              <w:spacing w:after="120"/>
              <w:rPr>
                <w:rFonts w:ascii="Arial Narrow" w:hAnsi="Arial Narrow" w:cs="Arial"/>
                <w:color w:val="auto"/>
                <w:sz w:val="20"/>
                <w:szCs w:val="20"/>
                <w:lang w:val="mk-MK"/>
              </w:rPr>
            </w:pPr>
            <w:r w:rsidRPr="00414107">
              <w:rPr>
                <w:rFonts w:ascii="Arial Narrow" w:eastAsia="Arial" w:hAnsi="Arial Narrow" w:cs="Arial"/>
                <w:color w:val="auto"/>
                <w:sz w:val="20"/>
                <w:szCs w:val="20"/>
                <w:lang w:val="ru-RU"/>
              </w:rPr>
              <w:t>Подготвени бројни низи со испуштени цифри, вклучувајќи и бројни низи што опаѓаат</w:t>
            </w:r>
            <w:r w:rsidR="00414107">
              <w:rPr>
                <w:rFonts w:ascii="Arial Narrow" w:eastAsia="Arial" w:hAnsi="Arial Narrow" w:cs="Arial"/>
                <w:color w:val="auto"/>
                <w:sz w:val="20"/>
                <w:szCs w:val="20"/>
              </w:rPr>
              <w:t xml:space="preserve"> – </w:t>
            </w:r>
            <w:r w:rsidR="00414107">
              <w:rPr>
                <w:rFonts w:ascii="Arial Narrow" w:eastAsia="Arial" w:hAnsi="Arial Narrow" w:cs="Arial"/>
                <w:color w:val="auto"/>
                <w:sz w:val="20"/>
                <w:szCs w:val="20"/>
                <w:lang w:val="mk-MK"/>
              </w:rPr>
              <w:t>Работни листови по Математика – бројна низа</w:t>
            </w:r>
          </w:p>
          <w:p w:rsidR="0072357D" w:rsidRPr="00414107" w:rsidRDefault="0072357D" w:rsidP="00414107">
            <w:pPr>
              <w:pStyle w:val="Default"/>
              <w:spacing w:after="120"/>
              <w:rPr>
                <w:rFonts w:ascii="Arial Narrow" w:hAnsi="Arial Narrow" w:cs="Arial"/>
                <w:color w:val="auto"/>
                <w:sz w:val="20"/>
                <w:szCs w:val="20"/>
                <w:lang w:val="mk-MK"/>
              </w:rPr>
            </w:pPr>
          </w:p>
          <w:p w:rsidR="0072357D" w:rsidRPr="00414107" w:rsidRDefault="0072357D" w:rsidP="00414107">
            <w:pPr>
              <w:pStyle w:val="Default"/>
              <w:spacing w:after="120"/>
              <w:rPr>
                <w:rFonts w:ascii="Arial Narrow" w:hAnsi="Arial Narrow" w:cs="Arial"/>
                <w:color w:val="auto"/>
                <w:sz w:val="20"/>
                <w:szCs w:val="20"/>
                <w:lang w:val="mk-MK"/>
              </w:rPr>
            </w:pPr>
          </w:p>
          <w:p w:rsidR="0072357D" w:rsidRPr="00414107" w:rsidRDefault="0072357D" w:rsidP="00414107">
            <w:pPr>
              <w:pStyle w:val="Default"/>
              <w:spacing w:after="120"/>
              <w:rPr>
                <w:rFonts w:ascii="Arial Narrow" w:hAnsi="Arial Narrow" w:cs="Arial"/>
                <w:color w:val="auto"/>
                <w:sz w:val="20"/>
                <w:szCs w:val="20"/>
                <w:lang w:val="mk-MK"/>
              </w:rPr>
            </w:pPr>
          </w:p>
          <w:p w:rsidR="0072357D" w:rsidRPr="00414107" w:rsidRDefault="0072357D" w:rsidP="00414107">
            <w:pPr>
              <w:pStyle w:val="Default"/>
              <w:spacing w:after="120"/>
              <w:rPr>
                <w:rFonts w:ascii="Arial Narrow" w:hAnsi="Arial Narrow" w:cs="Arial"/>
                <w:color w:val="auto"/>
                <w:sz w:val="20"/>
                <w:szCs w:val="20"/>
                <w:lang w:val="mk-MK"/>
              </w:rPr>
            </w:pPr>
          </w:p>
          <w:p w:rsidR="0072357D" w:rsidRPr="00414107" w:rsidRDefault="0072357D" w:rsidP="00414107">
            <w:pPr>
              <w:pStyle w:val="Default"/>
              <w:spacing w:after="120"/>
              <w:rPr>
                <w:rFonts w:ascii="Arial Narrow" w:hAnsi="Arial Narrow" w:cs="Arial"/>
                <w:color w:val="auto"/>
                <w:sz w:val="20"/>
                <w:szCs w:val="20"/>
                <w:lang w:val="mk-MK"/>
              </w:rPr>
            </w:pPr>
            <w:r w:rsidRPr="00414107">
              <w:rPr>
                <w:rFonts w:ascii="Arial Narrow" w:hAnsi="Arial Narrow" w:cs="Arial"/>
                <w:color w:val="auto"/>
                <w:sz w:val="20"/>
                <w:szCs w:val="20"/>
                <w:lang w:val="mk-MK"/>
              </w:rPr>
              <w:t>Учебник</w:t>
            </w: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rsidR="0072357D" w:rsidRPr="00414107" w:rsidRDefault="00802DEE" w:rsidP="00414107">
            <w:pPr>
              <w:snapToGrid w:val="0"/>
              <w:spacing w:after="120" w:line="240" w:lineRule="auto"/>
              <w:rPr>
                <w:rFonts w:ascii="Arial Narrow" w:hAnsi="Arial Narrow" w:cs="Arial"/>
                <w:sz w:val="20"/>
                <w:szCs w:val="20"/>
                <w:lang w:val="mk-MK"/>
              </w:rPr>
            </w:pPr>
            <w:proofErr w:type="spellStart"/>
            <w:r w:rsidRPr="00414107">
              <w:rPr>
                <w:rFonts w:ascii="Arial Narrow" w:hAnsi="Arial Narrow" w:cs="Arial"/>
                <w:sz w:val="20"/>
                <w:szCs w:val="20"/>
                <w:lang w:val="mk-MK"/>
              </w:rPr>
              <w:t>Набљудување</w:t>
            </w:r>
            <w:r w:rsidR="0072357D" w:rsidRPr="00414107">
              <w:rPr>
                <w:rFonts w:ascii="Arial Narrow" w:hAnsi="Arial Narrow" w:cs="Arial"/>
                <w:sz w:val="20"/>
                <w:szCs w:val="20"/>
                <w:lang w:val="mk-MK"/>
              </w:rPr>
              <w:t>прашања</w:t>
            </w:r>
            <w:proofErr w:type="spellEnd"/>
            <w:r w:rsidR="0072357D" w:rsidRPr="00414107">
              <w:rPr>
                <w:rFonts w:ascii="Arial Narrow" w:hAnsi="Arial Narrow" w:cs="Arial"/>
                <w:sz w:val="20"/>
                <w:szCs w:val="20"/>
                <w:lang w:val="mk-MK"/>
              </w:rPr>
              <w:t xml:space="preserve"> и одговори / дискусија, точност на задачите</w:t>
            </w:r>
          </w:p>
        </w:tc>
      </w:tr>
      <w:tr w:rsidR="00414107" w:rsidRPr="00414107" w:rsidTr="00414107">
        <w:tc>
          <w:tcPr>
            <w:tcW w:w="4710" w:type="dxa"/>
            <w:gridSpan w:val="3"/>
            <w:tcBorders>
              <w:top w:val="single" w:sz="4" w:space="0" w:color="000000"/>
              <w:left w:val="single" w:sz="4" w:space="0" w:color="000000"/>
              <w:bottom w:val="single" w:sz="4" w:space="0" w:color="000000"/>
            </w:tcBorders>
            <w:shd w:val="clear" w:color="auto" w:fill="F2F2F2" w:themeFill="background1" w:themeFillShade="F2"/>
          </w:tcPr>
          <w:p w:rsidR="0072357D" w:rsidRPr="00414107" w:rsidRDefault="0072357D" w:rsidP="00414107">
            <w:pPr>
              <w:snapToGrid w:val="0"/>
              <w:spacing w:after="120" w:line="240" w:lineRule="auto"/>
              <w:ind w:left="193" w:right="67"/>
              <w:rPr>
                <w:rFonts w:ascii="Arial Narrow" w:eastAsia="Arial" w:hAnsi="Arial Narrow" w:cs="Arial"/>
                <w:sz w:val="20"/>
                <w:szCs w:val="20"/>
                <w:lang w:val="mk-MK"/>
              </w:rPr>
            </w:pPr>
            <w:r w:rsidRPr="00414107">
              <w:rPr>
                <w:rFonts w:ascii="Arial Narrow" w:eastAsia="Arial" w:hAnsi="Arial Narrow" w:cs="Arial"/>
                <w:b/>
                <w:bCs/>
                <w:sz w:val="20"/>
                <w:szCs w:val="20"/>
                <w:lang w:val="mk-MK"/>
              </w:rPr>
              <w:t>Организација</w:t>
            </w:r>
            <w:r w:rsidRPr="00414107">
              <w:rPr>
                <w:rFonts w:ascii="Arial Narrow" w:eastAsia="Arial" w:hAnsi="Arial Narrow" w:cs="Arial"/>
                <w:sz w:val="20"/>
                <w:szCs w:val="20"/>
              </w:rPr>
              <w:t xml:space="preserve">: </w:t>
            </w:r>
            <w:r w:rsidRPr="00414107">
              <w:rPr>
                <w:rFonts w:ascii="Arial Narrow" w:eastAsia="Arial" w:hAnsi="Arial Narrow" w:cs="Arial"/>
                <w:sz w:val="20"/>
                <w:szCs w:val="20"/>
                <w:lang w:val="mk-MK"/>
              </w:rPr>
              <w:t xml:space="preserve">Детали за диференцијација /улоги /групи/возрасни </w:t>
            </w:r>
            <w:r w:rsidRPr="00414107">
              <w:rPr>
                <w:rFonts w:ascii="Arial Narrow" w:eastAsia="Arial" w:hAnsi="Arial Narrow" w:cs="Arial"/>
                <w:sz w:val="20"/>
                <w:szCs w:val="20"/>
              </w:rPr>
              <w:t xml:space="preserve"> (</w:t>
            </w:r>
            <w:r w:rsidRPr="00414107">
              <w:rPr>
                <w:rFonts w:ascii="Arial Narrow" w:eastAsia="Arial" w:hAnsi="Arial Narrow" w:cs="Arial"/>
                <w:sz w:val="20"/>
                <w:szCs w:val="20"/>
                <w:lang w:val="mk-MK"/>
              </w:rPr>
              <w:t>поврзано со активностите</w:t>
            </w:r>
            <w:r w:rsidRPr="00414107">
              <w:rPr>
                <w:rFonts w:ascii="Arial Narrow" w:eastAsia="Arial" w:hAnsi="Arial Narrow" w:cs="Arial"/>
                <w:sz w:val="20"/>
                <w:szCs w:val="20"/>
              </w:rPr>
              <w:t>)</w:t>
            </w:r>
          </w:p>
        </w:tc>
        <w:tc>
          <w:tcPr>
            <w:tcW w:w="948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2357D" w:rsidRPr="00414107" w:rsidRDefault="0072357D" w:rsidP="00414107">
            <w:pPr>
              <w:tabs>
                <w:tab w:val="left" w:pos="8055"/>
              </w:tabs>
              <w:snapToGrid w:val="0"/>
              <w:spacing w:after="120" w:line="240" w:lineRule="auto"/>
              <w:rPr>
                <w:rFonts w:ascii="Arial Narrow" w:eastAsia="Arial" w:hAnsi="Arial Narrow" w:cs="Arial"/>
                <w:b/>
                <w:bCs/>
                <w:sz w:val="20"/>
                <w:szCs w:val="20"/>
                <w:lang w:val="mk-MK"/>
              </w:rPr>
            </w:pPr>
            <w:r w:rsidRPr="00414107">
              <w:rPr>
                <w:rFonts w:ascii="Arial Narrow" w:eastAsia="Arial" w:hAnsi="Arial Narrow" w:cs="Arial"/>
                <w:b/>
                <w:bCs/>
                <w:sz w:val="20"/>
                <w:szCs w:val="20"/>
                <w:lang w:val="mk-MK"/>
              </w:rPr>
              <w:t>Белешки</w:t>
            </w:r>
            <w:r w:rsidRPr="00414107">
              <w:rPr>
                <w:rFonts w:ascii="Arial Narrow" w:eastAsia="Arial" w:hAnsi="Arial Narrow" w:cs="Arial"/>
                <w:b/>
                <w:bCs/>
                <w:sz w:val="20"/>
                <w:szCs w:val="20"/>
              </w:rPr>
              <w:t xml:space="preserve"> / </w:t>
            </w:r>
            <w:r w:rsidRPr="00414107">
              <w:rPr>
                <w:rFonts w:ascii="Arial Narrow" w:eastAsia="Arial" w:hAnsi="Arial Narrow" w:cs="Arial"/>
                <w:b/>
                <w:bCs/>
                <w:sz w:val="20"/>
                <w:szCs w:val="20"/>
                <w:lang w:val="mk-MK"/>
              </w:rPr>
              <w:t>можности за проширување</w:t>
            </w:r>
            <w:r w:rsidRPr="00414107">
              <w:rPr>
                <w:rFonts w:ascii="Arial Narrow" w:eastAsia="Arial" w:hAnsi="Arial Narrow" w:cs="Arial"/>
                <w:b/>
                <w:bCs/>
                <w:sz w:val="20"/>
                <w:szCs w:val="20"/>
              </w:rPr>
              <w:t xml:space="preserve"> </w:t>
            </w:r>
            <w:r w:rsidRPr="00414107">
              <w:rPr>
                <w:rFonts w:ascii="Arial Narrow" w:eastAsia="Arial" w:hAnsi="Arial Narrow" w:cs="Arial"/>
                <w:b/>
                <w:bCs/>
                <w:sz w:val="20"/>
                <w:szCs w:val="20"/>
                <w:lang w:val="mk-MK"/>
              </w:rPr>
              <w:t>на знаењето</w:t>
            </w:r>
            <w:r w:rsidRPr="00414107">
              <w:rPr>
                <w:rFonts w:ascii="Arial Narrow" w:eastAsia="Arial" w:hAnsi="Arial Narrow" w:cs="Arial"/>
                <w:b/>
                <w:bCs/>
                <w:sz w:val="20"/>
                <w:szCs w:val="20"/>
              </w:rPr>
              <w:t xml:space="preserve">/ </w:t>
            </w:r>
            <w:r w:rsidRPr="00414107">
              <w:rPr>
                <w:rFonts w:ascii="Arial Narrow" w:eastAsia="Arial" w:hAnsi="Arial Narrow" w:cs="Arial"/>
                <w:b/>
                <w:bCs/>
                <w:sz w:val="20"/>
                <w:szCs w:val="20"/>
                <w:lang w:val="mk-MK"/>
              </w:rPr>
              <w:t xml:space="preserve">домашна работа                                  Клучна  </w:t>
            </w:r>
          </w:p>
          <w:p w:rsidR="0072357D" w:rsidRPr="00414107" w:rsidRDefault="0072357D" w:rsidP="00414107">
            <w:pPr>
              <w:tabs>
                <w:tab w:val="left" w:pos="8055"/>
              </w:tabs>
              <w:snapToGrid w:val="0"/>
              <w:spacing w:after="120" w:line="240" w:lineRule="auto"/>
              <w:rPr>
                <w:rFonts w:ascii="Arial Narrow" w:eastAsia="Arial" w:hAnsi="Arial Narrow" w:cs="Arial"/>
                <w:b/>
                <w:bCs/>
                <w:sz w:val="20"/>
                <w:szCs w:val="20"/>
                <w:lang w:val="mk-MK"/>
              </w:rPr>
            </w:pPr>
            <w:r w:rsidRPr="00414107">
              <w:rPr>
                <w:rFonts w:ascii="Arial Narrow" w:eastAsia="Arial" w:hAnsi="Arial Narrow" w:cs="Arial"/>
                <w:b/>
                <w:bCs/>
                <w:sz w:val="20"/>
                <w:szCs w:val="20"/>
                <w:lang w:val="mk-MK"/>
              </w:rPr>
              <w:t xml:space="preserve">                                                                                                                                                             терминологија   </w:t>
            </w:r>
          </w:p>
        </w:tc>
      </w:tr>
      <w:tr w:rsidR="00414107" w:rsidRPr="00414107" w:rsidTr="003B3292">
        <w:tc>
          <w:tcPr>
            <w:tcW w:w="4710" w:type="dxa"/>
            <w:gridSpan w:val="3"/>
            <w:tcBorders>
              <w:top w:val="single" w:sz="4" w:space="0" w:color="000000"/>
              <w:left w:val="single" w:sz="4" w:space="0" w:color="000000"/>
              <w:bottom w:val="single" w:sz="4" w:space="0" w:color="000000"/>
            </w:tcBorders>
            <w:shd w:val="clear" w:color="auto" w:fill="auto"/>
          </w:tcPr>
          <w:p w:rsidR="0072357D" w:rsidRPr="00414107" w:rsidRDefault="0072357D" w:rsidP="00414107">
            <w:pPr>
              <w:spacing w:after="120" w:line="240" w:lineRule="auto"/>
              <w:ind w:left="193"/>
              <w:rPr>
                <w:rFonts w:ascii="Arial Narrow" w:eastAsia="Arial" w:hAnsi="Arial Narrow" w:cs="Arial"/>
                <w:sz w:val="20"/>
                <w:szCs w:val="20"/>
                <w:lang w:val="mk-MK"/>
              </w:rPr>
            </w:pPr>
            <w:r w:rsidRPr="00414107">
              <w:rPr>
                <w:rFonts w:ascii="Arial Narrow" w:eastAsia="Arial" w:hAnsi="Arial Narrow" w:cs="Arial"/>
                <w:sz w:val="20"/>
                <w:szCs w:val="20"/>
                <w:lang w:val="mk-MK"/>
              </w:rPr>
              <w:t xml:space="preserve">Активно учество на целата паралелка, групна работа и индивидуална работа диференцијација со насочена </w:t>
            </w:r>
            <w:r w:rsidRPr="00414107">
              <w:rPr>
                <w:rFonts w:ascii="Arial Narrow" w:eastAsia="Arial" w:hAnsi="Arial Narrow" w:cs="Arial"/>
                <w:sz w:val="20"/>
                <w:szCs w:val="20"/>
                <w:lang w:val="mk-MK"/>
              </w:rPr>
              <w:lastRenderedPageBreak/>
              <w:t>поддршка и диференцијација преку проширување -  на гр. ученици им се даваат дополнителни задачи од повисоко ниво</w:t>
            </w:r>
          </w:p>
          <w:p w:rsidR="0072357D" w:rsidRPr="00414107" w:rsidRDefault="0072357D" w:rsidP="00414107">
            <w:pPr>
              <w:spacing w:after="120" w:line="240" w:lineRule="auto"/>
              <w:ind w:left="193"/>
              <w:jc w:val="both"/>
              <w:rPr>
                <w:rFonts w:ascii="Arial Narrow" w:eastAsia="Arial" w:hAnsi="Arial Narrow" w:cs="Arial"/>
                <w:sz w:val="20"/>
                <w:szCs w:val="20"/>
                <w:lang w:val="mk-MK"/>
              </w:rPr>
            </w:pPr>
          </w:p>
          <w:p w:rsidR="0072357D" w:rsidRPr="00414107" w:rsidRDefault="0072357D" w:rsidP="00414107">
            <w:pPr>
              <w:spacing w:after="120" w:line="240" w:lineRule="auto"/>
              <w:ind w:left="193"/>
              <w:jc w:val="both"/>
              <w:rPr>
                <w:rFonts w:ascii="Arial Narrow" w:eastAsia="Arial" w:hAnsi="Arial Narrow" w:cs="Arial"/>
                <w:sz w:val="20"/>
                <w:szCs w:val="20"/>
                <w:lang w:val="mk-MK"/>
              </w:rPr>
            </w:pPr>
          </w:p>
          <w:p w:rsidR="0072357D" w:rsidRPr="00414107" w:rsidRDefault="0072357D" w:rsidP="00414107">
            <w:pPr>
              <w:spacing w:after="120" w:line="240" w:lineRule="auto"/>
              <w:ind w:left="193"/>
              <w:jc w:val="both"/>
              <w:rPr>
                <w:rFonts w:ascii="Arial Narrow" w:eastAsia="Arial" w:hAnsi="Arial Narrow" w:cs="Arial"/>
                <w:sz w:val="20"/>
                <w:szCs w:val="20"/>
                <w:lang w:val="mk-MK"/>
              </w:rPr>
            </w:pPr>
          </w:p>
        </w:tc>
        <w:tc>
          <w:tcPr>
            <w:tcW w:w="7918" w:type="dxa"/>
            <w:gridSpan w:val="3"/>
            <w:tcBorders>
              <w:top w:val="single" w:sz="4" w:space="0" w:color="000000"/>
              <w:left w:val="single" w:sz="4" w:space="0" w:color="000000"/>
              <w:bottom w:val="single" w:sz="4" w:space="0" w:color="000000"/>
            </w:tcBorders>
            <w:shd w:val="clear" w:color="auto" w:fill="auto"/>
          </w:tcPr>
          <w:p w:rsidR="0072357D" w:rsidRPr="00414107" w:rsidRDefault="00414107" w:rsidP="00414107">
            <w:pPr>
              <w:spacing w:after="120" w:line="240" w:lineRule="auto"/>
              <w:ind w:right="-20"/>
              <w:rPr>
                <w:rFonts w:ascii="Arial Narrow" w:eastAsia="Arial" w:hAnsi="Arial Narrow" w:cs="Arial"/>
                <w:sz w:val="20"/>
                <w:szCs w:val="20"/>
                <w:lang w:val="mk-MK"/>
              </w:rPr>
            </w:pPr>
            <w:r>
              <w:rPr>
                <w:rFonts w:ascii="Arial Narrow" w:eastAsia="Arial" w:hAnsi="Arial Narrow" w:cs="Arial"/>
                <w:sz w:val="20"/>
                <w:szCs w:val="20"/>
                <w:lang w:val="mk-MK"/>
              </w:rPr>
              <w:lastRenderedPageBreak/>
              <w:t xml:space="preserve">Учениците </w:t>
            </w:r>
            <w:r w:rsidR="0072357D" w:rsidRPr="00414107">
              <w:rPr>
                <w:rFonts w:ascii="Arial Narrow" w:eastAsia="Arial" w:hAnsi="Arial Narrow" w:cs="Arial"/>
                <w:sz w:val="20"/>
                <w:szCs w:val="20"/>
                <w:lang w:val="mk-MK"/>
              </w:rPr>
              <w:t>соодветно одговараа на дадените барања, таму каде што имаше потреба учениците од групата помагаа со насоки на наставникот</w:t>
            </w:r>
          </w:p>
          <w:p w:rsidR="00802DEE" w:rsidRPr="00414107" w:rsidRDefault="0072357D" w:rsidP="00414107">
            <w:pPr>
              <w:spacing w:after="120" w:line="240" w:lineRule="auto"/>
              <w:ind w:right="-20"/>
              <w:rPr>
                <w:rFonts w:ascii="Arial Narrow" w:eastAsia="Arial" w:hAnsi="Arial Narrow" w:cs="Arial"/>
                <w:sz w:val="20"/>
                <w:szCs w:val="20"/>
                <w:lang w:val="mk-MK"/>
              </w:rPr>
            </w:pPr>
            <w:r w:rsidRPr="00414107">
              <w:rPr>
                <w:rFonts w:ascii="Arial Narrow" w:eastAsia="Arial" w:hAnsi="Arial Narrow" w:cs="Arial"/>
                <w:sz w:val="20"/>
                <w:szCs w:val="20"/>
                <w:lang w:val="mk-MK"/>
              </w:rPr>
              <w:lastRenderedPageBreak/>
              <w:t>Домашна работа/ мож</w:t>
            </w:r>
            <w:r w:rsidR="00414107">
              <w:rPr>
                <w:rFonts w:ascii="Arial Narrow" w:eastAsia="Arial" w:hAnsi="Arial Narrow" w:cs="Arial"/>
                <w:sz w:val="20"/>
                <w:szCs w:val="20"/>
                <w:lang w:val="mk-MK"/>
              </w:rPr>
              <w:t>ност за проширување на знаењата</w:t>
            </w:r>
            <w:r w:rsidRPr="00414107">
              <w:rPr>
                <w:rFonts w:ascii="Arial Narrow" w:eastAsia="Arial" w:hAnsi="Arial Narrow" w:cs="Arial"/>
                <w:sz w:val="20"/>
                <w:szCs w:val="20"/>
                <w:lang w:val="mk-MK"/>
              </w:rPr>
              <w:t xml:space="preserve">: </w:t>
            </w:r>
            <w:r w:rsidR="005748D1" w:rsidRPr="00414107">
              <w:rPr>
                <w:rFonts w:ascii="Arial Narrow" w:eastAsia="Arial" w:hAnsi="Arial Narrow" w:cs="Arial"/>
                <w:sz w:val="20"/>
                <w:szCs w:val="20"/>
                <w:lang w:val="mk-MK"/>
              </w:rPr>
              <w:t>Насока од наставникот :</w:t>
            </w:r>
          </w:p>
          <w:p w:rsidR="005748D1" w:rsidRPr="00414107" w:rsidRDefault="00802DEE" w:rsidP="00414107">
            <w:pPr>
              <w:spacing w:after="120" w:line="240" w:lineRule="auto"/>
              <w:ind w:right="229"/>
              <w:rPr>
                <w:rFonts w:ascii="Arial Narrow" w:hAnsi="Arial Narrow" w:cs="Arial"/>
                <w:sz w:val="20"/>
                <w:szCs w:val="20"/>
                <w:lang w:val="ru-RU"/>
              </w:rPr>
            </w:pPr>
            <w:r w:rsidRPr="00414107">
              <w:rPr>
                <w:rFonts w:ascii="Arial Narrow" w:eastAsia="Arial" w:hAnsi="Arial Narrow" w:cs="Arial"/>
                <w:sz w:val="20"/>
                <w:szCs w:val="20"/>
                <w:lang w:val="mk-MK"/>
              </w:rPr>
              <w:t>Вежби</w:t>
            </w:r>
            <w:r w:rsidR="005748D1" w:rsidRPr="00414107">
              <w:rPr>
                <w:rFonts w:ascii="Arial Narrow" w:eastAsia="Arial" w:hAnsi="Arial Narrow" w:cs="Arial"/>
                <w:sz w:val="20"/>
                <w:szCs w:val="20"/>
                <w:lang w:val="mk-MK"/>
              </w:rPr>
              <w:t xml:space="preserve">  - т</w:t>
            </w:r>
            <w:r w:rsidR="005748D1" w:rsidRPr="00414107">
              <w:rPr>
                <w:rFonts w:ascii="Arial Narrow" w:eastAsia="Arial" w:hAnsi="Arial Narrow" w:cs="Arial"/>
                <w:sz w:val="20"/>
                <w:szCs w:val="20"/>
                <w:lang w:val="ru-RU"/>
              </w:rPr>
              <w:t xml:space="preserve">абеларна </w:t>
            </w:r>
            <w:r w:rsidR="005748D1" w:rsidRPr="00414107">
              <w:rPr>
                <w:rFonts w:ascii="Arial Narrow" w:eastAsia="Arial" w:hAnsi="Arial Narrow" w:cs="Arial"/>
                <w:sz w:val="20"/>
                <w:szCs w:val="20"/>
              </w:rPr>
              <w:t>Excel</w:t>
            </w:r>
            <w:r w:rsidR="005748D1" w:rsidRPr="00414107">
              <w:rPr>
                <w:rFonts w:ascii="Arial Narrow" w:eastAsia="Arial" w:hAnsi="Arial Narrow" w:cs="Arial"/>
                <w:sz w:val="20"/>
                <w:szCs w:val="20"/>
                <w:lang w:val="ru-RU"/>
              </w:rPr>
              <w:t xml:space="preserve"> програма може лесно да создаде низи: Постави три термина во три вертикални келии, на пр. 12,  24, 36 </w:t>
            </w:r>
          </w:p>
          <w:p w:rsidR="005748D1" w:rsidRPr="00414107" w:rsidRDefault="005748D1" w:rsidP="00414107">
            <w:pPr>
              <w:spacing w:after="120" w:line="240" w:lineRule="auto"/>
              <w:ind w:right="31"/>
              <w:rPr>
                <w:rFonts w:ascii="Arial Narrow" w:hAnsi="Arial Narrow" w:cs="Arial"/>
                <w:sz w:val="20"/>
                <w:szCs w:val="20"/>
                <w:lang w:val="ru-RU"/>
              </w:rPr>
            </w:pPr>
            <w:r w:rsidRPr="00414107">
              <w:rPr>
                <w:rFonts w:ascii="Arial Narrow" w:eastAsia="Arial" w:hAnsi="Arial Narrow" w:cs="Arial"/>
                <w:sz w:val="20"/>
                <w:szCs w:val="20"/>
                <w:lang w:val="ru-RU"/>
              </w:rPr>
              <w:t xml:space="preserve">Стави го курсерот на првата келија и држејки го левото копче на маусот, влечете ја кутијата за избор околу сите три келии. Придвижи го курсерот до долната десна страна од овој изборен бокс - тој ќе се измени во + Задржи го левото копче на маусот и  влечи ја кутијата надолу колку што сакаш - кога ќе го отпуштиш копчето на маусот, келиите ќе се пополнат со низа. </w:t>
            </w:r>
          </w:p>
          <w:p w:rsidR="0072357D" w:rsidRPr="00414107" w:rsidRDefault="005748D1" w:rsidP="00414107">
            <w:pPr>
              <w:spacing w:after="120" w:line="240" w:lineRule="auto"/>
              <w:ind w:right="-20"/>
              <w:rPr>
                <w:rFonts w:ascii="Arial Narrow" w:eastAsia="Arial" w:hAnsi="Arial Narrow" w:cs="Arial"/>
                <w:sz w:val="20"/>
                <w:szCs w:val="20"/>
                <w:lang w:val="mk-MK"/>
              </w:rPr>
            </w:pPr>
            <w:r w:rsidRPr="00414107">
              <w:rPr>
                <w:rFonts w:ascii="Arial Narrow" w:eastAsia="Arial" w:hAnsi="Arial Narrow" w:cs="Arial"/>
                <w:sz w:val="20"/>
                <w:szCs w:val="20"/>
                <w:lang w:val="ru-RU"/>
              </w:rPr>
              <w:t>Дигитрони - ист модел за секој ученик, голема верзија за наставникот за демонстрација, или проектирана слика на истиот дигитрон ( Овие се често достапни за преземање од веб страница.) Осигурајте се дека на учениците им е  позната процедурата за користење на константната функција: често, на пр. 2 + = = ... или 2 = = ...</w:t>
            </w:r>
          </w:p>
          <w:p w:rsidR="0072357D" w:rsidRPr="00414107" w:rsidRDefault="0072357D" w:rsidP="00414107">
            <w:pPr>
              <w:spacing w:after="120" w:line="240" w:lineRule="auto"/>
              <w:ind w:right="-20"/>
              <w:rPr>
                <w:rFonts w:ascii="Arial Narrow" w:eastAsia="Arial" w:hAnsi="Arial Narrow" w:cs="Arial"/>
                <w:sz w:val="20"/>
                <w:szCs w:val="20"/>
                <w:lang w:val="mk-MK"/>
              </w:rPr>
            </w:pP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rsidR="0072357D" w:rsidRPr="00414107" w:rsidRDefault="0072357D" w:rsidP="00414107">
            <w:pPr>
              <w:pStyle w:val="Default"/>
              <w:spacing w:after="120"/>
              <w:rPr>
                <w:rFonts w:ascii="Arial Narrow" w:hAnsi="Arial Narrow" w:cs="Arial"/>
                <w:color w:val="auto"/>
                <w:sz w:val="20"/>
                <w:szCs w:val="20"/>
                <w:lang w:val="mk-MK"/>
              </w:rPr>
            </w:pPr>
            <w:r w:rsidRPr="00414107">
              <w:rPr>
                <w:rFonts w:ascii="Arial Narrow" w:hAnsi="Arial Narrow" w:cs="Arial"/>
                <w:color w:val="auto"/>
                <w:sz w:val="20"/>
                <w:szCs w:val="20"/>
              </w:rPr>
              <w:lastRenderedPageBreak/>
              <w:t xml:space="preserve"> </w:t>
            </w:r>
          </w:p>
          <w:p w:rsidR="001D5388" w:rsidRPr="00414107" w:rsidRDefault="001D5388" w:rsidP="00414107">
            <w:pPr>
              <w:spacing w:after="120" w:line="240" w:lineRule="auto"/>
              <w:rPr>
                <w:rFonts w:ascii="Arial Narrow" w:hAnsi="Arial Narrow" w:cs="Arial"/>
                <w:sz w:val="20"/>
                <w:szCs w:val="20"/>
                <w:lang w:val="ru-RU"/>
              </w:rPr>
            </w:pPr>
            <w:r w:rsidRPr="00414107">
              <w:rPr>
                <w:rFonts w:ascii="Arial Narrow" w:eastAsia="Arial" w:hAnsi="Arial Narrow" w:cs="Arial"/>
                <w:sz w:val="20"/>
                <w:szCs w:val="20"/>
                <w:lang w:val="ru-RU"/>
              </w:rPr>
              <w:lastRenderedPageBreak/>
              <w:t xml:space="preserve">низа </w:t>
            </w:r>
          </w:p>
          <w:p w:rsidR="001D5388" w:rsidRPr="00414107" w:rsidRDefault="001D5388" w:rsidP="00414107">
            <w:pPr>
              <w:spacing w:after="120" w:line="240" w:lineRule="auto"/>
              <w:ind w:right="280"/>
              <w:rPr>
                <w:rFonts w:ascii="Arial Narrow" w:hAnsi="Arial Narrow" w:cs="Arial"/>
                <w:sz w:val="20"/>
                <w:szCs w:val="20"/>
                <w:lang w:val="ru-RU"/>
              </w:rPr>
            </w:pPr>
            <w:r w:rsidRPr="00414107">
              <w:rPr>
                <w:rFonts w:ascii="Arial Narrow" w:eastAsia="Arial" w:hAnsi="Arial Narrow" w:cs="Arial"/>
                <w:sz w:val="20"/>
                <w:szCs w:val="20"/>
                <w:lang w:val="ru-RU"/>
              </w:rPr>
              <w:t xml:space="preserve">цифра, испуштена цифра, зголеми, намали продолжи </w:t>
            </w:r>
          </w:p>
          <w:p w:rsidR="0072357D" w:rsidRPr="00414107" w:rsidRDefault="001D5388" w:rsidP="00414107">
            <w:pPr>
              <w:pStyle w:val="Default"/>
              <w:spacing w:after="120"/>
              <w:rPr>
                <w:rFonts w:ascii="Arial Narrow" w:hAnsi="Arial Narrow" w:cs="Arial"/>
                <w:color w:val="auto"/>
                <w:sz w:val="20"/>
                <w:szCs w:val="20"/>
              </w:rPr>
            </w:pPr>
            <w:r w:rsidRPr="00414107">
              <w:rPr>
                <w:rFonts w:ascii="Arial Narrow" w:eastAsia="Arial" w:hAnsi="Arial Narrow" w:cs="Arial"/>
                <w:color w:val="auto"/>
                <w:sz w:val="20"/>
                <w:szCs w:val="20"/>
                <w:lang w:val="ru-RU"/>
              </w:rPr>
              <w:t>предвиди, објаснува, шема, пар, правило следен, последователен непарен број, парен број, е еднакво на нула, под нула</w:t>
            </w:r>
          </w:p>
        </w:tc>
      </w:tr>
    </w:tbl>
    <w:p w:rsidR="00BA661E" w:rsidRPr="00414107" w:rsidRDefault="00BA661E" w:rsidP="00414107">
      <w:pPr>
        <w:spacing w:after="120" w:line="240" w:lineRule="auto"/>
        <w:rPr>
          <w:rFonts w:ascii="Arial Narrow" w:hAnsi="Arial Narrow"/>
          <w:sz w:val="20"/>
          <w:szCs w:val="20"/>
          <w:lang w:val="mk-MK"/>
        </w:rPr>
      </w:pPr>
    </w:p>
    <w:p w:rsidR="0072357D" w:rsidRPr="00414107" w:rsidRDefault="0072357D" w:rsidP="00414107">
      <w:pPr>
        <w:spacing w:after="120" w:line="240" w:lineRule="auto"/>
        <w:ind w:left="108" w:right="-20"/>
        <w:rPr>
          <w:rFonts w:ascii="Arial Narrow" w:eastAsia="Arial" w:hAnsi="Arial Narrow" w:cs="Arial"/>
          <w:sz w:val="20"/>
          <w:szCs w:val="20"/>
          <w:lang w:val="mk-MK"/>
        </w:rPr>
      </w:pPr>
    </w:p>
    <w:tbl>
      <w:tblPr>
        <w:tblStyle w:val="TableGrid"/>
        <w:tblW w:w="14238" w:type="dxa"/>
        <w:tblLayout w:type="fixed"/>
        <w:tblLook w:val="04A0" w:firstRow="1" w:lastRow="0" w:firstColumn="1" w:lastColumn="0" w:noHBand="0" w:noVBand="1"/>
      </w:tblPr>
      <w:tblGrid>
        <w:gridCol w:w="975"/>
        <w:gridCol w:w="2172"/>
        <w:gridCol w:w="1731"/>
        <w:gridCol w:w="5436"/>
        <w:gridCol w:w="851"/>
        <w:gridCol w:w="1276"/>
        <w:gridCol w:w="1797"/>
      </w:tblGrid>
      <w:tr w:rsidR="00414107" w:rsidRPr="00414107" w:rsidTr="00414107">
        <w:tc>
          <w:tcPr>
            <w:tcW w:w="4878" w:type="dxa"/>
            <w:gridSpan w:val="3"/>
            <w:shd w:val="clear" w:color="auto" w:fill="F2F2F2" w:themeFill="background1" w:themeFillShade="F2"/>
          </w:tcPr>
          <w:p w:rsidR="0072357D" w:rsidRPr="00414107" w:rsidRDefault="006A020F" w:rsidP="00414107">
            <w:pPr>
              <w:spacing w:after="120" w:line="240" w:lineRule="auto"/>
              <w:rPr>
                <w:rFonts w:ascii="Arial Narrow" w:eastAsia="Arial" w:hAnsi="Arial Narrow" w:cs="Arial"/>
                <w:b/>
                <w:bCs/>
                <w:sz w:val="20"/>
                <w:szCs w:val="20"/>
                <w:lang w:val="mk-MK"/>
              </w:rPr>
            </w:pPr>
            <w:r w:rsidRPr="00414107">
              <w:rPr>
                <w:rFonts w:ascii="Arial Narrow" w:eastAsia="Arial" w:hAnsi="Arial Narrow" w:cs="Arial"/>
                <w:b/>
                <w:bCs/>
                <w:sz w:val="20"/>
                <w:szCs w:val="20"/>
                <w:lang w:val="mk-MK"/>
              </w:rPr>
              <w:t xml:space="preserve">Недела </w:t>
            </w:r>
            <w:r w:rsidR="00414107" w:rsidRPr="00414107">
              <w:rPr>
                <w:rFonts w:ascii="Arial Narrow" w:eastAsia="Arial" w:hAnsi="Arial Narrow" w:cs="Arial"/>
                <w:bCs/>
                <w:sz w:val="20"/>
                <w:szCs w:val="20"/>
                <w:lang w:val="mk-MK"/>
              </w:rPr>
              <w:t>4</w:t>
            </w:r>
            <w:r w:rsidR="0072357D" w:rsidRPr="00414107">
              <w:rPr>
                <w:rFonts w:ascii="Arial Narrow" w:eastAsia="Arial" w:hAnsi="Arial Narrow" w:cs="Arial"/>
                <w:bCs/>
                <w:sz w:val="20"/>
                <w:szCs w:val="20"/>
                <w:lang w:val="mk-MK"/>
              </w:rPr>
              <w:t xml:space="preserve">, час </w:t>
            </w:r>
            <w:r w:rsidR="00611F9C" w:rsidRPr="00414107">
              <w:rPr>
                <w:rFonts w:ascii="Arial Narrow" w:eastAsia="Arial" w:hAnsi="Arial Narrow" w:cs="Arial"/>
                <w:bCs/>
                <w:sz w:val="20"/>
                <w:szCs w:val="20"/>
                <w:lang w:val="mk-MK"/>
              </w:rPr>
              <w:t>3</w:t>
            </w:r>
          </w:p>
          <w:p w:rsidR="00611F9C" w:rsidRPr="00414107" w:rsidRDefault="00611F9C" w:rsidP="00414107">
            <w:pPr>
              <w:spacing w:after="120" w:line="240" w:lineRule="auto"/>
              <w:rPr>
                <w:rFonts w:ascii="Arial Narrow" w:eastAsia="Arial" w:hAnsi="Arial Narrow" w:cs="Arial"/>
                <w:b/>
                <w:bCs/>
                <w:sz w:val="20"/>
                <w:szCs w:val="20"/>
                <w:lang w:val="mk-MK"/>
              </w:rPr>
            </w:pPr>
            <w:r w:rsidRPr="00414107">
              <w:rPr>
                <w:rFonts w:ascii="Arial Narrow" w:eastAsia="Arial" w:hAnsi="Arial Narrow" w:cs="Arial"/>
                <w:b/>
                <w:bCs/>
                <w:sz w:val="20"/>
                <w:szCs w:val="20"/>
                <w:lang w:val="mk-MK"/>
              </w:rPr>
              <w:t>Дата:</w:t>
            </w:r>
          </w:p>
        </w:tc>
        <w:tc>
          <w:tcPr>
            <w:tcW w:w="7563" w:type="dxa"/>
            <w:gridSpan w:val="3"/>
            <w:shd w:val="clear" w:color="auto" w:fill="F2F2F2" w:themeFill="background1" w:themeFillShade="F2"/>
          </w:tcPr>
          <w:p w:rsidR="00962F3C" w:rsidRPr="00414107" w:rsidRDefault="00962F3C" w:rsidP="00414107">
            <w:pPr>
              <w:spacing w:after="120" w:line="240" w:lineRule="auto"/>
              <w:rPr>
                <w:rFonts w:ascii="Arial Narrow" w:eastAsia="Arial" w:hAnsi="Arial Narrow" w:cs="Arial"/>
                <w:b/>
                <w:bCs/>
                <w:sz w:val="20"/>
                <w:szCs w:val="20"/>
                <w:lang w:val="en-US"/>
              </w:rPr>
            </w:pPr>
            <w:r w:rsidRPr="00414107">
              <w:rPr>
                <w:rFonts w:ascii="Arial Narrow" w:eastAsia="Arial" w:hAnsi="Arial Narrow" w:cs="Arial"/>
                <w:b/>
                <w:bCs/>
                <w:sz w:val="20"/>
                <w:szCs w:val="20"/>
                <w:lang w:val="mk-MK"/>
              </w:rPr>
              <w:t>Т</w:t>
            </w:r>
            <w:r w:rsidR="00414107">
              <w:rPr>
                <w:rFonts w:ascii="Arial Narrow" w:eastAsia="Arial" w:hAnsi="Arial Narrow" w:cs="Arial"/>
                <w:b/>
                <w:bCs/>
                <w:sz w:val="20"/>
                <w:szCs w:val="20"/>
                <w:lang w:val="mk-MK"/>
              </w:rPr>
              <w:t>ема</w:t>
            </w:r>
            <w:r w:rsidRPr="00414107">
              <w:rPr>
                <w:rFonts w:ascii="Arial Narrow" w:eastAsia="Arial" w:hAnsi="Arial Narrow" w:cs="Arial"/>
                <w:b/>
                <w:bCs/>
                <w:sz w:val="20"/>
                <w:szCs w:val="20"/>
                <w:lang w:val="mk-MK"/>
              </w:rPr>
              <w:t>:</w:t>
            </w:r>
            <w:r w:rsidRPr="00414107">
              <w:rPr>
                <w:rFonts w:ascii="Arial Narrow" w:eastAsia="Arial" w:hAnsi="Arial Narrow" w:cs="Arial"/>
                <w:b/>
                <w:bCs/>
                <w:sz w:val="20"/>
                <w:szCs w:val="20"/>
              </w:rPr>
              <w:t xml:space="preserve"> </w:t>
            </w:r>
            <w:r w:rsidR="00414107" w:rsidRPr="00414107">
              <w:rPr>
                <w:rFonts w:ascii="Arial Narrow" w:eastAsia="Arial" w:hAnsi="Arial Narrow" w:cs="Arial"/>
                <w:bCs/>
                <w:sz w:val="20"/>
                <w:szCs w:val="20"/>
                <w:lang w:val="mk-MK"/>
              </w:rPr>
              <w:t>1</w:t>
            </w:r>
            <w:r w:rsidRPr="00414107">
              <w:rPr>
                <w:rFonts w:ascii="Arial Narrow" w:eastAsia="Arial" w:hAnsi="Arial Narrow" w:cs="Arial"/>
                <w:bCs/>
                <w:sz w:val="20"/>
                <w:szCs w:val="20"/>
              </w:rPr>
              <w:t xml:space="preserve">A </w:t>
            </w:r>
            <w:r w:rsidRPr="00414107">
              <w:rPr>
                <w:rFonts w:ascii="Arial Narrow" w:eastAsia="Arial" w:hAnsi="Arial Narrow" w:cs="Arial"/>
                <w:bCs/>
                <w:sz w:val="20"/>
                <w:szCs w:val="20"/>
                <w:lang w:val="mk-MK"/>
              </w:rPr>
              <w:t>Број и решавање проблеми</w:t>
            </w:r>
            <w:r w:rsidRPr="00414107">
              <w:rPr>
                <w:rFonts w:ascii="Arial Narrow" w:eastAsia="Arial" w:hAnsi="Arial Narrow" w:cs="Arial"/>
                <w:b/>
                <w:bCs/>
                <w:sz w:val="20"/>
                <w:szCs w:val="20"/>
                <w:lang w:val="mk-MK"/>
              </w:rPr>
              <w:t xml:space="preserve"> </w:t>
            </w:r>
          </w:p>
          <w:p w:rsidR="0072357D" w:rsidRPr="00414107" w:rsidRDefault="00962F3C" w:rsidP="00414107">
            <w:pPr>
              <w:spacing w:after="120" w:line="240" w:lineRule="auto"/>
              <w:rPr>
                <w:rFonts w:ascii="Arial Narrow" w:hAnsi="Arial Narrow" w:cs="Arial"/>
                <w:sz w:val="20"/>
                <w:szCs w:val="20"/>
                <w:lang w:val="mk-MK"/>
              </w:rPr>
            </w:pPr>
            <w:r w:rsidRPr="00414107">
              <w:rPr>
                <w:rFonts w:ascii="Arial Narrow" w:eastAsia="Arial" w:hAnsi="Arial Narrow" w:cs="Arial"/>
                <w:b/>
                <w:bCs/>
                <w:sz w:val="20"/>
                <w:szCs w:val="20"/>
                <w:lang w:val="mk-MK"/>
              </w:rPr>
              <w:t>Наставна содржина:</w:t>
            </w:r>
            <w:r w:rsidR="0072357D" w:rsidRPr="00414107">
              <w:rPr>
                <w:rFonts w:ascii="Arial Narrow" w:eastAsia="Arial" w:hAnsi="Arial Narrow" w:cs="Arial"/>
                <w:b/>
                <w:bCs/>
                <w:sz w:val="20"/>
                <w:szCs w:val="20"/>
              </w:rPr>
              <w:t xml:space="preserve"> </w:t>
            </w:r>
            <w:r w:rsidR="00414107">
              <w:rPr>
                <w:rFonts w:ascii="Arial Narrow" w:eastAsia="Arial" w:hAnsi="Arial Narrow" w:cs="Arial"/>
                <w:bCs/>
                <w:sz w:val="20"/>
                <w:szCs w:val="20"/>
                <w:lang w:val="mk-MK"/>
              </w:rPr>
              <w:t>Заокружување на децима</w:t>
            </w:r>
            <w:r w:rsidR="0072357D" w:rsidRPr="00414107">
              <w:rPr>
                <w:rFonts w:ascii="Arial Narrow" w:eastAsia="Arial" w:hAnsi="Arial Narrow" w:cs="Arial"/>
                <w:bCs/>
                <w:sz w:val="20"/>
                <w:szCs w:val="20"/>
                <w:lang w:val="mk-MK"/>
              </w:rPr>
              <w:t>лен број со една децимала во цел број</w:t>
            </w:r>
          </w:p>
        </w:tc>
        <w:tc>
          <w:tcPr>
            <w:tcW w:w="1797" w:type="dxa"/>
            <w:shd w:val="clear" w:color="auto" w:fill="F2F2F2" w:themeFill="background1" w:themeFillShade="F2"/>
          </w:tcPr>
          <w:p w:rsidR="0072357D" w:rsidRPr="00414107" w:rsidRDefault="0072357D" w:rsidP="00414107">
            <w:pPr>
              <w:spacing w:after="120" w:line="240" w:lineRule="auto"/>
              <w:rPr>
                <w:rFonts w:ascii="Arial Narrow" w:hAnsi="Arial Narrow" w:cs="Arial"/>
                <w:sz w:val="20"/>
                <w:szCs w:val="20"/>
                <w:lang w:val="en-US"/>
              </w:rPr>
            </w:pPr>
            <w:r w:rsidRPr="00414107">
              <w:rPr>
                <w:rFonts w:ascii="Arial Narrow" w:eastAsia="Arial" w:hAnsi="Arial Narrow" w:cs="Arial"/>
                <w:b/>
                <w:bCs/>
                <w:sz w:val="20"/>
                <w:szCs w:val="20"/>
                <w:lang w:val="mk-MK"/>
              </w:rPr>
              <w:t>ОДДЕЛЕНИЕ</w:t>
            </w:r>
            <w:r w:rsidRPr="00414107">
              <w:rPr>
                <w:rFonts w:ascii="Arial Narrow" w:eastAsia="Arial" w:hAnsi="Arial Narrow" w:cs="Arial"/>
                <w:b/>
                <w:bCs/>
                <w:sz w:val="20"/>
                <w:szCs w:val="20"/>
              </w:rPr>
              <w:t>:</w:t>
            </w:r>
            <w:r w:rsidRPr="00414107">
              <w:rPr>
                <w:rFonts w:ascii="Arial Narrow" w:eastAsia="Arial" w:hAnsi="Arial Narrow" w:cs="Arial"/>
                <w:b/>
                <w:bCs/>
                <w:sz w:val="20"/>
                <w:szCs w:val="20"/>
                <w:lang w:val="mk-MK"/>
              </w:rPr>
              <w:t xml:space="preserve"> </w:t>
            </w:r>
            <w:r w:rsidRPr="00414107">
              <w:rPr>
                <w:rFonts w:ascii="Arial Narrow" w:eastAsia="Arial" w:hAnsi="Arial Narrow" w:cs="Arial"/>
                <w:b/>
                <w:bCs/>
                <w:sz w:val="20"/>
                <w:szCs w:val="20"/>
              </w:rPr>
              <w:t xml:space="preserve">V </w:t>
            </w:r>
          </w:p>
        </w:tc>
      </w:tr>
      <w:tr w:rsidR="00414107" w:rsidRPr="00414107" w:rsidTr="00414107">
        <w:tc>
          <w:tcPr>
            <w:tcW w:w="975" w:type="dxa"/>
            <w:vMerge w:val="restart"/>
            <w:shd w:val="clear" w:color="auto" w:fill="F2F2F2" w:themeFill="background1" w:themeFillShade="F2"/>
          </w:tcPr>
          <w:p w:rsidR="0072357D" w:rsidRPr="00414107" w:rsidRDefault="0072357D" w:rsidP="00414107">
            <w:pPr>
              <w:spacing w:after="120" w:line="240" w:lineRule="auto"/>
              <w:jc w:val="center"/>
              <w:rPr>
                <w:rFonts w:ascii="Arial Narrow" w:eastAsia="Arial" w:hAnsi="Arial Narrow" w:cs="Arial"/>
                <w:b/>
                <w:bCs/>
                <w:sz w:val="20"/>
                <w:szCs w:val="20"/>
              </w:rPr>
            </w:pPr>
          </w:p>
          <w:p w:rsidR="0072357D" w:rsidRPr="00414107" w:rsidRDefault="0072357D" w:rsidP="00414107">
            <w:pPr>
              <w:spacing w:after="120" w:line="240" w:lineRule="auto"/>
              <w:jc w:val="center"/>
              <w:rPr>
                <w:rFonts w:ascii="Arial Narrow" w:hAnsi="Arial Narrow" w:cs="Arial"/>
                <w:sz w:val="20"/>
                <w:szCs w:val="20"/>
                <w:lang w:val="mk-MK"/>
              </w:rPr>
            </w:pPr>
            <w:r w:rsidRPr="00414107">
              <w:rPr>
                <w:rFonts w:ascii="Arial Narrow" w:eastAsia="Arial" w:hAnsi="Arial Narrow" w:cs="Arial"/>
                <w:b/>
                <w:bCs/>
                <w:sz w:val="20"/>
                <w:szCs w:val="20"/>
                <w:lang w:val="mk-MK"/>
              </w:rPr>
              <w:t>Време</w:t>
            </w:r>
          </w:p>
        </w:tc>
        <w:tc>
          <w:tcPr>
            <w:tcW w:w="2172" w:type="dxa"/>
            <w:vMerge w:val="restart"/>
            <w:shd w:val="clear" w:color="auto" w:fill="F2F2F2" w:themeFill="background1" w:themeFillShade="F2"/>
          </w:tcPr>
          <w:p w:rsidR="0072357D" w:rsidRPr="00414107" w:rsidRDefault="0072357D" w:rsidP="00414107">
            <w:pPr>
              <w:spacing w:after="120" w:line="240" w:lineRule="auto"/>
              <w:jc w:val="center"/>
              <w:rPr>
                <w:rFonts w:ascii="Arial Narrow" w:eastAsia="Arial" w:hAnsi="Arial Narrow" w:cs="Arial"/>
                <w:b/>
                <w:bCs/>
                <w:sz w:val="20"/>
                <w:szCs w:val="20"/>
              </w:rPr>
            </w:pPr>
          </w:p>
          <w:p w:rsidR="0072357D" w:rsidRPr="00414107" w:rsidRDefault="0072357D" w:rsidP="00414107">
            <w:pPr>
              <w:spacing w:after="120" w:line="240" w:lineRule="auto"/>
              <w:jc w:val="center"/>
              <w:rPr>
                <w:rFonts w:ascii="Arial Narrow" w:hAnsi="Arial Narrow" w:cs="Arial"/>
                <w:sz w:val="20"/>
                <w:szCs w:val="20"/>
                <w:lang w:val="mk-MK"/>
              </w:rPr>
            </w:pPr>
            <w:r w:rsidRPr="00414107">
              <w:rPr>
                <w:rFonts w:ascii="Arial Narrow" w:eastAsia="Arial" w:hAnsi="Arial Narrow" w:cs="Arial"/>
                <w:b/>
                <w:bCs/>
                <w:sz w:val="20"/>
                <w:szCs w:val="20"/>
                <w:lang w:val="mk-MK"/>
              </w:rPr>
              <w:t>Цели на учење</w:t>
            </w:r>
          </w:p>
        </w:tc>
        <w:tc>
          <w:tcPr>
            <w:tcW w:w="1731" w:type="dxa"/>
            <w:vMerge w:val="restart"/>
            <w:shd w:val="clear" w:color="auto" w:fill="F2F2F2" w:themeFill="background1" w:themeFillShade="F2"/>
          </w:tcPr>
          <w:p w:rsidR="0072357D" w:rsidRPr="00414107" w:rsidRDefault="0072357D" w:rsidP="00414107">
            <w:pPr>
              <w:spacing w:after="120" w:line="240" w:lineRule="auto"/>
              <w:jc w:val="center"/>
              <w:rPr>
                <w:rFonts w:ascii="Arial Narrow" w:eastAsia="Arial" w:hAnsi="Arial Narrow" w:cs="Arial"/>
                <w:b/>
                <w:bCs/>
                <w:sz w:val="20"/>
                <w:szCs w:val="20"/>
              </w:rPr>
            </w:pPr>
          </w:p>
          <w:p w:rsidR="0072357D" w:rsidRPr="00414107" w:rsidRDefault="0072357D" w:rsidP="00414107">
            <w:pPr>
              <w:spacing w:after="120" w:line="240" w:lineRule="auto"/>
              <w:jc w:val="center"/>
              <w:rPr>
                <w:rFonts w:ascii="Arial Narrow" w:hAnsi="Arial Narrow" w:cs="Arial"/>
                <w:sz w:val="20"/>
                <w:szCs w:val="20"/>
                <w:lang w:val="mk-MK"/>
              </w:rPr>
            </w:pPr>
            <w:r w:rsidRPr="00414107">
              <w:rPr>
                <w:rFonts w:ascii="Arial Narrow" w:eastAsia="Arial" w:hAnsi="Arial Narrow" w:cs="Arial"/>
                <w:b/>
                <w:bCs/>
                <w:sz w:val="20"/>
                <w:szCs w:val="20"/>
                <w:lang w:val="mk-MK"/>
              </w:rPr>
              <w:t>Критериуми за успех</w:t>
            </w:r>
          </w:p>
        </w:tc>
        <w:tc>
          <w:tcPr>
            <w:tcW w:w="6287" w:type="dxa"/>
            <w:gridSpan w:val="2"/>
            <w:shd w:val="clear" w:color="auto" w:fill="F2F2F2" w:themeFill="background1" w:themeFillShade="F2"/>
          </w:tcPr>
          <w:p w:rsidR="0072357D" w:rsidRPr="00414107" w:rsidRDefault="0072357D" w:rsidP="00414107">
            <w:pPr>
              <w:spacing w:after="120" w:line="240" w:lineRule="auto"/>
              <w:jc w:val="center"/>
              <w:rPr>
                <w:rFonts w:ascii="Arial Narrow" w:eastAsia="Arial" w:hAnsi="Arial Narrow" w:cs="Arial"/>
                <w:b/>
                <w:bCs/>
                <w:sz w:val="20"/>
                <w:szCs w:val="20"/>
                <w:lang w:val="mk-MK"/>
              </w:rPr>
            </w:pPr>
            <w:r w:rsidRPr="00414107">
              <w:rPr>
                <w:rFonts w:ascii="Arial Narrow" w:eastAsia="Arial" w:hAnsi="Arial Narrow" w:cs="Arial"/>
                <w:b/>
                <w:bCs/>
                <w:sz w:val="20"/>
                <w:szCs w:val="20"/>
                <w:lang w:val="mk-MK"/>
              </w:rPr>
              <w:t>Активности</w:t>
            </w:r>
          </w:p>
        </w:tc>
        <w:tc>
          <w:tcPr>
            <w:tcW w:w="1276" w:type="dxa"/>
            <w:vMerge w:val="restart"/>
            <w:shd w:val="clear" w:color="auto" w:fill="F2F2F2" w:themeFill="background1" w:themeFillShade="F2"/>
          </w:tcPr>
          <w:p w:rsidR="0072357D" w:rsidRPr="00414107" w:rsidRDefault="0072357D" w:rsidP="00414107">
            <w:pPr>
              <w:spacing w:after="120" w:line="240" w:lineRule="auto"/>
              <w:jc w:val="center"/>
              <w:rPr>
                <w:rFonts w:ascii="Arial Narrow" w:eastAsia="Arial" w:hAnsi="Arial Narrow" w:cs="Arial"/>
                <w:b/>
                <w:bCs/>
                <w:sz w:val="20"/>
                <w:szCs w:val="20"/>
              </w:rPr>
            </w:pPr>
          </w:p>
          <w:p w:rsidR="0072357D" w:rsidRPr="00414107" w:rsidRDefault="0072357D" w:rsidP="00414107">
            <w:pPr>
              <w:spacing w:after="120" w:line="240" w:lineRule="auto"/>
              <w:jc w:val="center"/>
              <w:rPr>
                <w:rFonts w:ascii="Arial Narrow" w:hAnsi="Arial Narrow" w:cs="Arial"/>
                <w:sz w:val="20"/>
                <w:szCs w:val="20"/>
                <w:lang w:val="mk-MK"/>
              </w:rPr>
            </w:pPr>
            <w:r w:rsidRPr="00414107">
              <w:rPr>
                <w:rFonts w:ascii="Arial Narrow" w:eastAsia="Arial" w:hAnsi="Arial Narrow" w:cs="Arial"/>
                <w:b/>
                <w:bCs/>
                <w:sz w:val="20"/>
                <w:szCs w:val="20"/>
                <w:lang w:val="mk-MK"/>
              </w:rPr>
              <w:t>Ресурси</w:t>
            </w:r>
          </w:p>
        </w:tc>
        <w:tc>
          <w:tcPr>
            <w:tcW w:w="1797" w:type="dxa"/>
            <w:vMerge w:val="restart"/>
            <w:shd w:val="clear" w:color="auto" w:fill="F2F2F2" w:themeFill="background1" w:themeFillShade="F2"/>
          </w:tcPr>
          <w:p w:rsidR="0072357D" w:rsidRPr="00414107" w:rsidRDefault="0072357D" w:rsidP="00414107">
            <w:pPr>
              <w:spacing w:after="120" w:line="240" w:lineRule="auto"/>
              <w:jc w:val="center"/>
              <w:rPr>
                <w:rFonts w:ascii="Arial Narrow" w:eastAsia="Arial" w:hAnsi="Arial Narrow" w:cs="Arial"/>
                <w:b/>
                <w:bCs/>
                <w:sz w:val="20"/>
                <w:szCs w:val="20"/>
              </w:rPr>
            </w:pPr>
          </w:p>
          <w:p w:rsidR="0072357D" w:rsidRPr="00414107" w:rsidRDefault="0072357D" w:rsidP="00414107">
            <w:pPr>
              <w:spacing w:after="120" w:line="240" w:lineRule="auto"/>
              <w:jc w:val="center"/>
              <w:rPr>
                <w:rFonts w:ascii="Arial Narrow" w:hAnsi="Arial Narrow" w:cs="Arial"/>
                <w:sz w:val="20"/>
                <w:szCs w:val="20"/>
                <w:lang w:val="mk-MK"/>
              </w:rPr>
            </w:pPr>
            <w:r w:rsidRPr="00414107">
              <w:rPr>
                <w:rFonts w:ascii="Arial Narrow" w:eastAsia="Arial" w:hAnsi="Arial Narrow" w:cs="Arial"/>
                <w:b/>
                <w:bCs/>
                <w:sz w:val="20"/>
                <w:szCs w:val="20"/>
                <w:lang w:val="mk-MK"/>
              </w:rPr>
              <w:t>Доказ за постигнатото</w:t>
            </w:r>
          </w:p>
        </w:tc>
      </w:tr>
      <w:tr w:rsidR="00414107" w:rsidRPr="00414107" w:rsidTr="00414107">
        <w:tc>
          <w:tcPr>
            <w:tcW w:w="975" w:type="dxa"/>
            <w:vMerge/>
            <w:shd w:val="clear" w:color="auto" w:fill="F2F2F2" w:themeFill="background1" w:themeFillShade="F2"/>
          </w:tcPr>
          <w:p w:rsidR="0072357D" w:rsidRPr="00414107" w:rsidRDefault="0072357D" w:rsidP="00414107">
            <w:pPr>
              <w:spacing w:after="120" w:line="240" w:lineRule="auto"/>
              <w:rPr>
                <w:rFonts w:ascii="Arial Narrow" w:hAnsi="Arial Narrow"/>
                <w:sz w:val="20"/>
                <w:szCs w:val="20"/>
              </w:rPr>
            </w:pPr>
          </w:p>
        </w:tc>
        <w:tc>
          <w:tcPr>
            <w:tcW w:w="2172" w:type="dxa"/>
            <w:vMerge/>
            <w:shd w:val="clear" w:color="auto" w:fill="F2F2F2" w:themeFill="background1" w:themeFillShade="F2"/>
          </w:tcPr>
          <w:p w:rsidR="0072357D" w:rsidRPr="00414107" w:rsidRDefault="0072357D" w:rsidP="00414107">
            <w:pPr>
              <w:spacing w:after="120" w:line="240" w:lineRule="auto"/>
              <w:rPr>
                <w:rFonts w:ascii="Arial Narrow" w:hAnsi="Arial Narrow"/>
                <w:sz w:val="20"/>
                <w:szCs w:val="20"/>
              </w:rPr>
            </w:pPr>
          </w:p>
        </w:tc>
        <w:tc>
          <w:tcPr>
            <w:tcW w:w="1731" w:type="dxa"/>
            <w:vMerge/>
            <w:shd w:val="clear" w:color="auto" w:fill="F2F2F2" w:themeFill="background1" w:themeFillShade="F2"/>
          </w:tcPr>
          <w:p w:rsidR="0072357D" w:rsidRPr="00414107" w:rsidRDefault="0072357D" w:rsidP="00414107">
            <w:pPr>
              <w:spacing w:after="120" w:line="240" w:lineRule="auto"/>
              <w:rPr>
                <w:rFonts w:ascii="Arial Narrow" w:hAnsi="Arial Narrow"/>
                <w:sz w:val="20"/>
                <w:szCs w:val="20"/>
              </w:rPr>
            </w:pPr>
          </w:p>
        </w:tc>
        <w:tc>
          <w:tcPr>
            <w:tcW w:w="5436" w:type="dxa"/>
            <w:shd w:val="clear" w:color="auto" w:fill="F2F2F2" w:themeFill="background1" w:themeFillShade="F2"/>
          </w:tcPr>
          <w:p w:rsidR="0072357D" w:rsidRPr="00414107" w:rsidRDefault="0072357D" w:rsidP="00414107">
            <w:pPr>
              <w:spacing w:after="120" w:line="240" w:lineRule="auto"/>
              <w:rPr>
                <w:rFonts w:ascii="Arial Narrow" w:hAnsi="Arial Narrow"/>
                <w:sz w:val="20"/>
                <w:szCs w:val="20"/>
                <w:lang w:val="mk-MK"/>
              </w:rPr>
            </w:pPr>
            <w:r w:rsidRPr="00414107">
              <w:rPr>
                <w:rFonts w:ascii="Arial Narrow" w:eastAsia="Arial" w:hAnsi="Arial Narrow" w:cs="Arial"/>
                <w:b/>
                <w:bCs/>
                <w:sz w:val="20"/>
                <w:szCs w:val="20"/>
                <w:lang w:val="mk-MK"/>
              </w:rPr>
              <w:t>Опис</w:t>
            </w:r>
          </w:p>
        </w:tc>
        <w:tc>
          <w:tcPr>
            <w:tcW w:w="851" w:type="dxa"/>
            <w:shd w:val="clear" w:color="auto" w:fill="F2F2F2" w:themeFill="background1" w:themeFillShade="F2"/>
          </w:tcPr>
          <w:p w:rsidR="0072357D" w:rsidRPr="00414107" w:rsidRDefault="0072357D" w:rsidP="00414107">
            <w:pPr>
              <w:spacing w:after="120" w:line="240" w:lineRule="auto"/>
              <w:rPr>
                <w:rFonts w:ascii="Arial Narrow" w:hAnsi="Arial Narrow"/>
                <w:sz w:val="20"/>
                <w:szCs w:val="20"/>
                <w:lang w:val="mk-MK"/>
              </w:rPr>
            </w:pPr>
            <w:r w:rsidRPr="00414107">
              <w:rPr>
                <w:rFonts w:ascii="Arial Narrow" w:eastAsia="Arial" w:hAnsi="Arial Narrow" w:cs="Arial"/>
                <w:b/>
                <w:bCs/>
                <w:sz w:val="20"/>
                <w:szCs w:val="20"/>
                <w:lang w:val="mk-MK"/>
              </w:rPr>
              <w:t>Ц</w:t>
            </w:r>
            <w:r w:rsidRPr="00414107">
              <w:rPr>
                <w:rFonts w:ascii="Arial Narrow" w:eastAsia="Arial" w:hAnsi="Arial Narrow" w:cs="Arial"/>
                <w:b/>
                <w:bCs/>
                <w:sz w:val="20"/>
                <w:szCs w:val="20"/>
              </w:rPr>
              <w:t>/</w:t>
            </w:r>
            <w:r w:rsidRPr="00414107">
              <w:rPr>
                <w:rFonts w:ascii="Arial Narrow" w:eastAsia="Arial" w:hAnsi="Arial Narrow" w:cs="Arial"/>
                <w:b/>
                <w:bCs/>
                <w:sz w:val="20"/>
                <w:szCs w:val="20"/>
                <w:lang w:val="mk-MK"/>
              </w:rPr>
              <w:t>Г</w:t>
            </w:r>
            <w:r w:rsidRPr="00414107">
              <w:rPr>
                <w:rFonts w:ascii="Arial Narrow" w:eastAsia="Arial" w:hAnsi="Arial Narrow" w:cs="Arial"/>
                <w:b/>
                <w:bCs/>
                <w:sz w:val="20"/>
                <w:szCs w:val="20"/>
              </w:rPr>
              <w:t>/</w:t>
            </w:r>
            <w:r w:rsidRPr="00414107">
              <w:rPr>
                <w:rFonts w:ascii="Arial Narrow" w:eastAsia="Arial" w:hAnsi="Arial Narrow" w:cs="Arial"/>
                <w:b/>
                <w:bCs/>
                <w:sz w:val="20"/>
                <w:szCs w:val="20"/>
                <w:lang w:val="mk-MK"/>
              </w:rPr>
              <w:t>И</w:t>
            </w:r>
          </w:p>
        </w:tc>
        <w:tc>
          <w:tcPr>
            <w:tcW w:w="1276" w:type="dxa"/>
            <w:vMerge/>
            <w:shd w:val="clear" w:color="auto" w:fill="F2F2F2" w:themeFill="background1" w:themeFillShade="F2"/>
          </w:tcPr>
          <w:p w:rsidR="0072357D" w:rsidRPr="00414107" w:rsidRDefault="0072357D" w:rsidP="00414107">
            <w:pPr>
              <w:spacing w:after="120" w:line="240" w:lineRule="auto"/>
              <w:rPr>
                <w:rFonts w:ascii="Arial Narrow" w:hAnsi="Arial Narrow"/>
                <w:sz w:val="20"/>
                <w:szCs w:val="20"/>
              </w:rPr>
            </w:pPr>
          </w:p>
        </w:tc>
        <w:tc>
          <w:tcPr>
            <w:tcW w:w="1797" w:type="dxa"/>
            <w:vMerge/>
            <w:shd w:val="clear" w:color="auto" w:fill="F2F2F2" w:themeFill="background1" w:themeFillShade="F2"/>
          </w:tcPr>
          <w:p w:rsidR="0072357D" w:rsidRPr="00414107" w:rsidRDefault="0072357D" w:rsidP="00414107">
            <w:pPr>
              <w:spacing w:after="120" w:line="240" w:lineRule="auto"/>
              <w:rPr>
                <w:rFonts w:ascii="Arial Narrow" w:hAnsi="Arial Narrow"/>
                <w:sz w:val="20"/>
                <w:szCs w:val="20"/>
              </w:rPr>
            </w:pPr>
          </w:p>
        </w:tc>
      </w:tr>
      <w:tr w:rsidR="00414107" w:rsidRPr="00414107" w:rsidTr="00414107">
        <w:trPr>
          <w:trHeight w:val="80"/>
        </w:trPr>
        <w:tc>
          <w:tcPr>
            <w:tcW w:w="975" w:type="dxa"/>
          </w:tcPr>
          <w:p w:rsidR="0072357D" w:rsidRPr="00414107" w:rsidRDefault="0072357D" w:rsidP="00414107">
            <w:pPr>
              <w:spacing w:after="120" w:line="240" w:lineRule="auto"/>
              <w:ind w:right="-51"/>
              <w:rPr>
                <w:rFonts w:ascii="Arial Narrow" w:hAnsi="Arial Narrow"/>
                <w:sz w:val="20"/>
                <w:szCs w:val="20"/>
                <w:lang w:val="mk-MK"/>
              </w:rPr>
            </w:pPr>
            <w:r w:rsidRPr="00414107">
              <w:rPr>
                <w:rFonts w:ascii="Arial Narrow" w:hAnsi="Arial Narrow"/>
                <w:sz w:val="20"/>
                <w:szCs w:val="20"/>
                <w:lang w:val="mk-MK"/>
              </w:rPr>
              <w:t xml:space="preserve">10 </w:t>
            </w:r>
            <w:proofErr w:type="spellStart"/>
            <w:r w:rsidRPr="00414107">
              <w:rPr>
                <w:rFonts w:ascii="Arial Narrow" w:hAnsi="Arial Narrow"/>
                <w:sz w:val="20"/>
                <w:szCs w:val="20"/>
                <w:lang w:val="mk-MK"/>
              </w:rPr>
              <w:t>мин</w:t>
            </w:r>
            <w:proofErr w:type="spellEnd"/>
          </w:p>
          <w:p w:rsidR="0072357D" w:rsidRPr="00414107" w:rsidRDefault="0072357D" w:rsidP="00414107">
            <w:pPr>
              <w:spacing w:after="120" w:line="240" w:lineRule="auto"/>
              <w:ind w:left="193" w:right="-51"/>
              <w:rPr>
                <w:rFonts w:ascii="Arial Narrow" w:hAnsi="Arial Narrow"/>
                <w:sz w:val="20"/>
                <w:szCs w:val="20"/>
                <w:lang w:val="mk-MK"/>
              </w:rPr>
            </w:pPr>
          </w:p>
          <w:p w:rsidR="00BB00E3" w:rsidRPr="00414107" w:rsidRDefault="00BB00E3" w:rsidP="00414107">
            <w:pPr>
              <w:spacing w:after="120" w:line="240" w:lineRule="auto"/>
              <w:rPr>
                <w:rFonts w:ascii="Arial Narrow" w:hAnsi="Arial Narrow"/>
                <w:sz w:val="20"/>
                <w:szCs w:val="20"/>
                <w:lang w:val="mk-MK"/>
              </w:rPr>
            </w:pPr>
            <w:r w:rsidRPr="00414107">
              <w:rPr>
                <w:rFonts w:ascii="Arial Narrow" w:hAnsi="Arial Narrow"/>
                <w:sz w:val="20"/>
                <w:szCs w:val="20"/>
                <w:lang w:val="mk-MK"/>
              </w:rPr>
              <w:t xml:space="preserve">20 </w:t>
            </w:r>
            <w:proofErr w:type="spellStart"/>
            <w:r w:rsidRPr="00414107">
              <w:rPr>
                <w:rFonts w:ascii="Arial Narrow" w:hAnsi="Arial Narrow"/>
                <w:sz w:val="20"/>
                <w:szCs w:val="20"/>
                <w:lang w:val="mk-MK"/>
              </w:rPr>
              <w:t>мин</w:t>
            </w:r>
            <w:proofErr w:type="spellEnd"/>
          </w:p>
          <w:p w:rsidR="00BB00E3" w:rsidRPr="00414107" w:rsidRDefault="00BB00E3" w:rsidP="00414107">
            <w:pPr>
              <w:spacing w:after="120" w:line="240" w:lineRule="auto"/>
              <w:rPr>
                <w:rFonts w:ascii="Arial Narrow" w:hAnsi="Arial Narrow"/>
                <w:sz w:val="20"/>
                <w:szCs w:val="20"/>
                <w:lang w:val="mk-MK"/>
              </w:rPr>
            </w:pPr>
          </w:p>
          <w:p w:rsidR="00BB00E3" w:rsidRPr="00414107" w:rsidRDefault="00BB00E3" w:rsidP="00414107">
            <w:pPr>
              <w:spacing w:after="120" w:line="240" w:lineRule="auto"/>
              <w:rPr>
                <w:rFonts w:ascii="Arial Narrow" w:hAnsi="Arial Narrow"/>
                <w:sz w:val="20"/>
                <w:szCs w:val="20"/>
                <w:lang w:val="mk-MK"/>
              </w:rPr>
            </w:pPr>
          </w:p>
          <w:p w:rsidR="00BB00E3" w:rsidRPr="00414107" w:rsidRDefault="00BB00E3" w:rsidP="00414107">
            <w:pPr>
              <w:spacing w:after="120" w:line="240" w:lineRule="auto"/>
              <w:rPr>
                <w:rFonts w:ascii="Arial Narrow" w:hAnsi="Arial Narrow"/>
                <w:sz w:val="20"/>
                <w:szCs w:val="20"/>
                <w:lang w:val="mk-MK"/>
              </w:rPr>
            </w:pPr>
            <w:r w:rsidRPr="00414107">
              <w:rPr>
                <w:rFonts w:ascii="Arial Narrow" w:hAnsi="Arial Narrow"/>
                <w:sz w:val="20"/>
                <w:szCs w:val="20"/>
                <w:lang w:val="mk-MK"/>
              </w:rPr>
              <w:t xml:space="preserve">10 </w:t>
            </w:r>
            <w:proofErr w:type="spellStart"/>
            <w:r w:rsidRPr="00414107">
              <w:rPr>
                <w:rFonts w:ascii="Arial Narrow" w:hAnsi="Arial Narrow"/>
                <w:sz w:val="20"/>
                <w:szCs w:val="20"/>
                <w:lang w:val="mk-MK"/>
              </w:rPr>
              <w:t>мин</w:t>
            </w:r>
            <w:proofErr w:type="spellEnd"/>
            <w:r w:rsidRPr="00414107">
              <w:rPr>
                <w:rFonts w:ascii="Arial Narrow" w:hAnsi="Arial Narrow"/>
                <w:sz w:val="20"/>
                <w:szCs w:val="20"/>
                <w:lang w:val="mk-MK"/>
              </w:rPr>
              <w:t>.</w:t>
            </w:r>
          </w:p>
        </w:tc>
        <w:tc>
          <w:tcPr>
            <w:tcW w:w="2172" w:type="dxa"/>
          </w:tcPr>
          <w:p w:rsidR="001D5388" w:rsidRPr="00414107" w:rsidRDefault="001D5388" w:rsidP="00414107">
            <w:pPr>
              <w:spacing w:after="120" w:line="240" w:lineRule="auto"/>
              <w:ind w:left="2"/>
              <w:rPr>
                <w:rFonts w:ascii="Arial Narrow" w:eastAsia="Arial" w:hAnsi="Arial Narrow" w:cs="Arial"/>
                <w:sz w:val="20"/>
                <w:szCs w:val="20"/>
                <w:lang w:val="ru-RU"/>
              </w:rPr>
            </w:pPr>
            <w:r w:rsidRPr="00414107">
              <w:rPr>
                <w:rFonts w:ascii="Arial Narrow" w:eastAsia="Arial" w:hAnsi="Arial Narrow" w:cs="Arial"/>
                <w:sz w:val="20"/>
                <w:szCs w:val="20"/>
                <w:lang w:val="ru-RU"/>
              </w:rPr>
              <w:t xml:space="preserve">Препознава и продолжува бројна низа. </w:t>
            </w:r>
          </w:p>
          <w:p w:rsidR="00BB00E3" w:rsidRPr="00414107" w:rsidRDefault="00BB00E3" w:rsidP="00414107">
            <w:pPr>
              <w:spacing w:after="120" w:line="240" w:lineRule="auto"/>
              <w:ind w:left="2"/>
              <w:rPr>
                <w:rFonts w:ascii="Arial Narrow" w:eastAsia="Arial" w:hAnsi="Arial Narrow" w:cs="Arial"/>
                <w:sz w:val="20"/>
                <w:szCs w:val="20"/>
                <w:lang w:val="ru-RU"/>
              </w:rPr>
            </w:pPr>
          </w:p>
          <w:p w:rsidR="00BB00E3" w:rsidRPr="00414107" w:rsidRDefault="00BB00E3" w:rsidP="00414107">
            <w:pPr>
              <w:spacing w:after="120" w:line="240" w:lineRule="auto"/>
              <w:ind w:left="2"/>
              <w:rPr>
                <w:rFonts w:ascii="Arial Narrow" w:eastAsia="Arial" w:hAnsi="Arial Narrow" w:cs="Arial"/>
                <w:sz w:val="20"/>
                <w:szCs w:val="20"/>
                <w:lang w:val="ru-RU"/>
              </w:rPr>
            </w:pPr>
          </w:p>
          <w:p w:rsidR="00BB00E3" w:rsidRPr="00414107" w:rsidRDefault="00BB00E3" w:rsidP="00414107">
            <w:pPr>
              <w:spacing w:after="120" w:line="240" w:lineRule="auto"/>
              <w:ind w:left="2"/>
              <w:rPr>
                <w:rFonts w:ascii="Arial Narrow" w:hAnsi="Arial Narrow" w:cs="Arial"/>
                <w:sz w:val="20"/>
                <w:szCs w:val="20"/>
                <w:lang w:val="ru-RU"/>
              </w:rPr>
            </w:pPr>
          </w:p>
          <w:p w:rsidR="0072357D" w:rsidRPr="00414107" w:rsidRDefault="001D5388" w:rsidP="00414107">
            <w:pPr>
              <w:spacing w:after="120" w:line="240" w:lineRule="auto"/>
              <w:rPr>
                <w:rFonts w:ascii="Arial Narrow" w:eastAsia="Arial" w:hAnsi="Arial Narrow" w:cs="Arial"/>
                <w:sz w:val="20"/>
                <w:szCs w:val="20"/>
                <w:lang w:val="ru-RU"/>
              </w:rPr>
            </w:pPr>
            <w:r w:rsidRPr="00414107">
              <w:rPr>
                <w:rFonts w:ascii="Arial Narrow" w:eastAsia="Arial" w:hAnsi="Arial Narrow" w:cs="Arial"/>
                <w:sz w:val="20"/>
                <w:szCs w:val="20"/>
                <w:lang w:val="ru-RU"/>
              </w:rPr>
              <w:t>Опишува и продолжува низа со броеви, на пр: –30, –27, , ,– 18...; и ги препознава односите меѓу секој број.</w:t>
            </w:r>
          </w:p>
          <w:p w:rsidR="0072357D" w:rsidRPr="00414107" w:rsidRDefault="0072357D" w:rsidP="00414107">
            <w:pPr>
              <w:spacing w:after="120" w:line="240" w:lineRule="auto"/>
              <w:rPr>
                <w:rFonts w:ascii="Arial Narrow" w:eastAsia="Arial" w:hAnsi="Arial Narrow" w:cs="Arial"/>
                <w:sz w:val="20"/>
                <w:szCs w:val="20"/>
                <w:lang w:val="ru-RU"/>
              </w:rPr>
            </w:pPr>
          </w:p>
        </w:tc>
        <w:tc>
          <w:tcPr>
            <w:tcW w:w="1731" w:type="dxa"/>
          </w:tcPr>
          <w:p w:rsidR="0072357D" w:rsidRPr="00414107" w:rsidRDefault="0072357D" w:rsidP="00414107">
            <w:pPr>
              <w:spacing w:after="120" w:line="240" w:lineRule="auto"/>
              <w:ind w:left="2"/>
              <w:rPr>
                <w:rFonts w:ascii="Arial Narrow" w:hAnsi="Arial Narrow" w:cs="Arial"/>
                <w:sz w:val="20"/>
                <w:szCs w:val="20"/>
                <w:lang w:val="ru-RU"/>
              </w:rPr>
            </w:pPr>
            <w:r w:rsidRPr="00414107">
              <w:rPr>
                <w:rFonts w:ascii="Arial Narrow" w:hAnsi="Arial Narrow"/>
                <w:sz w:val="20"/>
                <w:szCs w:val="20"/>
                <w:lang w:val="mk-MK"/>
              </w:rPr>
              <w:t xml:space="preserve">Може да </w:t>
            </w:r>
            <w:r w:rsidR="00BB00E3" w:rsidRPr="00414107">
              <w:rPr>
                <w:rFonts w:ascii="Arial Narrow" w:eastAsia="Arial" w:hAnsi="Arial Narrow" w:cs="Arial"/>
                <w:sz w:val="20"/>
                <w:szCs w:val="20"/>
                <w:lang w:val="ru-RU"/>
              </w:rPr>
              <w:t xml:space="preserve">препознава и продолжува бројна низа. </w:t>
            </w:r>
          </w:p>
          <w:p w:rsidR="00BB00E3" w:rsidRPr="00414107" w:rsidRDefault="00BB00E3" w:rsidP="00414107">
            <w:pPr>
              <w:spacing w:after="120" w:line="240" w:lineRule="auto"/>
              <w:ind w:left="2"/>
              <w:rPr>
                <w:rFonts w:ascii="Arial Narrow" w:hAnsi="Arial Narrow" w:cs="Arial"/>
                <w:sz w:val="20"/>
                <w:szCs w:val="20"/>
                <w:lang w:val="ru-RU"/>
              </w:rPr>
            </w:pPr>
          </w:p>
          <w:p w:rsidR="00BB00E3" w:rsidRPr="00414107" w:rsidRDefault="00BB00E3" w:rsidP="00414107">
            <w:pPr>
              <w:spacing w:after="120" w:line="240" w:lineRule="auto"/>
              <w:ind w:left="2"/>
              <w:rPr>
                <w:rFonts w:ascii="Arial Narrow" w:hAnsi="Arial Narrow" w:cs="Arial"/>
                <w:sz w:val="20"/>
                <w:szCs w:val="20"/>
                <w:lang w:val="ru-RU"/>
              </w:rPr>
            </w:pPr>
          </w:p>
          <w:p w:rsidR="0072357D" w:rsidRPr="00414107" w:rsidRDefault="0072357D" w:rsidP="00414107">
            <w:pPr>
              <w:spacing w:after="120" w:line="240" w:lineRule="auto"/>
              <w:rPr>
                <w:rFonts w:ascii="Arial Narrow" w:eastAsia="Arial" w:hAnsi="Arial Narrow" w:cs="Arial"/>
                <w:sz w:val="20"/>
                <w:szCs w:val="20"/>
                <w:lang w:val="ru-RU"/>
              </w:rPr>
            </w:pPr>
            <w:r w:rsidRPr="00414107">
              <w:rPr>
                <w:rFonts w:ascii="Arial Narrow" w:hAnsi="Arial Narrow"/>
                <w:sz w:val="20"/>
                <w:szCs w:val="20"/>
                <w:lang w:val="mk-MK"/>
              </w:rPr>
              <w:t xml:space="preserve">Умее да </w:t>
            </w:r>
            <w:r w:rsidR="00BB00E3" w:rsidRPr="00414107">
              <w:rPr>
                <w:rFonts w:ascii="Arial Narrow" w:eastAsia="Arial" w:hAnsi="Arial Narrow" w:cs="Arial"/>
                <w:sz w:val="20"/>
                <w:szCs w:val="20"/>
                <w:lang w:val="ru-RU"/>
              </w:rPr>
              <w:t>опишува и продолжува низа</w:t>
            </w:r>
          </w:p>
          <w:p w:rsidR="0072357D" w:rsidRPr="00414107" w:rsidRDefault="0072357D" w:rsidP="00414107">
            <w:pPr>
              <w:spacing w:after="120" w:line="240" w:lineRule="auto"/>
              <w:rPr>
                <w:rFonts w:ascii="Arial Narrow" w:eastAsia="Arial" w:hAnsi="Arial Narrow" w:cs="Arial"/>
                <w:sz w:val="20"/>
                <w:szCs w:val="20"/>
                <w:lang w:val="ru-RU"/>
              </w:rPr>
            </w:pPr>
          </w:p>
          <w:p w:rsidR="0072357D" w:rsidRPr="00414107" w:rsidRDefault="0072357D" w:rsidP="00414107">
            <w:pPr>
              <w:spacing w:after="120" w:line="240" w:lineRule="auto"/>
              <w:rPr>
                <w:rFonts w:ascii="Arial Narrow" w:eastAsia="Arial" w:hAnsi="Arial Narrow" w:cs="Arial"/>
                <w:sz w:val="20"/>
                <w:szCs w:val="20"/>
                <w:lang w:val="ru-RU"/>
              </w:rPr>
            </w:pPr>
          </w:p>
          <w:p w:rsidR="0072357D" w:rsidRPr="00414107" w:rsidRDefault="0072357D" w:rsidP="00414107">
            <w:pPr>
              <w:spacing w:after="120" w:line="240" w:lineRule="auto"/>
              <w:rPr>
                <w:rFonts w:ascii="Arial Narrow" w:eastAsia="Arial" w:hAnsi="Arial Narrow" w:cs="Arial"/>
                <w:sz w:val="20"/>
                <w:szCs w:val="20"/>
                <w:lang w:val="ru-RU"/>
              </w:rPr>
            </w:pPr>
          </w:p>
          <w:p w:rsidR="0072357D" w:rsidRPr="00414107" w:rsidRDefault="0072357D" w:rsidP="00414107">
            <w:pPr>
              <w:spacing w:after="120" w:line="240" w:lineRule="auto"/>
              <w:rPr>
                <w:rFonts w:ascii="Arial Narrow" w:eastAsia="Arial" w:hAnsi="Arial Narrow" w:cs="Arial"/>
                <w:sz w:val="20"/>
                <w:szCs w:val="20"/>
                <w:lang w:val="ru-RU"/>
              </w:rPr>
            </w:pPr>
          </w:p>
          <w:p w:rsidR="0072357D" w:rsidRPr="00414107" w:rsidRDefault="0072357D" w:rsidP="00414107">
            <w:pPr>
              <w:spacing w:after="120" w:line="240" w:lineRule="auto"/>
              <w:rPr>
                <w:rFonts w:ascii="Arial Narrow" w:eastAsia="Arial" w:hAnsi="Arial Narrow" w:cs="Arial"/>
                <w:sz w:val="20"/>
                <w:szCs w:val="20"/>
                <w:lang w:val="ru-RU"/>
              </w:rPr>
            </w:pPr>
          </w:p>
          <w:p w:rsidR="0072357D" w:rsidRPr="00414107" w:rsidRDefault="0072357D" w:rsidP="00414107">
            <w:pPr>
              <w:spacing w:after="120" w:line="240" w:lineRule="auto"/>
              <w:rPr>
                <w:rFonts w:ascii="Arial Narrow" w:hAnsi="Arial Narrow"/>
                <w:sz w:val="20"/>
                <w:szCs w:val="20"/>
                <w:lang w:val="mk-MK"/>
              </w:rPr>
            </w:pPr>
          </w:p>
        </w:tc>
        <w:tc>
          <w:tcPr>
            <w:tcW w:w="5436" w:type="dxa"/>
          </w:tcPr>
          <w:p w:rsidR="0072357D" w:rsidRPr="00414107" w:rsidRDefault="00BB00E3" w:rsidP="00414107">
            <w:pPr>
              <w:tabs>
                <w:tab w:val="left" w:pos="254"/>
              </w:tabs>
              <w:spacing w:after="120" w:line="240" w:lineRule="auto"/>
              <w:rPr>
                <w:rFonts w:ascii="Arial Narrow" w:hAnsi="Arial Narrow" w:cs="Arial"/>
                <w:sz w:val="20"/>
                <w:szCs w:val="20"/>
                <w:lang w:val="ru-RU"/>
              </w:rPr>
            </w:pPr>
            <w:r w:rsidRPr="00414107">
              <w:rPr>
                <w:rFonts w:ascii="Arial Narrow" w:eastAsia="Arial" w:hAnsi="Arial Narrow" w:cs="Arial"/>
                <w:sz w:val="20"/>
                <w:szCs w:val="20"/>
                <w:lang w:val="ru-RU"/>
              </w:rPr>
              <w:lastRenderedPageBreak/>
              <w:t xml:space="preserve">Групна активност - </w:t>
            </w:r>
          </w:p>
          <w:p w:rsidR="00A22E97" w:rsidRPr="00414107" w:rsidRDefault="00A22E97" w:rsidP="00414107">
            <w:pPr>
              <w:widowControl/>
              <w:numPr>
                <w:ilvl w:val="0"/>
                <w:numId w:val="16"/>
              </w:numPr>
              <w:suppressAutoHyphens w:val="0"/>
              <w:spacing w:after="120" w:line="240" w:lineRule="auto"/>
              <w:ind w:right="33" w:hanging="411"/>
              <w:rPr>
                <w:rFonts w:ascii="Arial Narrow" w:hAnsi="Arial Narrow" w:cs="Arial"/>
                <w:sz w:val="20"/>
                <w:szCs w:val="20"/>
                <w:lang w:val="ru-RU"/>
              </w:rPr>
            </w:pPr>
            <w:r w:rsidRPr="00414107">
              <w:rPr>
                <w:rFonts w:ascii="Arial Narrow" w:eastAsia="Arial" w:hAnsi="Arial Narrow" w:cs="Arial"/>
                <w:sz w:val="20"/>
                <w:szCs w:val="20"/>
                <w:lang w:val="ru-RU"/>
              </w:rPr>
              <w:t>Секој ученик има пенкало или молив со поинаква боја. На групите им се задава конкретен број  и чекори за  броење нанапред. Секој играч запишува број помеѓу 0 и 100 на своето ливче, според зададениот чекор за броење. Потоа го подава ливчето на играчот на левата страна, кој го запишува следниот број во бројната низат</w:t>
            </w:r>
            <w:r w:rsidR="00BB00E3" w:rsidRPr="00414107">
              <w:rPr>
                <w:rFonts w:ascii="Arial Narrow" w:eastAsia="Arial" w:hAnsi="Arial Narrow" w:cs="Arial"/>
                <w:sz w:val="20"/>
                <w:szCs w:val="20"/>
                <w:lang w:val="ru-RU"/>
              </w:rPr>
              <w:t xml:space="preserve">а. </w:t>
            </w:r>
            <w:r w:rsidRPr="00414107">
              <w:rPr>
                <w:rFonts w:ascii="Arial Narrow" w:eastAsia="Arial" w:hAnsi="Arial Narrow" w:cs="Arial"/>
                <w:sz w:val="20"/>
                <w:szCs w:val="20"/>
                <w:lang w:val="ru-RU"/>
              </w:rPr>
              <w:t xml:space="preserve"> Учениците продолжуваат да запишуваат и да ги подаваат ливчињата додека еден играч да го достигне или надмине зададениот конкретен број од страна на наставникот на почетокот од играта. </w:t>
            </w:r>
          </w:p>
          <w:p w:rsidR="0072357D" w:rsidRPr="00414107" w:rsidRDefault="0072357D" w:rsidP="00414107">
            <w:pPr>
              <w:widowControl/>
              <w:tabs>
                <w:tab w:val="left" w:pos="254"/>
              </w:tabs>
              <w:spacing w:after="120" w:line="240" w:lineRule="auto"/>
              <w:rPr>
                <w:rFonts w:ascii="Arial Narrow" w:eastAsia="Arial" w:hAnsi="Arial Narrow" w:cs="Arial"/>
                <w:sz w:val="20"/>
                <w:szCs w:val="20"/>
                <w:lang w:val="ru-RU"/>
              </w:rPr>
            </w:pPr>
          </w:p>
          <w:p w:rsidR="00BB00E3" w:rsidRPr="00414107" w:rsidRDefault="00BB00E3" w:rsidP="00414107">
            <w:pPr>
              <w:pStyle w:val="ListParagraph"/>
              <w:numPr>
                <w:ilvl w:val="0"/>
                <w:numId w:val="7"/>
              </w:numPr>
              <w:spacing w:after="120" w:line="240" w:lineRule="auto"/>
              <w:ind w:right="-58"/>
              <w:rPr>
                <w:rFonts w:ascii="Arial Narrow" w:hAnsi="Arial Narrow" w:cs="Arial"/>
                <w:sz w:val="20"/>
                <w:szCs w:val="20"/>
                <w:lang w:val="en-US"/>
              </w:rPr>
            </w:pPr>
            <w:r w:rsidRPr="00414107">
              <w:rPr>
                <w:rFonts w:ascii="Arial Narrow" w:hAnsi="Arial Narrow" w:cs="Arial"/>
                <w:sz w:val="20"/>
                <w:szCs w:val="20"/>
                <w:lang w:val="mk-MK"/>
              </w:rPr>
              <w:t>Решавање на задачите од учебникот на страна 69</w:t>
            </w:r>
          </w:p>
          <w:p w:rsidR="0072357D" w:rsidRPr="00414107" w:rsidRDefault="00BB00E3" w:rsidP="00414107">
            <w:pPr>
              <w:pStyle w:val="ListParagraph"/>
              <w:numPr>
                <w:ilvl w:val="0"/>
                <w:numId w:val="7"/>
              </w:numPr>
              <w:spacing w:after="120" w:line="240" w:lineRule="auto"/>
              <w:ind w:right="-58"/>
              <w:rPr>
                <w:rFonts w:ascii="Arial Narrow" w:hAnsi="Arial Narrow" w:cs="Arial"/>
                <w:sz w:val="20"/>
                <w:szCs w:val="20"/>
                <w:lang w:val="en-US"/>
              </w:rPr>
            </w:pPr>
            <w:r w:rsidRPr="00414107">
              <w:rPr>
                <w:rFonts w:ascii="Arial Narrow" w:hAnsi="Arial Narrow" w:cs="Arial"/>
                <w:sz w:val="20"/>
                <w:szCs w:val="20"/>
                <w:lang w:val="mk-MK"/>
              </w:rPr>
              <w:t>Проверка на точноста на задачите</w:t>
            </w:r>
          </w:p>
        </w:tc>
        <w:tc>
          <w:tcPr>
            <w:tcW w:w="851" w:type="dxa"/>
          </w:tcPr>
          <w:p w:rsidR="0072357D" w:rsidRPr="00414107" w:rsidRDefault="0072357D" w:rsidP="00414107">
            <w:pPr>
              <w:spacing w:after="120" w:line="240" w:lineRule="auto"/>
              <w:rPr>
                <w:rFonts w:ascii="Arial Narrow" w:hAnsi="Arial Narrow"/>
                <w:sz w:val="20"/>
                <w:szCs w:val="20"/>
                <w:lang w:val="mk-MK"/>
              </w:rPr>
            </w:pPr>
          </w:p>
          <w:p w:rsidR="00BB00E3" w:rsidRPr="00414107" w:rsidRDefault="00BB00E3" w:rsidP="00414107">
            <w:pPr>
              <w:spacing w:after="120" w:line="240" w:lineRule="auto"/>
              <w:rPr>
                <w:rFonts w:ascii="Arial Narrow" w:hAnsi="Arial Narrow"/>
                <w:sz w:val="20"/>
                <w:szCs w:val="20"/>
                <w:lang w:val="mk-MK"/>
              </w:rPr>
            </w:pPr>
            <w:r w:rsidRPr="00414107">
              <w:rPr>
                <w:rFonts w:ascii="Arial Narrow" w:hAnsi="Arial Narrow"/>
                <w:sz w:val="20"/>
                <w:szCs w:val="20"/>
                <w:lang w:val="mk-MK"/>
              </w:rPr>
              <w:t>Г</w:t>
            </w:r>
          </w:p>
          <w:p w:rsidR="0072357D" w:rsidRPr="00414107" w:rsidRDefault="0072357D" w:rsidP="00414107">
            <w:pPr>
              <w:spacing w:after="120" w:line="240" w:lineRule="auto"/>
              <w:rPr>
                <w:rFonts w:ascii="Arial Narrow" w:hAnsi="Arial Narrow"/>
                <w:sz w:val="20"/>
                <w:szCs w:val="20"/>
                <w:lang w:val="mk-MK"/>
              </w:rPr>
            </w:pPr>
          </w:p>
          <w:p w:rsidR="0072357D" w:rsidRPr="00414107" w:rsidRDefault="0072357D" w:rsidP="00414107">
            <w:pPr>
              <w:spacing w:after="120" w:line="240" w:lineRule="auto"/>
              <w:rPr>
                <w:rFonts w:ascii="Arial Narrow" w:hAnsi="Arial Narrow"/>
                <w:sz w:val="20"/>
                <w:szCs w:val="20"/>
                <w:lang w:val="mk-MK"/>
              </w:rPr>
            </w:pPr>
          </w:p>
          <w:p w:rsidR="0072357D" w:rsidRPr="00414107" w:rsidRDefault="0072357D" w:rsidP="00414107">
            <w:pPr>
              <w:spacing w:after="120" w:line="240" w:lineRule="auto"/>
              <w:rPr>
                <w:rFonts w:ascii="Arial Narrow" w:hAnsi="Arial Narrow"/>
                <w:sz w:val="20"/>
                <w:szCs w:val="20"/>
                <w:lang w:val="mk-MK"/>
              </w:rPr>
            </w:pPr>
          </w:p>
          <w:p w:rsidR="0072357D" w:rsidRPr="00414107" w:rsidRDefault="0072357D" w:rsidP="00414107">
            <w:pPr>
              <w:spacing w:after="120" w:line="240" w:lineRule="auto"/>
              <w:rPr>
                <w:rFonts w:ascii="Arial Narrow" w:hAnsi="Arial Narrow"/>
                <w:sz w:val="20"/>
                <w:szCs w:val="20"/>
                <w:lang w:val="mk-MK"/>
              </w:rPr>
            </w:pPr>
          </w:p>
          <w:p w:rsidR="0072357D" w:rsidRPr="00414107" w:rsidRDefault="0072357D" w:rsidP="00414107">
            <w:pPr>
              <w:spacing w:after="120" w:line="240" w:lineRule="auto"/>
              <w:rPr>
                <w:rFonts w:ascii="Arial Narrow" w:hAnsi="Arial Narrow"/>
                <w:sz w:val="20"/>
                <w:szCs w:val="20"/>
                <w:lang w:val="mk-MK"/>
              </w:rPr>
            </w:pPr>
          </w:p>
          <w:p w:rsidR="0072357D" w:rsidRPr="00414107" w:rsidRDefault="0072357D" w:rsidP="00414107">
            <w:pPr>
              <w:spacing w:after="120" w:line="240" w:lineRule="auto"/>
              <w:rPr>
                <w:rFonts w:ascii="Arial Narrow" w:hAnsi="Arial Narrow"/>
                <w:sz w:val="20"/>
                <w:szCs w:val="20"/>
                <w:lang w:val="mk-MK"/>
              </w:rPr>
            </w:pPr>
          </w:p>
          <w:p w:rsidR="00BB00E3" w:rsidRPr="00414107" w:rsidRDefault="00BB00E3" w:rsidP="00414107">
            <w:pPr>
              <w:spacing w:after="120" w:line="240" w:lineRule="auto"/>
              <w:rPr>
                <w:rFonts w:ascii="Arial Narrow" w:hAnsi="Arial Narrow"/>
                <w:sz w:val="20"/>
                <w:szCs w:val="20"/>
                <w:lang w:val="mk-MK"/>
              </w:rPr>
            </w:pPr>
            <w:r w:rsidRPr="00414107">
              <w:rPr>
                <w:rFonts w:ascii="Arial Narrow" w:hAnsi="Arial Narrow"/>
                <w:sz w:val="20"/>
                <w:szCs w:val="20"/>
                <w:lang w:val="mk-MK"/>
              </w:rPr>
              <w:t>И</w:t>
            </w:r>
          </w:p>
          <w:p w:rsidR="00BB00E3" w:rsidRPr="00414107" w:rsidRDefault="00BB00E3" w:rsidP="00414107">
            <w:pPr>
              <w:spacing w:after="120" w:line="240" w:lineRule="auto"/>
              <w:rPr>
                <w:rFonts w:ascii="Arial Narrow" w:hAnsi="Arial Narrow"/>
                <w:sz w:val="20"/>
                <w:szCs w:val="20"/>
                <w:lang w:val="mk-MK"/>
              </w:rPr>
            </w:pPr>
          </w:p>
          <w:p w:rsidR="00BB00E3" w:rsidRPr="00414107" w:rsidRDefault="00BB00E3" w:rsidP="00414107">
            <w:pPr>
              <w:spacing w:after="120" w:line="240" w:lineRule="auto"/>
              <w:rPr>
                <w:rFonts w:ascii="Arial Narrow" w:hAnsi="Arial Narrow"/>
                <w:sz w:val="20"/>
                <w:szCs w:val="20"/>
                <w:lang w:val="mk-MK"/>
              </w:rPr>
            </w:pPr>
          </w:p>
          <w:p w:rsidR="00BB00E3" w:rsidRPr="00414107" w:rsidRDefault="00BB00E3" w:rsidP="00414107">
            <w:pPr>
              <w:spacing w:after="120" w:line="240" w:lineRule="auto"/>
              <w:rPr>
                <w:rFonts w:ascii="Arial Narrow" w:hAnsi="Arial Narrow"/>
                <w:sz w:val="20"/>
                <w:szCs w:val="20"/>
                <w:lang w:val="mk-MK"/>
              </w:rPr>
            </w:pPr>
            <w:r w:rsidRPr="00414107">
              <w:rPr>
                <w:rFonts w:ascii="Arial Narrow" w:hAnsi="Arial Narrow"/>
                <w:sz w:val="20"/>
                <w:szCs w:val="20"/>
                <w:lang w:val="mk-MK"/>
              </w:rPr>
              <w:lastRenderedPageBreak/>
              <w:t>Г</w:t>
            </w:r>
          </w:p>
        </w:tc>
        <w:tc>
          <w:tcPr>
            <w:tcW w:w="1276" w:type="dxa"/>
          </w:tcPr>
          <w:p w:rsidR="00A22E97" w:rsidRPr="00414107" w:rsidRDefault="00A22E97" w:rsidP="00414107">
            <w:pPr>
              <w:spacing w:after="120" w:line="240" w:lineRule="auto"/>
              <w:rPr>
                <w:rFonts w:ascii="Arial Narrow" w:hAnsi="Arial Narrow" w:cs="Arial"/>
                <w:sz w:val="20"/>
                <w:szCs w:val="20"/>
                <w:lang w:val="ru-RU"/>
              </w:rPr>
            </w:pPr>
            <w:r w:rsidRPr="00414107">
              <w:rPr>
                <w:rFonts w:ascii="Arial Narrow" w:eastAsia="Arial" w:hAnsi="Arial Narrow" w:cs="Arial"/>
                <w:sz w:val="20"/>
                <w:szCs w:val="20"/>
                <w:lang w:val="ru-RU"/>
              </w:rPr>
              <w:lastRenderedPageBreak/>
              <w:t xml:space="preserve">Пенкала или моливи во бои </w:t>
            </w:r>
          </w:p>
          <w:p w:rsidR="0072357D" w:rsidRPr="00414107" w:rsidRDefault="00A22E97" w:rsidP="00414107">
            <w:pPr>
              <w:spacing w:after="120" w:line="240" w:lineRule="auto"/>
              <w:rPr>
                <w:rFonts w:ascii="Arial Narrow" w:eastAsia="Arial" w:hAnsi="Arial Narrow" w:cs="Arial"/>
                <w:sz w:val="20"/>
                <w:szCs w:val="20"/>
                <w:lang w:val="ru-RU"/>
              </w:rPr>
            </w:pPr>
            <w:r w:rsidRPr="00414107">
              <w:rPr>
                <w:rFonts w:ascii="Arial Narrow" w:eastAsia="Arial" w:hAnsi="Arial Narrow" w:cs="Arial"/>
                <w:sz w:val="20"/>
                <w:szCs w:val="20"/>
                <w:lang w:val="ru-RU"/>
              </w:rPr>
              <w:t>Листови хартија</w:t>
            </w:r>
          </w:p>
          <w:p w:rsidR="00BB00E3" w:rsidRPr="00414107" w:rsidRDefault="00BB00E3" w:rsidP="00414107">
            <w:pPr>
              <w:spacing w:after="120" w:line="240" w:lineRule="auto"/>
              <w:rPr>
                <w:rFonts w:ascii="Arial Narrow" w:eastAsia="Arial" w:hAnsi="Arial Narrow" w:cs="Arial"/>
                <w:sz w:val="20"/>
                <w:szCs w:val="20"/>
                <w:lang w:val="ru-RU"/>
              </w:rPr>
            </w:pPr>
            <w:r w:rsidRPr="00414107">
              <w:rPr>
                <w:rFonts w:ascii="Arial Narrow" w:eastAsia="Arial" w:hAnsi="Arial Narrow" w:cs="Arial"/>
                <w:sz w:val="20"/>
                <w:szCs w:val="20"/>
                <w:lang w:val="ru-RU"/>
              </w:rPr>
              <w:t>Учебник</w:t>
            </w:r>
          </w:p>
        </w:tc>
        <w:tc>
          <w:tcPr>
            <w:tcW w:w="1797" w:type="dxa"/>
          </w:tcPr>
          <w:p w:rsidR="0072357D" w:rsidRPr="00414107" w:rsidRDefault="0072357D" w:rsidP="00414107">
            <w:pPr>
              <w:spacing w:after="120" w:line="240" w:lineRule="auto"/>
              <w:rPr>
                <w:rFonts w:ascii="Arial Narrow" w:hAnsi="Arial Narrow"/>
                <w:sz w:val="20"/>
                <w:szCs w:val="20"/>
                <w:lang w:val="mk-MK"/>
              </w:rPr>
            </w:pPr>
            <w:r w:rsidRPr="00414107">
              <w:rPr>
                <w:rFonts w:ascii="Arial Narrow" w:hAnsi="Arial Narrow"/>
                <w:sz w:val="20"/>
                <w:szCs w:val="20"/>
                <w:lang w:val="mk-MK"/>
              </w:rPr>
              <w:t>Набљудување</w:t>
            </w:r>
          </w:p>
          <w:p w:rsidR="0072357D" w:rsidRPr="00414107" w:rsidRDefault="0072357D" w:rsidP="00414107">
            <w:pPr>
              <w:spacing w:after="120" w:line="240" w:lineRule="auto"/>
              <w:rPr>
                <w:rFonts w:ascii="Arial Narrow" w:hAnsi="Arial Narrow"/>
                <w:sz w:val="20"/>
                <w:szCs w:val="20"/>
                <w:lang w:val="mk-MK"/>
              </w:rPr>
            </w:pPr>
            <w:r w:rsidRPr="00414107">
              <w:rPr>
                <w:rFonts w:ascii="Arial Narrow" w:hAnsi="Arial Narrow"/>
                <w:sz w:val="20"/>
                <w:szCs w:val="20"/>
                <w:lang w:val="mk-MK"/>
              </w:rPr>
              <w:t>Решени барања</w:t>
            </w:r>
          </w:p>
          <w:p w:rsidR="0072357D" w:rsidRPr="00414107" w:rsidRDefault="0072357D" w:rsidP="00414107">
            <w:pPr>
              <w:spacing w:after="120" w:line="240" w:lineRule="auto"/>
              <w:rPr>
                <w:rFonts w:ascii="Arial Narrow" w:hAnsi="Arial Narrow"/>
                <w:sz w:val="20"/>
                <w:szCs w:val="20"/>
                <w:lang w:val="mk-MK"/>
              </w:rPr>
            </w:pPr>
          </w:p>
          <w:p w:rsidR="0072357D" w:rsidRPr="00414107" w:rsidRDefault="0072357D" w:rsidP="00414107">
            <w:pPr>
              <w:spacing w:after="120" w:line="240" w:lineRule="auto"/>
              <w:rPr>
                <w:rFonts w:ascii="Arial Narrow" w:hAnsi="Arial Narrow"/>
                <w:sz w:val="20"/>
                <w:szCs w:val="20"/>
                <w:lang w:val="mk-MK"/>
              </w:rPr>
            </w:pPr>
          </w:p>
          <w:p w:rsidR="0072357D" w:rsidRPr="00414107" w:rsidRDefault="0072357D" w:rsidP="00414107">
            <w:pPr>
              <w:spacing w:after="120" w:line="240" w:lineRule="auto"/>
              <w:rPr>
                <w:rFonts w:ascii="Arial Narrow" w:hAnsi="Arial Narrow"/>
                <w:sz w:val="20"/>
                <w:szCs w:val="20"/>
                <w:lang w:val="mk-MK"/>
              </w:rPr>
            </w:pPr>
            <w:r w:rsidRPr="00414107">
              <w:rPr>
                <w:rFonts w:ascii="Arial Narrow" w:hAnsi="Arial Narrow"/>
                <w:sz w:val="20"/>
                <w:szCs w:val="20"/>
                <w:lang w:val="mk-MK"/>
              </w:rPr>
              <w:t>Прашање / одговор</w:t>
            </w:r>
          </w:p>
          <w:p w:rsidR="0072357D" w:rsidRPr="00414107" w:rsidRDefault="0072357D" w:rsidP="00414107">
            <w:pPr>
              <w:spacing w:after="120" w:line="240" w:lineRule="auto"/>
              <w:rPr>
                <w:rFonts w:ascii="Arial Narrow" w:hAnsi="Arial Narrow"/>
                <w:sz w:val="20"/>
                <w:szCs w:val="20"/>
                <w:lang w:val="mk-MK"/>
              </w:rPr>
            </w:pPr>
          </w:p>
          <w:p w:rsidR="0072357D" w:rsidRPr="00414107" w:rsidRDefault="0072357D" w:rsidP="00414107">
            <w:pPr>
              <w:spacing w:after="120" w:line="240" w:lineRule="auto"/>
              <w:rPr>
                <w:rFonts w:ascii="Arial Narrow" w:hAnsi="Arial Narrow"/>
                <w:sz w:val="20"/>
                <w:szCs w:val="20"/>
                <w:lang w:val="mk-MK"/>
              </w:rPr>
            </w:pPr>
          </w:p>
          <w:p w:rsidR="0072357D" w:rsidRPr="00414107" w:rsidRDefault="0072357D" w:rsidP="00414107">
            <w:pPr>
              <w:spacing w:after="120" w:line="240" w:lineRule="auto"/>
              <w:rPr>
                <w:rFonts w:ascii="Arial Narrow" w:hAnsi="Arial Narrow"/>
                <w:sz w:val="20"/>
                <w:szCs w:val="20"/>
                <w:lang w:val="mk-MK"/>
              </w:rPr>
            </w:pPr>
          </w:p>
          <w:p w:rsidR="0072357D" w:rsidRPr="00414107" w:rsidRDefault="0072357D" w:rsidP="00414107">
            <w:pPr>
              <w:spacing w:after="120" w:line="240" w:lineRule="auto"/>
              <w:rPr>
                <w:rFonts w:ascii="Arial Narrow" w:hAnsi="Arial Narrow"/>
                <w:sz w:val="20"/>
                <w:szCs w:val="20"/>
                <w:lang w:val="mk-MK"/>
              </w:rPr>
            </w:pPr>
            <w:r w:rsidRPr="00414107">
              <w:rPr>
                <w:rFonts w:ascii="Arial Narrow" w:hAnsi="Arial Narrow"/>
                <w:sz w:val="20"/>
                <w:szCs w:val="20"/>
                <w:lang w:val="mk-MK"/>
              </w:rPr>
              <w:t>Решени задачи</w:t>
            </w:r>
          </w:p>
        </w:tc>
      </w:tr>
      <w:tr w:rsidR="00414107" w:rsidRPr="00414107" w:rsidTr="00414107">
        <w:tc>
          <w:tcPr>
            <w:tcW w:w="4878" w:type="dxa"/>
            <w:gridSpan w:val="3"/>
            <w:shd w:val="clear" w:color="auto" w:fill="F2F2F2" w:themeFill="background1" w:themeFillShade="F2"/>
          </w:tcPr>
          <w:p w:rsidR="0072357D" w:rsidRPr="00414107" w:rsidRDefault="0072357D" w:rsidP="00414107">
            <w:pPr>
              <w:spacing w:after="120" w:line="240" w:lineRule="auto"/>
              <w:ind w:left="193" w:right="67"/>
              <w:rPr>
                <w:rFonts w:ascii="Arial Narrow" w:eastAsia="Arial" w:hAnsi="Arial Narrow" w:cs="Arial"/>
                <w:sz w:val="20"/>
                <w:szCs w:val="20"/>
              </w:rPr>
            </w:pPr>
            <w:r w:rsidRPr="00414107">
              <w:rPr>
                <w:rFonts w:ascii="Arial Narrow" w:eastAsia="Arial" w:hAnsi="Arial Narrow" w:cs="Arial"/>
                <w:b/>
                <w:bCs/>
                <w:sz w:val="20"/>
                <w:szCs w:val="20"/>
                <w:lang w:val="mk-MK"/>
              </w:rPr>
              <w:lastRenderedPageBreak/>
              <w:t>Организирање</w:t>
            </w:r>
            <w:r w:rsidRPr="00414107">
              <w:rPr>
                <w:rFonts w:ascii="Arial Narrow" w:eastAsia="Arial" w:hAnsi="Arial Narrow" w:cs="Arial"/>
                <w:b/>
                <w:bCs/>
                <w:sz w:val="20"/>
                <w:szCs w:val="20"/>
              </w:rPr>
              <w:t xml:space="preserve">: </w:t>
            </w:r>
            <w:r w:rsidRPr="00414107">
              <w:rPr>
                <w:rFonts w:ascii="Arial Narrow" w:eastAsia="Arial" w:hAnsi="Arial Narrow" w:cs="Arial"/>
                <w:bCs/>
                <w:sz w:val="20"/>
                <w:szCs w:val="20"/>
                <w:lang w:val="mk-MK"/>
              </w:rPr>
              <w:t>Детали за диференцијација</w:t>
            </w:r>
            <w:r w:rsidRPr="00414107">
              <w:rPr>
                <w:rFonts w:ascii="Arial Narrow" w:eastAsia="Arial" w:hAnsi="Arial Narrow" w:cs="Arial"/>
                <w:bCs/>
                <w:sz w:val="20"/>
                <w:szCs w:val="20"/>
              </w:rPr>
              <w:t xml:space="preserve"> / </w:t>
            </w:r>
            <w:r w:rsidRPr="00414107">
              <w:rPr>
                <w:rFonts w:ascii="Arial Narrow" w:eastAsia="Arial" w:hAnsi="Arial Narrow" w:cs="Arial"/>
                <w:bCs/>
                <w:sz w:val="20"/>
                <w:szCs w:val="20"/>
                <w:lang w:val="mk-MK"/>
              </w:rPr>
              <w:t>групи</w:t>
            </w:r>
            <w:r w:rsidRPr="00414107">
              <w:rPr>
                <w:rFonts w:ascii="Arial Narrow" w:eastAsia="Arial" w:hAnsi="Arial Narrow" w:cs="Arial"/>
                <w:bCs/>
                <w:sz w:val="20"/>
                <w:szCs w:val="20"/>
              </w:rPr>
              <w:t xml:space="preserve"> / </w:t>
            </w:r>
            <w:r w:rsidRPr="00414107">
              <w:rPr>
                <w:rFonts w:ascii="Arial Narrow" w:eastAsia="Arial" w:hAnsi="Arial Narrow" w:cs="Arial"/>
                <w:bCs/>
                <w:sz w:val="20"/>
                <w:szCs w:val="20"/>
                <w:lang w:val="mk-MK"/>
              </w:rPr>
              <w:t>улога на возрасни</w:t>
            </w:r>
            <w:r w:rsidRPr="00414107">
              <w:rPr>
                <w:rFonts w:ascii="Arial Narrow" w:eastAsia="Arial" w:hAnsi="Arial Narrow" w:cs="Arial"/>
                <w:bCs/>
                <w:sz w:val="20"/>
                <w:szCs w:val="20"/>
              </w:rPr>
              <w:t xml:space="preserve"> (</w:t>
            </w:r>
            <w:r w:rsidRPr="00414107">
              <w:rPr>
                <w:rFonts w:ascii="Arial Narrow" w:eastAsia="Arial" w:hAnsi="Arial Narrow" w:cs="Arial"/>
                <w:bCs/>
                <w:sz w:val="20"/>
                <w:szCs w:val="20"/>
                <w:lang w:val="mk-MK"/>
              </w:rPr>
              <w:t>поврзани со активности</w:t>
            </w:r>
            <w:r w:rsidRPr="00414107">
              <w:rPr>
                <w:rFonts w:ascii="Arial Narrow" w:eastAsia="Arial" w:hAnsi="Arial Narrow" w:cs="Arial"/>
                <w:bCs/>
                <w:sz w:val="20"/>
                <w:szCs w:val="20"/>
              </w:rPr>
              <w:t>)</w:t>
            </w:r>
          </w:p>
        </w:tc>
        <w:tc>
          <w:tcPr>
            <w:tcW w:w="9360" w:type="dxa"/>
            <w:gridSpan w:val="4"/>
            <w:shd w:val="clear" w:color="auto" w:fill="F2F2F2" w:themeFill="background1" w:themeFillShade="F2"/>
          </w:tcPr>
          <w:p w:rsidR="0072357D" w:rsidRPr="00414107" w:rsidRDefault="0072357D" w:rsidP="00414107">
            <w:pPr>
              <w:spacing w:after="120" w:line="240" w:lineRule="auto"/>
              <w:rPr>
                <w:rFonts w:ascii="Arial Narrow" w:hAnsi="Arial Narrow" w:cs="Arial"/>
                <w:sz w:val="20"/>
                <w:szCs w:val="20"/>
              </w:rPr>
            </w:pPr>
            <w:r w:rsidRPr="00414107">
              <w:rPr>
                <w:rFonts w:ascii="Arial Narrow" w:eastAsia="Arial" w:hAnsi="Arial Narrow" w:cs="Arial"/>
                <w:b/>
                <w:bCs/>
                <w:sz w:val="20"/>
                <w:szCs w:val="20"/>
                <w:lang w:val="mk-MK"/>
              </w:rPr>
              <w:t>Белешки</w:t>
            </w:r>
            <w:r w:rsidRPr="00414107">
              <w:rPr>
                <w:rFonts w:ascii="Arial Narrow" w:eastAsia="Arial" w:hAnsi="Arial Narrow" w:cs="Arial"/>
                <w:b/>
                <w:bCs/>
                <w:sz w:val="20"/>
                <w:szCs w:val="20"/>
              </w:rPr>
              <w:t xml:space="preserve"> / </w:t>
            </w:r>
            <w:r w:rsidRPr="00414107">
              <w:rPr>
                <w:rFonts w:ascii="Arial Narrow" w:eastAsia="Arial" w:hAnsi="Arial Narrow" w:cs="Arial"/>
                <w:b/>
                <w:bCs/>
                <w:sz w:val="20"/>
                <w:szCs w:val="20"/>
                <w:lang w:val="mk-MK"/>
              </w:rPr>
              <w:t>можности за проширување на знаењето</w:t>
            </w:r>
            <w:r w:rsidRPr="00414107">
              <w:rPr>
                <w:rFonts w:ascii="Arial Narrow" w:eastAsia="Arial" w:hAnsi="Arial Narrow" w:cs="Arial"/>
                <w:b/>
                <w:bCs/>
                <w:sz w:val="20"/>
                <w:szCs w:val="20"/>
              </w:rPr>
              <w:t xml:space="preserve"> / </w:t>
            </w:r>
            <w:r w:rsidRPr="00414107">
              <w:rPr>
                <w:rFonts w:ascii="Arial Narrow" w:eastAsia="Arial" w:hAnsi="Arial Narrow" w:cs="Arial"/>
                <w:b/>
                <w:bCs/>
                <w:sz w:val="20"/>
                <w:szCs w:val="20"/>
                <w:lang w:val="mk-MK"/>
              </w:rPr>
              <w:t>домашна работа Клучна терминологија</w:t>
            </w:r>
          </w:p>
        </w:tc>
      </w:tr>
      <w:tr w:rsidR="00414107" w:rsidRPr="00414107" w:rsidTr="00414107">
        <w:trPr>
          <w:trHeight w:val="1809"/>
        </w:trPr>
        <w:tc>
          <w:tcPr>
            <w:tcW w:w="4878" w:type="dxa"/>
            <w:gridSpan w:val="3"/>
          </w:tcPr>
          <w:p w:rsidR="0072357D" w:rsidRPr="00414107" w:rsidRDefault="0072357D" w:rsidP="00414107">
            <w:pPr>
              <w:spacing w:after="120" w:line="240" w:lineRule="auto"/>
              <w:jc w:val="both"/>
              <w:rPr>
                <w:rFonts w:ascii="Arial Narrow" w:eastAsia="Arial" w:hAnsi="Arial Narrow" w:cs="Arial"/>
                <w:sz w:val="20"/>
                <w:szCs w:val="20"/>
                <w:lang w:val="mk-MK"/>
              </w:rPr>
            </w:pPr>
            <w:r w:rsidRPr="00414107">
              <w:rPr>
                <w:rFonts w:ascii="Arial Narrow" w:eastAsia="Arial" w:hAnsi="Arial Narrow" w:cs="Arial"/>
                <w:sz w:val="20"/>
                <w:szCs w:val="20"/>
                <w:lang w:val="mk-MK"/>
              </w:rPr>
              <w:t xml:space="preserve">Во заедничката работа, сите ученици </w:t>
            </w:r>
            <w:r w:rsidR="006A020F" w:rsidRPr="00414107">
              <w:rPr>
                <w:rFonts w:ascii="Arial Narrow" w:eastAsia="Arial" w:hAnsi="Arial Narrow" w:cs="Arial"/>
                <w:sz w:val="20"/>
                <w:szCs w:val="20"/>
                <w:lang w:val="mk-MK"/>
              </w:rPr>
              <w:t>активно учествуваат во играта</w:t>
            </w:r>
            <w:r w:rsidRPr="00414107">
              <w:rPr>
                <w:rFonts w:ascii="Arial Narrow" w:eastAsia="Arial" w:hAnsi="Arial Narrow" w:cs="Arial"/>
                <w:sz w:val="20"/>
                <w:szCs w:val="20"/>
                <w:lang w:val="mk-MK"/>
              </w:rPr>
              <w:t>.</w:t>
            </w:r>
          </w:p>
          <w:p w:rsidR="0072357D" w:rsidRPr="00414107" w:rsidRDefault="0072357D" w:rsidP="00414107">
            <w:pPr>
              <w:spacing w:after="120" w:line="240" w:lineRule="auto"/>
              <w:jc w:val="both"/>
              <w:rPr>
                <w:rFonts w:ascii="Arial Narrow" w:eastAsia="Arial" w:hAnsi="Arial Narrow" w:cs="Arial"/>
                <w:sz w:val="20"/>
                <w:szCs w:val="20"/>
                <w:lang w:val="mk-MK"/>
              </w:rPr>
            </w:pPr>
            <w:r w:rsidRPr="00414107">
              <w:rPr>
                <w:rFonts w:ascii="Arial Narrow" w:eastAsia="Arial" w:hAnsi="Arial Narrow" w:cs="Arial"/>
                <w:sz w:val="20"/>
                <w:szCs w:val="20"/>
                <w:lang w:val="mk-MK"/>
              </w:rPr>
              <w:t xml:space="preserve">Во индивидуалната работа се открива нивото на разбирање. </w:t>
            </w:r>
          </w:p>
          <w:p w:rsidR="0072357D" w:rsidRPr="00414107" w:rsidRDefault="0072357D" w:rsidP="00414107">
            <w:pPr>
              <w:spacing w:after="120" w:line="240" w:lineRule="auto"/>
              <w:jc w:val="both"/>
              <w:rPr>
                <w:rFonts w:ascii="Arial Narrow" w:eastAsia="Arial" w:hAnsi="Arial Narrow" w:cs="Arial"/>
                <w:sz w:val="20"/>
                <w:szCs w:val="20"/>
                <w:lang w:val="mk-MK"/>
              </w:rPr>
            </w:pPr>
            <w:r w:rsidRPr="00414107">
              <w:rPr>
                <w:rFonts w:ascii="Arial Narrow" w:eastAsia="Arial" w:hAnsi="Arial Narrow" w:cs="Arial"/>
                <w:sz w:val="20"/>
                <w:szCs w:val="20"/>
                <w:lang w:val="mk-MK"/>
              </w:rPr>
              <w:t>Во завршната активност е нивото на примена на стекнатите знаења.</w:t>
            </w:r>
          </w:p>
        </w:tc>
        <w:tc>
          <w:tcPr>
            <w:tcW w:w="7563" w:type="dxa"/>
            <w:gridSpan w:val="3"/>
          </w:tcPr>
          <w:p w:rsidR="006A020F" w:rsidRPr="00414107" w:rsidRDefault="006A020F" w:rsidP="00414107">
            <w:pPr>
              <w:spacing w:after="120" w:line="240" w:lineRule="auto"/>
              <w:ind w:right="-20"/>
              <w:rPr>
                <w:rFonts w:ascii="Arial Narrow" w:eastAsia="Arial" w:hAnsi="Arial Narrow" w:cs="Arial"/>
                <w:sz w:val="20"/>
                <w:szCs w:val="20"/>
                <w:lang w:val="mk-MK"/>
              </w:rPr>
            </w:pPr>
            <w:r w:rsidRPr="00414107">
              <w:rPr>
                <w:rFonts w:ascii="Arial Narrow" w:eastAsia="Arial" w:hAnsi="Arial Narrow" w:cs="Arial"/>
                <w:sz w:val="20"/>
                <w:szCs w:val="20"/>
                <w:lang w:val="mk-MK"/>
              </w:rPr>
              <w:t>Учениците  соодветно одговараа на дадените барања, таму каде што имаше потреба учениците од групата помагаа со насоки на наставникот,</w:t>
            </w:r>
            <w:r w:rsidR="00414107">
              <w:rPr>
                <w:rFonts w:ascii="Arial Narrow" w:eastAsia="Arial" w:hAnsi="Arial Narrow" w:cs="Arial"/>
                <w:sz w:val="20"/>
                <w:szCs w:val="20"/>
                <w:lang w:val="mk-MK"/>
              </w:rPr>
              <w:t xml:space="preserve"> д</w:t>
            </w:r>
            <w:r w:rsidRPr="00414107">
              <w:rPr>
                <w:rFonts w:ascii="Arial Narrow" w:eastAsia="Arial" w:hAnsi="Arial Narrow" w:cs="Arial"/>
                <w:sz w:val="20"/>
                <w:szCs w:val="20"/>
                <w:lang w:val="mk-MK"/>
              </w:rPr>
              <w:t>искутираат и разменуваат идеи за добиените резултати</w:t>
            </w:r>
          </w:p>
          <w:p w:rsidR="0072357D" w:rsidRPr="00414107" w:rsidRDefault="0072357D" w:rsidP="00414107">
            <w:pPr>
              <w:spacing w:after="120" w:line="240" w:lineRule="auto"/>
              <w:rPr>
                <w:rFonts w:ascii="Arial Narrow" w:eastAsia="Arial" w:hAnsi="Arial Narrow" w:cs="Arial"/>
                <w:sz w:val="20"/>
                <w:szCs w:val="20"/>
                <w:lang w:val="mk-MK"/>
              </w:rPr>
            </w:pPr>
            <w:r w:rsidRPr="00414107">
              <w:rPr>
                <w:rFonts w:ascii="Arial Narrow" w:eastAsia="Arial" w:hAnsi="Arial Narrow" w:cs="Arial"/>
                <w:sz w:val="20"/>
                <w:szCs w:val="20"/>
                <w:lang w:val="mk-MK"/>
              </w:rPr>
              <w:t>Проширување на знаењата:</w:t>
            </w:r>
          </w:p>
          <w:p w:rsidR="0072357D" w:rsidRPr="00414107" w:rsidRDefault="0072357D" w:rsidP="00414107">
            <w:pPr>
              <w:spacing w:after="120" w:line="240" w:lineRule="auto"/>
              <w:rPr>
                <w:rFonts w:ascii="Arial Narrow" w:eastAsia="Arial" w:hAnsi="Arial Narrow" w:cs="Arial"/>
                <w:sz w:val="20"/>
                <w:szCs w:val="20"/>
                <w:lang w:val="mk-MK"/>
              </w:rPr>
            </w:pPr>
            <w:r w:rsidRPr="00414107">
              <w:rPr>
                <w:rFonts w:ascii="Arial Narrow" w:eastAsia="Arial" w:hAnsi="Arial Narrow" w:cs="Arial"/>
                <w:sz w:val="20"/>
                <w:szCs w:val="20"/>
                <w:lang w:val="mk-MK"/>
              </w:rPr>
              <w:t xml:space="preserve">Работа во групи – задавање на </w:t>
            </w:r>
            <w:r w:rsidR="006A020F" w:rsidRPr="00414107">
              <w:rPr>
                <w:rFonts w:ascii="Arial Narrow" w:eastAsia="Arial" w:hAnsi="Arial Narrow" w:cs="Arial"/>
                <w:sz w:val="20"/>
                <w:szCs w:val="20"/>
                <w:lang w:val="mk-MK"/>
              </w:rPr>
              <w:t>бројна низа на другарчето.</w:t>
            </w:r>
            <w:r w:rsidRPr="00414107">
              <w:rPr>
                <w:rFonts w:ascii="Arial Narrow" w:eastAsia="Arial" w:hAnsi="Arial Narrow" w:cs="Arial"/>
                <w:sz w:val="20"/>
                <w:szCs w:val="20"/>
                <w:lang w:val="mk-MK"/>
              </w:rPr>
              <w:t xml:space="preserve"> </w:t>
            </w:r>
          </w:p>
        </w:tc>
        <w:tc>
          <w:tcPr>
            <w:tcW w:w="1797" w:type="dxa"/>
          </w:tcPr>
          <w:p w:rsidR="0072357D" w:rsidRPr="00414107" w:rsidRDefault="00A22E97" w:rsidP="00414107">
            <w:pPr>
              <w:spacing w:after="120" w:line="240" w:lineRule="auto"/>
              <w:rPr>
                <w:rFonts w:ascii="Arial Narrow" w:eastAsia="Arial" w:hAnsi="Arial Narrow" w:cs="Arial"/>
                <w:sz w:val="20"/>
                <w:szCs w:val="20"/>
              </w:rPr>
            </w:pPr>
            <w:r w:rsidRPr="00414107">
              <w:rPr>
                <w:rFonts w:ascii="Arial Narrow" w:eastAsia="Arial" w:hAnsi="Arial Narrow" w:cs="Arial"/>
                <w:sz w:val="20"/>
                <w:szCs w:val="20"/>
                <w:lang w:val="ru-RU"/>
              </w:rPr>
              <w:t>низа цифра, испуштена цифра, зголеми, намали продолжи предвиди, објаснува, шема, пар, правило следен, последователен непарен</w:t>
            </w:r>
            <w:r w:rsidR="00414107">
              <w:rPr>
                <w:rFonts w:ascii="Arial Narrow" w:eastAsia="Arial" w:hAnsi="Arial Narrow" w:cs="Arial"/>
                <w:sz w:val="20"/>
                <w:szCs w:val="20"/>
                <w:lang w:val="ru-RU"/>
              </w:rPr>
              <w:t xml:space="preserve"> број, парен број, е еднакво на.</w:t>
            </w:r>
          </w:p>
        </w:tc>
      </w:tr>
    </w:tbl>
    <w:p w:rsidR="0072357D" w:rsidRPr="00414107" w:rsidRDefault="0072357D" w:rsidP="00414107">
      <w:pPr>
        <w:spacing w:after="120" w:line="240" w:lineRule="auto"/>
        <w:rPr>
          <w:rFonts w:ascii="Arial Narrow" w:hAnsi="Arial Narrow"/>
          <w:sz w:val="20"/>
          <w:szCs w:val="20"/>
          <w:lang w:val="mk-MK"/>
        </w:rPr>
      </w:pPr>
    </w:p>
    <w:p w:rsidR="006A020F" w:rsidRPr="00414107" w:rsidRDefault="006A020F" w:rsidP="00414107">
      <w:pPr>
        <w:spacing w:after="120" w:line="240" w:lineRule="auto"/>
        <w:ind w:left="108" w:right="-20"/>
        <w:rPr>
          <w:rFonts w:ascii="Arial Narrow" w:eastAsia="Arial" w:hAnsi="Arial Narrow" w:cs="Arial"/>
          <w:sz w:val="20"/>
          <w:szCs w:val="20"/>
          <w:lang w:val="mk-MK"/>
        </w:rPr>
      </w:pPr>
    </w:p>
    <w:tbl>
      <w:tblPr>
        <w:tblStyle w:val="TableGrid"/>
        <w:tblW w:w="14297" w:type="dxa"/>
        <w:tblLayout w:type="fixed"/>
        <w:tblLook w:val="04A0" w:firstRow="1" w:lastRow="0" w:firstColumn="1" w:lastColumn="0" w:noHBand="0" w:noVBand="1"/>
      </w:tblPr>
      <w:tblGrid>
        <w:gridCol w:w="1201"/>
        <w:gridCol w:w="2186"/>
        <w:gridCol w:w="2456"/>
        <w:gridCol w:w="4468"/>
        <w:gridCol w:w="993"/>
        <w:gridCol w:w="1134"/>
        <w:gridCol w:w="1859"/>
      </w:tblGrid>
      <w:tr w:rsidR="00414107" w:rsidRPr="00414107" w:rsidTr="00414107">
        <w:tc>
          <w:tcPr>
            <w:tcW w:w="5845" w:type="dxa"/>
            <w:gridSpan w:val="3"/>
            <w:shd w:val="clear" w:color="auto" w:fill="F2F2F2" w:themeFill="background1" w:themeFillShade="F2"/>
          </w:tcPr>
          <w:p w:rsidR="001F48B3" w:rsidRPr="00414107" w:rsidRDefault="006A020F" w:rsidP="00414107">
            <w:pPr>
              <w:spacing w:after="120" w:line="240" w:lineRule="auto"/>
              <w:rPr>
                <w:rFonts w:ascii="Arial Narrow" w:eastAsia="Arial" w:hAnsi="Arial Narrow" w:cs="Arial"/>
                <w:b/>
                <w:bCs/>
                <w:sz w:val="20"/>
                <w:szCs w:val="20"/>
                <w:lang w:val="en-US"/>
              </w:rPr>
            </w:pPr>
            <w:r w:rsidRPr="00414107">
              <w:rPr>
                <w:rFonts w:ascii="Arial Narrow" w:eastAsia="Arial" w:hAnsi="Arial Narrow" w:cs="Arial"/>
                <w:b/>
                <w:bCs/>
                <w:sz w:val="20"/>
                <w:szCs w:val="20"/>
                <w:lang w:val="mk-MK"/>
              </w:rPr>
              <w:t xml:space="preserve">Недела </w:t>
            </w:r>
            <w:r w:rsidR="00414107" w:rsidRPr="00414107">
              <w:rPr>
                <w:rFonts w:ascii="Arial Narrow" w:eastAsia="Arial" w:hAnsi="Arial Narrow" w:cs="Arial"/>
                <w:bCs/>
                <w:sz w:val="20"/>
                <w:szCs w:val="20"/>
                <w:lang w:val="mk-MK"/>
              </w:rPr>
              <w:t>4</w:t>
            </w:r>
            <w:r w:rsidR="00D660F6" w:rsidRPr="00414107">
              <w:rPr>
                <w:rFonts w:ascii="Arial Narrow" w:eastAsia="Arial" w:hAnsi="Arial Narrow" w:cs="Arial"/>
                <w:bCs/>
                <w:sz w:val="20"/>
                <w:szCs w:val="20"/>
                <w:lang w:val="mk-MK"/>
              </w:rPr>
              <w:t xml:space="preserve">, час </w:t>
            </w:r>
            <w:r w:rsidR="00D660F6" w:rsidRPr="00414107">
              <w:rPr>
                <w:rFonts w:ascii="Arial Narrow" w:eastAsia="Arial" w:hAnsi="Arial Narrow" w:cs="Arial"/>
                <w:bCs/>
                <w:sz w:val="20"/>
                <w:szCs w:val="20"/>
                <w:lang w:val="en-US"/>
              </w:rPr>
              <w:t>4</w:t>
            </w:r>
          </w:p>
          <w:p w:rsidR="00611F9C" w:rsidRPr="00414107" w:rsidRDefault="00611F9C" w:rsidP="00414107">
            <w:pPr>
              <w:spacing w:after="120" w:line="240" w:lineRule="auto"/>
              <w:rPr>
                <w:rFonts w:ascii="Arial Narrow" w:eastAsia="Arial" w:hAnsi="Arial Narrow" w:cs="Arial"/>
                <w:b/>
                <w:bCs/>
                <w:sz w:val="20"/>
                <w:szCs w:val="20"/>
                <w:lang w:val="mk-MK"/>
              </w:rPr>
            </w:pPr>
            <w:r w:rsidRPr="00414107">
              <w:rPr>
                <w:rFonts w:ascii="Arial Narrow" w:eastAsia="Arial" w:hAnsi="Arial Narrow" w:cs="Arial"/>
                <w:b/>
                <w:bCs/>
                <w:sz w:val="20"/>
                <w:szCs w:val="20"/>
                <w:lang w:val="mk-MK"/>
              </w:rPr>
              <w:t>Дата:</w:t>
            </w:r>
          </w:p>
        </w:tc>
        <w:tc>
          <w:tcPr>
            <w:tcW w:w="6593" w:type="dxa"/>
            <w:gridSpan w:val="3"/>
            <w:shd w:val="clear" w:color="auto" w:fill="F2F2F2" w:themeFill="background1" w:themeFillShade="F2"/>
          </w:tcPr>
          <w:p w:rsidR="00962F3C" w:rsidRPr="00414107" w:rsidRDefault="00962F3C" w:rsidP="00414107">
            <w:pPr>
              <w:spacing w:after="120" w:line="240" w:lineRule="auto"/>
              <w:rPr>
                <w:rFonts w:ascii="Arial Narrow" w:eastAsia="Arial" w:hAnsi="Arial Narrow" w:cs="Arial"/>
                <w:b/>
                <w:bCs/>
                <w:sz w:val="20"/>
                <w:szCs w:val="20"/>
                <w:lang w:val="en-US"/>
              </w:rPr>
            </w:pPr>
            <w:r w:rsidRPr="00414107">
              <w:rPr>
                <w:rFonts w:ascii="Arial Narrow" w:eastAsia="Arial" w:hAnsi="Arial Narrow" w:cs="Arial"/>
                <w:b/>
                <w:bCs/>
                <w:sz w:val="20"/>
                <w:szCs w:val="20"/>
                <w:lang w:val="mk-MK"/>
              </w:rPr>
              <w:t>Т</w:t>
            </w:r>
            <w:r w:rsidR="00414107">
              <w:rPr>
                <w:rFonts w:ascii="Arial Narrow" w:eastAsia="Arial" w:hAnsi="Arial Narrow" w:cs="Arial"/>
                <w:b/>
                <w:bCs/>
                <w:sz w:val="20"/>
                <w:szCs w:val="20"/>
                <w:lang w:val="mk-MK"/>
              </w:rPr>
              <w:t>ема</w:t>
            </w:r>
            <w:r w:rsidRPr="00414107">
              <w:rPr>
                <w:rFonts w:ascii="Arial Narrow" w:eastAsia="Arial" w:hAnsi="Arial Narrow" w:cs="Arial"/>
                <w:b/>
                <w:bCs/>
                <w:sz w:val="20"/>
                <w:szCs w:val="20"/>
                <w:lang w:val="mk-MK"/>
              </w:rPr>
              <w:t>:</w:t>
            </w:r>
            <w:r w:rsidRPr="00414107">
              <w:rPr>
                <w:rFonts w:ascii="Arial Narrow" w:eastAsia="Arial" w:hAnsi="Arial Narrow" w:cs="Arial"/>
                <w:b/>
                <w:bCs/>
                <w:sz w:val="20"/>
                <w:szCs w:val="20"/>
              </w:rPr>
              <w:t xml:space="preserve"> </w:t>
            </w:r>
            <w:r w:rsidR="00414107" w:rsidRPr="00414107">
              <w:rPr>
                <w:rFonts w:ascii="Arial Narrow" w:eastAsia="Arial" w:hAnsi="Arial Narrow" w:cs="Arial"/>
                <w:bCs/>
                <w:sz w:val="20"/>
                <w:szCs w:val="20"/>
                <w:lang w:val="mk-MK"/>
              </w:rPr>
              <w:t>1</w:t>
            </w:r>
            <w:r w:rsidRPr="00414107">
              <w:rPr>
                <w:rFonts w:ascii="Arial Narrow" w:eastAsia="Arial" w:hAnsi="Arial Narrow" w:cs="Arial"/>
                <w:bCs/>
                <w:sz w:val="20"/>
                <w:szCs w:val="20"/>
              </w:rPr>
              <w:t xml:space="preserve">A </w:t>
            </w:r>
            <w:r w:rsidRPr="00414107">
              <w:rPr>
                <w:rFonts w:ascii="Arial Narrow" w:eastAsia="Arial" w:hAnsi="Arial Narrow" w:cs="Arial"/>
                <w:bCs/>
                <w:sz w:val="20"/>
                <w:szCs w:val="20"/>
                <w:lang w:val="mk-MK"/>
              </w:rPr>
              <w:t>Број и решавање проблеми</w:t>
            </w:r>
            <w:r w:rsidRPr="00414107">
              <w:rPr>
                <w:rFonts w:ascii="Arial Narrow" w:eastAsia="Arial" w:hAnsi="Arial Narrow" w:cs="Arial"/>
                <w:b/>
                <w:bCs/>
                <w:sz w:val="20"/>
                <w:szCs w:val="20"/>
                <w:lang w:val="mk-MK"/>
              </w:rPr>
              <w:t xml:space="preserve"> </w:t>
            </w:r>
          </w:p>
          <w:p w:rsidR="001F48B3" w:rsidRPr="00414107" w:rsidRDefault="00962F3C" w:rsidP="00414107">
            <w:pPr>
              <w:spacing w:after="120" w:line="240" w:lineRule="auto"/>
              <w:rPr>
                <w:rFonts w:ascii="Arial Narrow" w:hAnsi="Arial Narrow" w:cs="Arial"/>
                <w:sz w:val="20"/>
                <w:szCs w:val="20"/>
                <w:lang w:val="mk-MK"/>
              </w:rPr>
            </w:pPr>
            <w:r w:rsidRPr="00414107">
              <w:rPr>
                <w:rFonts w:ascii="Arial Narrow" w:eastAsia="Arial" w:hAnsi="Arial Narrow" w:cs="Arial"/>
                <w:b/>
                <w:bCs/>
                <w:sz w:val="20"/>
                <w:szCs w:val="20"/>
                <w:lang w:val="mk-MK"/>
              </w:rPr>
              <w:t xml:space="preserve">Наставна содржина: </w:t>
            </w:r>
            <w:r w:rsidR="003B3292" w:rsidRPr="00414107">
              <w:rPr>
                <w:rFonts w:ascii="Arial Narrow" w:hAnsi="Arial Narrow" w:cs="Arial"/>
                <w:sz w:val="20"/>
                <w:szCs w:val="20"/>
                <w:lang w:val="mk-MK"/>
              </w:rPr>
              <w:t>Решавање проблемски задачи со броеви</w:t>
            </w:r>
          </w:p>
        </w:tc>
        <w:tc>
          <w:tcPr>
            <w:tcW w:w="1859" w:type="dxa"/>
            <w:shd w:val="clear" w:color="auto" w:fill="F2F2F2" w:themeFill="background1" w:themeFillShade="F2"/>
          </w:tcPr>
          <w:p w:rsidR="001F48B3" w:rsidRPr="00414107" w:rsidRDefault="001F48B3" w:rsidP="00414107">
            <w:pPr>
              <w:spacing w:after="120" w:line="240" w:lineRule="auto"/>
              <w:rPr>
                <w:rFonts w:ascii="Arial Narrow" w:hAnsi="Arial Narrow" w:cs="Arial"/>
                <w:sz w:val="20"/>
                <w:szCs w:val="20"/>
                <w:lang w:val="en-US"/>
              </w:rPr>
            </w:pPr>
            <w:r w:rsidRPr="00414107">
              <w:rPr>
                <w:rFonts w:ascii="Arial Narrow" w:eastAsia="Arial" w:hAnsi="Arial Narrow" w:cs="Arial"/>
                <w:b/>
                <w:bCs/>
                <w:sz w:val="20"/>
                <w:szCs w:val="20"/>
                <w:lang w:val="mk-MK"/>
              </w:rPr>
              <w:t>ОДДЕЛЕНИЕ</w:t>
            </w:r>
            <w:r w:rsidRPr="00414107">
              <w:rPr>
                <w:rFonts w:ascii="Arial Narrow" w:eastAsia="Arial" w:hAnsi="Arial Narrow" w:cs="Arial"/>
                <w:b/>
                <w:bCs/>
                <w:sz w:val="20"/>
                <w:szCs w:val="20"/>
              </w:rPr>
              <w:t>:</w:t>
            </w:r>
            <w:r w:rsidRPr="00414107">
              <w:rPr>
                <w:rFonts w:ascii="Arial Narrow" w:eastAsia="Arial" w:hAnsi="Arial Narrow" w:cs="Arial"/>
                <w:b/>
                <w:bCs/>
                <w:sz w:val="20"/>
                <w:szCs w:val="20"/>
                <w:lang w:val="mk-MK"/>
              </w:rPr>
              <w:t xml:space="preserve"> </w:t>
            </w:r>
            <w:r w:rsidRPr="00414107">
              <w:rPr>
                <w:rFonts w:ascii="Arial Narrow" w:eastAsia="Arial" w:hAnsi="Arial Narrow" w:cs="Arial"/>
                <w:b/>
                <w:bCs/>
                <w:sz w:val="20"/>
                <w:szCs w:val="20"/>
              </w:rPr>
              <w:t>V</w:t>
            </w:r>
          </w:p>
        </w:tc>
      </w:tr>
      <w:tr w:rsidR="00414107" w:rsidRPr="00414107" w:rsidTr="00414107">
        <w:tc>
          <w:tcPr>
            <w:tcW w:w="1202" w:type="dxa"/>
            <w:vMerge w:val="restart"/>
            <w:shd w:val="clear" w:color="auto" w:fill="F2F2F2" w:themeFill="background1" w:themeFillShade="F2"/>
          </w:tcPr>
          <w:p w:rsidR="001F48B3" w:rsidRPr="00414107" w:rsidRDefault="001F48B3" w:rsidP="00414107">
            <w:pPr>
              <w:spacing w:after="120" w:line="240" w:lineRule="auto"/>
              <w:jc w:val="center"/>
              <w:rPr>
                <w:rFonts w:ascii="Arial Narrow" w:eastAsia="Arial" w:hAnsi="Arial Narrow" w:cs="Arial"/>
                <w:b/>
                <w:bCs/>
                <w:sz w:val="20"/>
                <w:szCs w:val="20"/>
              </w:rPr>
            </w:pPr>
          </w:p>
          <w:p w:rsidR="001F48B3" w:rsidRPr="00414107" w:rsidRDefault="001F48B3" w:rsidP="00414107">
            <w:pPr>
              <w:spacing w:after="120" w:line="240" w:lineRule="auto"/>
              <w:jc w:val="center"/>
              <w:rPr>
                <w:rFonts w:ascii="Arial Narrow" w:hAnsi="Arial Narrow" w:cs="Arial"/>
                <w:sz w:val="20"/>
                <w:szCs w:val="20"/>
                <w:lang w:val="mk-MK"/>
              </w:rPr>
            </w:pPr>
            <w:r w:rsidRPr="00414107">
              <w:rPr>
                <w:rFonts w:ascii="Arial Narrow" w:eastAsia="Arial" w:hAnsi="Arial Narrow" w:cs="Arial"/>
                <w:b/>
                <w:bCs/>
                <w:sz w:val="20"/>
                <w:szCs w:val="20"/>
                <w:lang w:val="mk-MK"/>
              </w:rPr>
              <w:t>Време</w:t>
            </w:r>
          </w:p>
        </w:tc>
        <w:tc>
          <w:tcPr>
            <w:tcW w:w="2186" w:type="dxa"/>
            <w:vMerge w:val="restart"/>
            <w:shd w:val="clear" w:color="auto" w:fill="F2F2F2" w:themeFill="background1" w:themeFillShade="F2"/>
          </w:tcPr>
          <w:p w:rsidR="001F48B3" w:rsidRPr="00414107" w:rsidRDefault="001F48B3" w:rsidP="00414107">
            <w:pPr>
              <w:spacing w:after="120" w:line="240" w:lineRule="auto"/>
              <w:jc w:val="center"/>
              <w:rPr>
                <w:rFonts w:ascii="Arial Narrow" w:eastAsia="Arial" w:hAnsi="Arial Narrow" w:cs="Arial"/>
                <w:b/>
                <w:bCs/>
                <w:sz w:val="20"/>
                <w:szCs w:val="20"/>
              </w:rPr>
            </w:pPr>
          </w:p>
          <w:p w:rsidR="001F48B3" w:rsidRPr="00414107" w:rsidRDefault="001F48B3" w:rsidP="00414107">
            <w:pPr>
              <w:spacing w:after="120" w:line="240" w:lineRule="auto"/>
              <w:jc w:val="center"/>
              <w:rPr>
                <w:rFonts w:ascii="Arial Narrow" w:hAnsi="Arial Narrow" w:cs="Arial"/>
                <w:sz w:val="20"/>
                <w:szCs w:val="20"/>
                <w:lang w:val="mk-MK"/>
              </w:rPr>
            </w:pPr>
            <w:r w:rsidRPr="00414107">
              <w:rPr>
                <w:rFonts w:ascii="Arial Narrow" w:eastAsia="Arial" w:hAnsi="Arial Narrow" w:cs="Arial"/>
                <w:b/>
                <w:bCs/>
                <w:sz w:val="20"/>
                <w:szCs w:val="20"/>
                <w:lang w:val="mk-MK"/>
              </w:rPr>
              <w:t>Цели на учење</w:t>
            </w:r>
          </w:p>
        </w:tc>
        <w:tc>
          <w:tcPr>
            <w:tcW w:w="2457" w:type="dxa"/>
            <w:vMerge w:val="restart"/>
            <w:shd w:val="clear" w:color="auto" w:fill="F2F2F2" w:themeFill="background1" w:themeFillShade="F2"/>
          </w:tcPr>
          <w:p w:rsidR="001F48B3" w:rsidRPr="00414107" w:rsidRDefault="001F48B3" w:rsidP="00414107">
            <w:pPr>
              <w:spacing w:after="120" w:line="240" w:lineRule="auto"/>
              <w:jc w:val="center"/>
              <w:rPr>
                <w:rFonts w:ascii="Arial Narrow" w:eastAsia="Arial" w:hAnsi="Arial Narrow" w:cs="Arial"/>
                <w:b/>
                <w:bCs/>
                <w:sz w:val="20"/>
                <w:szCs w:val="20"/>
              </w:rPr>
            </w:pPr>
          </w:p>
          <w:p w:rsidR="001F48B3" w:rsidRPr="00414107" w:rsidRDefault="001F48B3" w:rsidP="00414107">
            <w:pPr>
              <w:spacing w:after="120" w:line="240" w:lineRule="auto"/>
              <w:jc w:val="center"/>
              <w:rPr>
                <w:rFonts w:ascii="Arial Narrow" w:hAnsi="Arial Narrow" w:cs="Arial"/>
                <w:sz w:val="20"/>
                <w:szCs w:val="20"/>
                <w:lang w:val="mk-MK"/>
              </w:rPr>
            </w:pPr>
            <w:r w:rsidRPr="00414107">
              <w:rPr>
                <w:rFonts w:ascii="Arial Narrow" w:eastAsia="Arial" w:hAnsi="Arial Narrow" w:cs="Arial"/>
                <w:b/>
                <w:bCs/>
                <w:sz w:val="20"/>
                <w:szCs w:val="20"/>
                <w:lang w:val="mk-MK"/>
              </w:rPr>
              <w:t>Критериуми за успех</w:t>
            </w:r>
          </w:p>
        </w:tc>
        <w:tc>
          <w:tcPr>
            <w:tcW w:w="5462" w:type="dxa"/>
            <w:gridSpan w:val="2"/>
            <w:shd w:val="clear" w:color="auto" w:fill="F2F2F2" w:themeFill="background1" w:themeFillShade="F2"/>
          </w:tcPr>
          <w:p w:rsidR="001F48B3" w:rsidRPr="00414107" w:rsidRDefault="001F48B3" w:rsidP="00414107">
            <w:pPr>
              <w:spacing w:after="120" w:line="240" w:lineRule="auto"/>
              <w:jc w:val="center"/>
              <w:rPr>
                <w:rFonts w:ascii="Arial Narrow" w:eastAsia="Arial" w:hAnsi="Arial Narrow" w:cs="Arial"/>
                <w:b/>
                <w:bCs/>
                <w:sz w:val="20"/>
                <w:szCs w:val="20"/>
                <w:lang w:val="mk-MK"/>
              </w:rPr>
            </w:pPr>
            <w:r w:rsidRPr="00414107">
              <w:rPr>
                <w:rFonts w:ascii="Arial Narrow" w:eastAsia="Arial" w:hAnsi="Arial Narrow" w:cs="Arial"/>
                <w:b/>
                <w:bCs/>
                <w:sz w:val="20"/>
                <w:szCs w:val="20"/>
                <w:lang w:val="mk-MK"/>
              </w:rPr>
              <w:t>Активности</w:t>
            </w:r>
          </w:p>
        </w:tc>
        <w:tc>
          <w:tcPr>
            <w:tcW w:w="1131" w:type="dxa"/>
            <w:vMerge w:val="restart"/>
            <w:shd w:val="clear" w:color="auto" w:fill="F2F2F2" w:themeFill="background1" w:themeFillShade="F2"/>
          </w:tcPr>
          <w:p w:rsidR="001F48B3" w:rsidRPr="00414107" w:rsidRDefault="001F48B3" w:rsidP="00414107">
            <w:pPr>
              <w:spacing w:after="120" w:line="240" w:lineRule="auto"/>
              <w:jc w:val="center"/>
              <w:rPr>
                <w:rFonts w:ascii="Arial Narrow" w:eastAsia="Arial" w:hAnsi="Arial Narrow" w:cs="Arial"/>
                <w:b/>
                <w:bCs/>
                <w:sz w:val="20"/>
                <w:szCs w:val="20"/>
              </w:rPr>
            </w:pPr>
          </w:p>
          <w:p w:rsidR="001F48B3" w:rsidRPr="00414107" w:rsidRDefault="001F48B3" w:rsidP="00414107">
            <w:pPr>
              <w:spacing w:after="120" w:line="240" w:lineRule="auto"/>
              <w:jc w:val="center"/>
              <w:rPr>
                <w:rFonts w:ascii="Arial Narrow" w:hAnsi="Arial Narrow" w:cs="Arial"/>
                <w:sz w:val="20"/>
                <w:szCs w:val="20"/>
                <w:lang w:val="mk-MK"/>
              </w:rPr>
            </w:pPr>
            <w:r w:rsidRPr="00414107">
              <w:rPr>
                <w:rFonts w:ascii="Arial Narrow" w:eastAsia="Arial" w:hAnsi="Arial Narrow" w:cs="Arial"/>
                <w:b/>
                <w:bCs/>
                <w:sz w:val="20"/>
                <w:szCs w:val="20"/>
                <w:lang w:val="mk-MK"/>
              </w:rPr>
              <w:t>Ресурси</w:t>
            </w:r>
          </w:p>
        </w:tc>
        <w:tc>
          <w:tcPr>
            <w:tcW w:w="1859" w:type="dxa"/>
            <w:vMerge w:val="restart"/>
            <w:shd w:val="clear" w:color="auto" w:fill="F2F2F2" w:themeFill="background1" w:themeFillShade="F2"/>
          </w:tcPr>
          <w:p w:rsidR="001F48B3" w:rsidRPr="00414107" w:rsidRDefault="001F48B3" w:rsidP="00414107">
            <w:pPr>
              <w:spacing w:after="120" w:line="240" w:lineRule="auto"/>
              <w:jc w:val="center"/>
              <w:rPr>
                <w:rFonts w:ascii="Arial Narrow" w:hAnsi="Arial Narrow" w:cs="Arial"/>
                <w:sz w:val="20"/>
                <w:szCs w:val="20"/>
                <w:lang w:val="mk-MK"/>
              </w:rPr>
            </w:pPr>
            <w:r w:rsidRPr="00414107">
              <w:rPr>
                <w:rFonts w:ascii="Arial Narrow" w:eastAsia="Arial" w:hAnsi="Arial Narrow" w:cs="Arial"/>
                <w:b/>
                <w:bCs/>
                <w:sz w:val="20"/>
                <w:szCs w:val="20"/>
                <w:lang w:val="mk-MK"/>
              </w:rPr>
              <w:t>Доказ за постигнатото</w:t>
            </w:r>
          </w:p>
        </w:tc>
      </w:tr>
      <w:tr w:rsidR="00414107" w:rsidRPr="00414107" w:rsidTr="00414107">
        <w:tc>
          <w:tcPr>
            <w:tcW w:w="1202" w:type="dxa"/>
            <w:vMerge/>
            <w:shd w:val="clear" w:color="auto" w:fill="F2F2F2" w:themeFill="background1" w:themeFillShade="F2"/>
          </w:tcPr>
          <w:p w:rsidR="001F48B3" w:rsidRPr="00414107" w:rsidRDefault="001F48B3" w:rsidP="00414107">
            <w:pPr>
              <w:spacing w:after="120" w:line="240" w:lineRule="auto"/>
              <w:rPr>
                <w:rFonts w:ascii="Arial Narrow" w:hAnsi="Arial Narrow"/>
                <w:sz w:val="20"/>
                <w:szCs w:val="20"/>
              </w:rPr>
            </w:pPr>
          </w:p>
        </w:tc>
        <w:tc>
          <w:tcPr>
            <w:tcW w:w="2186" w:type="dxa"/>
            <w:vMerge/>
            <w:shd w:val="clear" w:color="auto" w:fill="F2F2F2" w:themeFill="background1" w:themeFillShade="F2"/>
          </w:tcPr>
          <w:p w:rsidR="001F48B3" w:rsidRPr="00414107" w:rsidRDefault="001F48B3" w:rsidP="00414107">
            <w:pPr>
              <w:spacing w:after="120" w:line="240" w:lineRule="auto"/>
              <w:rPr>
                <w:rFonts w:ascii="Arial Narrow" w:hAnsi="Arial Narrow"/>
                <w:sz w:val="20"/>
                <w:szCs w:val="20"/>
              </w:rPr>
            </w:pPr>
          </w:p>
        </w:tc>
        <w:tc>
          <w:tcPr>
            <w:tcW w:w="2457" w:type="dxa"/>
            <w:vMerge/>
            <w:shd w:val="clear" w:color="auto" w:fill="F2F2F2" w:themeFill="background1" w:themeFillShade="F2"/>
          </w:tcPr>
          <w:p w:rsidR="001F48B3" w:rsidRPr="00414107" w:rsidRDefault="001F48B3" w:rsidP="00414107">
            <w:pPr>
              <w:spacing w:after="120" w:line="240" w:lineRule="auto"/>
              <w:rPr>
                <w:rFonts w:ascii="Arial Narrow" w:hAnsi="Arial Narrow"/>
                <w:sz w:val="20"/>
                <w:szCs w:val="20"/>
              </w:rPr>
            </w:pPr>
          </w:p>
        </w:tc>
        <w:tc>
          <w:tcPr>
            <w:tcW w:w="4469" w:type="dxa"/>
            <w:shd w:val="clear" w:color="auto" w:fill="F2F2F2" w:themeFill="background1" w:themeFillShade="F2"/>
          </w:tcPr>
          <w:p w:rsidR="001F48B3" w:rsidRPr="00414107" w:rsidRDefault="001F48B3" w:rsidP="00414107">
            <w:pPr>
              <w:spacing w:after="120" w:line="240" w:lineRule="auto"/>
              <w:rPr>
                <w:rFonts w:ascii="Arial Narrow" w:hAnsi="Arial Narrow"/>
                <w:sz w:val="20"/>
                <w:szCs w:val="20"/>
                <w:lang w:val="mk-MK"/>
              </w:rPr>
            </w:pPr>
            <w:r w:rsidRPr="00414107">
              <w:rPr>
                <w:rFonts w:ascii="Arial Narrow" w:eastAsia="Arial" w:hAnsi="Arial Narrow" w:cs="Arial"/>
                <w:b/>
                <w:bCs/>
                <w:sz w:val="20"/>
                <w:szCs w:val="20"/>
                <w:lang w:val="mk-MK"/>
              </w:rPr>
              <w:t>Опис</w:t>
            </w:r>
          </w:p>
        </w:tc>
        <w:tc>
          <w:tcPr>
            <w:tcW w:w="993" w:type="dxa"/>
            <w:shd w:val="clear" w:color="auto" w:fill="F2F2F2" w:themeFill="background1" w:themeFillShade="F2"/>
          </w:tcPr>
          <w:p w:rsidR="001F48B3" w:rsidRPr="00414107" w:rsidRDefault="001F48B3" w:rsidP="00414107">
            <w:pPr>
              <w:spacing w:after="120" w:line="240" w:lineRule="auto"/>
              <w:rPr>
                <w:rFonts w:ascii="Arial Narrow" w:hAnsi="Arial Narrow"/>
                <w:sz w:val="20"/>
                <w:szCs w:val="20"/>
                <w:lang w:val="mk-MK"/>
              </w:rPr>
            </w:pPr>
            <w:r w:rsidRPr="00414107">
              <w:rPr>
                <w:rFonts w:ascii="Arial Narrow" w:eastAsia="Arial" w:hAnsi="Arial Narrow" w:cs="Arial"/>
                <w:b/>
                <w:bCs/>
                <w:sz w:val="20"/>
                <w:szCs w:val="20"/>
                <w:lang w:val="mk-MK"/>
              </w:rPr>
              <w:t>Ц</w:t>
            </w:r>
            <w:r w:rsidRPr="00414107">
              <w:rPr>
                <w:rFonts w:ascii="Arial Narrow" w:eastAsia="Arial" w:hAnsi="Arial Narrow" w:cs="Arial"/>
                <w:b/>
                <w:bCs/>
                <w:sz w:val="20"/>
                <w:szCs w:val="20"/>
              </w:rPr>
              <w:t>/</w:t>
            </w:r>
            <w:r w:rsidRPr="00414107">
              <w:rPr>
                <w:rFonts w:ascii="Arial Narrow" w:eastAsia="Arial" w:hAnsi="Arial Narrow" w:cs="Arial"/>
                <w:b/>
                <w:bCs/>
                <w:sz w:val="20"/>
                <w:szCs w:val="20"/>
                <w:lang w:val="mk-MK"/>
              </w:rPr>
              <w:t>Г</w:t>
            </w:r>
            <w:r w:rsidRPr="00414107">
              <w:rPr>
                <w:rFonts w:ascii="Arial Narrow" w:eastAsia="Arial" w:hAnsi="Arial Narrow" w:cs="Arial"/>
                <w:b/>
                <w:bCs/>
                <w:sz w:val="20"/>
                <w:szCs w:val="20"/>
              </w:rPr>
              <w:t>/</w:t>
            </w:r>
            <w:r w:rsidRPr="00414107">
              <w:rPr>
                <w:rFonts w:ascii="Arial Narrow" w:eastAsia="Arial" w:hAnsi="Arial Narrow" w:cs="Arial"/>
                <w:b/>
                <w:bCs/>
                <w:sz w:val="20"/>
                <w:szCs w:val="20"/>
                <w:lang w:val="mk-MK"/>
              </w:rPr>
              <w:t>И</w:t>
            </w:r>
          </w:p>
        </w:tc>
        <w:tc>
          <w:tcPr>
            <w:tcW w:w="1131" w:type="dxa"/>
            <w:vMerge/>
            <w:shd w:val="clear" w:color="auto" w:fill="F2F2F2" w:themeFill="background1" w:themeFillShade="F2"/>
          </w:tcPr>
          <w:p w:rsidR="001F48B3" w:rsidRPr="00414107" w:rsidRDefault="001F48B3" w:rsidP="00414107">
            <w:pPr>
              <w:spacing w:after="120" w:line="240" w:lineRule="auto"/>
              <w:rPr>
                <w:rFonts w:ascii="Arial Narrow" w:hAnsi="Arial Narrow"/>
                <w:sz w:val="20"/>
                <w:szCs w:val="20"/>
              </w:rPr>
            </w:pPr>
          </w:p>
        </w:tc>
        <w:tc>
          <w:tcPr>
            <w:tcW w:w="1859" w:type="dxa"/>
            <w:vMerge/>
            <w:shd w:val="clear" w:color="auto" w:fill="F2F2F2" w:themeFill="background1" w:themeFillShade="F2"/>
          </w:tcPr>
          <w:p w:rsidR="001F48B3" w:rsidRPr="00414107" w:rsidRDefault="001F48B3" w:rsidP="00414107">
            <w:pPr>
              <w:spacing w:after="120" w:line="240" w:lineRule="auto"/>
              <w:rPr>
                <w:rFonts w:ascii="Arial Narrow" w:hAnsi="Arial Narrow"/>
                <w:sz w:val="20"/>
                <w:szCs w:val="20"/>
              </w:rPr>
            </w:pPr>
          </w:p>
        </w:tc>
      </w:tr>
      <w:tr w:rsidR="00414107" w:rsidRPr="00414107" w:rsidTr="00414107">
        <w:trPr>
          <w:trHeight w:val="70"/>
        </w:trPr>
        <w:tc>
          <w:tcPr>
            <w:tcW w:w="1202" w:type="dxa"/>
            <w:tcBorders>
              <w:bottom w:val="single" w:sz="4" w:space="0" w:color="auto"/>
            </w:tcBorders>
          </w:tcPr>
          <w:p w:rsidR="009767D3" w:rsidRPr="00414107" w:rsidRDefault="009767D3" w:rsidP="00414107">
            <w:pPr>
              <w:spacing w:after="120" w:line="240" w:lineRule="auto"/>
              <w:rPr>
                <w:rFonts w:ascii="Arial Narrow" w:hAnsi="Arial Narrow"/>
                <w:sz w:val="20"/>
                <w:szCs w:val="20"/>
                <w:lang w:val="mk-MK"/>
              </w:rPr>
            </w:pPr>
          </w:p>
          <w:p w:rsidR="009767D3" w:rsidRPr="00414107" w:rsidRDefault="009767D3" w:rsidP="00414107">
            <w:pPr>
              <w:spacing w:after="120" w:line="240" w:lineRule="auto"/>
              <w:rPr>
                <w:rFonts w:ascii="Arial Narrow" w:hAnsi="Arial Narrow"/>
                <w:sz w:val="20"/>
                <w:szCs w:val="20"/>
                <w:lang w:val="mk-MK"/>
              </w:rPr>
            </w:pPr>
          </w:p>
          <w:p w:rsidR="009767D3" w:rsidRPr="00414107" w:rsidRDefault="009767D3" w:rsidP="00414107">
            <w:pPr>
              <w:spacing w:after="120" w:line="240" w:lineRule="auto"/>
              <w:rPr>
                <w:rFonts w:ascii="Arial Narrow" w:hAnsi="Arial Narrow"/>
                <w:sz w:val="20"/>
                <w:szCs w:val="20"/>
                <w:lang w:val="mk-MK"/>
              </w:rPr>
            </w:pPr>
          </w:p>
          <w:p w:rsidR="009767D3" w:rsidRPr="00414107" w:rsidRDefault="009767D3" w:rsidP="00414107">
            <w:pPr>
              <w:spacing w:after="120" w:line="240" w:lineRule="auto"/>
              <w:rPr>
                <w:rFonts w:ascii="Arial Narrow" w:hAnsi="Arial Narrow"/>
                <w:sz w:val="20"/>
                <w:szCs w:val="20"/>
                <w:lang w:val="mk-MK"/>
              </w:rPr>
            </w:pPr>
          </w:p>
          <w:p w:rsidR="009767D3" w:rsidRPr="00414107" w:rsidRDefault="009767D3" w:rsidP="00414107">
            <w:pPr>
              <w:spacing w:after="120" w:line="240" w:lineRule="auto"/>
              <w:rPr>
                <w:rFonts w:ascii="Arial Narrow" w:hAnsi="Arial Narrow"/>
                <w:sz w:val="20"/>
                <w:szCs w:val="20"/>
                <w:lang w:val="mk-MK"/>
              </w:rPr>
            </w:pPr>
          </w:p>
          <w:p w:rsidR="001F48B3" w:rsidRPr="00414107" w:rsidRDefault="001F48B3" w:rsidP="00414107">
            <w:pPr>
              <w:spacing w:after="120" w:line="240" w:lineRule="auto"/>
              <w:rPr>
                <w:rFonts w:ascii="Arial Narrow" w:hAnsi="Arial Narrow"/>
                <w:sz w:val="20"/>
                <w:szCs w:val="20"/>
                <w:lang w:val="mk-MK"/>
              </w:rPr>
            </w:pPr>
            <w:r w:rsidRPr="00414107">
              <w:rPr>
                <w:rFonts w:ascii="Arial Narrow" w:hAnsi="Arial Narrow"/>
                <w:sz w:val="20"/>
                <w:szCs w:val="20"/>
                <w:lang w:val="mk-MK"/>
              </w:rPr>
              <w:t xml:space="preserve">10 </w:t>
            </w:r>
            <w:proofErr w:type="spellStart"/>
            <w:r w:rsidRPr="00414107">
              <w:rPr>
                <w:rFonts w:ascii="Arial Narrow" w:hAnsi="Arial Narrow"/>
                <w:sz w:val="20"/>
                <w:szCs w:val="20"/>
                <w:lang w:val="mk-MK"/>
              </w:rPr>
              <w:t>мин</w:t>
            </w:r>
            <w:proofErr w:type="spellEnd"/>
          </w:p>
          <w:p w:rsidR="009767D3" w:rsidRPr="00414107" w:rsidRDefault="009767D3" w:rsidP="00414107">
            <w:pPr>
              <w:spacing w:after="120" w:line="240" w:lineRule="auto"/>
              <w:rPr>
                <w:rFonts w:ascii="Arial Narrow" w:hAnsi="Arial Narrow"/>
                <w:sz w:val="20"/>
                <w:szCs w:val="20"/>
                <w:lang w:val="mk-MK"/>
              </w:rPr>
            </w:pPr>
          </w:p>
          <w:p w:rsidR="00414107" w:rsidRDefault="00414107" w:rsidP="00414107">
            <w:pPr>
              <w:spacing w:after="120" w:line="240" w:lineRule="auto"/>
              <w:rPr>
                <w:rFonts w:ascii="Arial Narrow" w:hAnsi="Arial Narrow"/>
                <w:sz w:val="20"/>
                <w:szCs w:val="20"/>
                <w:lang w:val="mk-MK"/>
              </w:rPr>
            </w:pPr>
          </w:p>
          <w:p w:rsidR="00414107" w:rsidRDefault="00414107" w:rsidP="00414107">
            <w:pPr>
              <w:spacing w:after="120" w:line="240" w:lineRule="auto"/>
              <w:rPr>
                <w:rFonts w:ascii="Arial Narrow" w:hAnsi="Arial Narrow"/>
                <w:sz w:val="20"/>
                <w:szCs w:val="20"/>
                <w:lang w:val="mk-MK"/>
              </w:rPr>
            </w:pPr>
          </w:p>
          <w:p w:rsidR="00414107" w:rsidRDefault="00414107" w:rsidP="00414107">
            <w:pPr>
              <w:spacing w:after="120" w:line="240" w:lineRule="auto"/>
              <w:rPr>
                <w:rFonts w:ascii="Arial Narrow" w:hAnsi="Arial Narrow"/>
                <w:sz w:val="20"/>
                <w:szCs w:val="20"/>
                <w:lang w:val="mk-MK"/>
              </w:rPr>
            </w:pPr>
          </w:p>
          <w:p w:rsidR="00414107" w:rsidRDefault="00414107" w:rsidP="00414107">
            <w:pPr>
              <w:spacing w:after="120" w:line="240" w:lineRule="auto"/>
              <w:rPr>
                <w:rFonts w:ascii="Arial Narrow" w:hAnsi="Arial Narrow"/>
                <w:sz w:val="20"/>
                <w:szCs w:val="20"/>
                <w:lang w:val="mk-MK"/>
              </w:rPr>
            </w:pPr>
          </w:p>
          <w:p w:rsidR="00414107" w:rsidRDefault="00414107" w:rsidP="00414107">
            <w:pPr>
              <w:spacing w:after="120" w:line="240" w:lineRule="auto"/>
              <w:rPr>
                <w:rFonts w:ascii="Arial Narrow" w:hAnsi="Arial Narrow"/>
                <w:sz w:val="20"/>
                <w:szCs w:val="20"/>
                <w:lang w:val="mk-MK"/>
              </w:rPr>
            </w:pPr>
          </w:p>
          <w:p w:rsidR="001F48B3" w:rsidRPr="00414107" w:rsidRDefault="001F48B3" w:rsidP="00414107">
            <w:pPr>
              <w:spacing w:after="120" w:line="240" w:lineRule="auto"/>
              <w:rPr>
                <w:rFonts w:ascii="Arial Narrow" w:hAnsi="Arial Narrow"/>
                <w:sz w:val="20"/>
                <w:szCs w:val="20"/>
                <w:lang w:val="mk-MK"/>
              </w:rPr>
            </w:pPr>
            <w:r w:rsidRPr="00414107">
              <w:rPr>
                <w:rFonts w:ascii="Arial Narrow" w:hAnsi="Arial Narrow"/>
                <w:sz w:val="20"/>
                <w:szCs w:val="20"/>
                <w:lang w:val="mk-MK"/>
              </w:rPr>
              <w:lastRenderedPageBreak/>
              <w:t xml:space="preserve">20 </w:t>
            </w:r>
            <w:proofErr w:type="spellStart"/>
            <w:r w:rsidRPr="00414107">
              <w:rPr>
                <w:rFonts w:ascii="Arial Narrow" w:hAnsi="Arial Narrow"/>
                <w:sz w:val="20"/>
                <w:szCs w:val="20"/>
                <w:lang w:val="mk-MK"/>
              </w:rPr>
              <w:t>мин</w:t>
            </w:r>
            <w:proofErr w:type="spellEnd"/>
          </w:p>
          <w:p w:rsidR="009767D3" w:rsidRPr="00414107" w:rsidRDefault="009767D3" w:rsidP="00414107">
            <w:pPr>
              <w:spacing w:after="120" w:line="240" w:lineRule="auto"/>
              <w:rPr>
                <w:rFonts w:ascii="Arial Narrow" w:hAnsi="Arial Narrow"/>
                <w:sz w:val="20"/>
                <w:szCs w:val="20"/>
                <w:lang w:val="mk-MK"/>
              </w:rPr>
            </w:pPr>
          </w:p>
          <w:p w:rsidR="009767D3" w:rsidRPr="00414107" w:rsidRDefault="009767D3" w:rsidP="00414107">
            <w:pPr>
              <w:spacing w:after="120" w:line="240" w:lineRule="auto"/>
              <w:rPr>
                <w:rFonts w:ascii="Arial Narrow" w:hAnsi="Arial Narrow"/>
                <w:sz w:val="20"/>
                <w:szCs w:val="20"/>
                <w:lang w:val="mk-MK"/>
              </w:rPr>
            </w:pPr>
          </w:p>
          <w:p w:rsidR="009767D3" w:rsidRPr="00414107" w:rsidRDefault="009767D3" w:rsidP="00414107">
            <w:pPr>
              <w:spacing w:after="120" w:line="240" w:lineRule="auto"/>
              <w:rPr>
                <w:rFonts w:ascii="Arial Narrow" w:hAnsi="Arial Narrow"/>
                <w:sz w:val="20"/>
                <w:szCs w:val="20"/>
                <w:lang w:val="mk-MK"/>
              </w:rPr>
            </w:pPr>
          </w:p>
          <w:p w:rsidR="009767D3" w:rsidRPr="00414107" w:rsidRDefault="009767D3" w:rsidP="00414107">
            <w:pPr>
              <w:spacing w:after="120" w:line="240" w:lineRule="auto"/>
              <w:rPr>
                <w:rFonts w:ascii="Arial Narrow" w:hAnsi="Arial Narrow"/>
                <w:sz w:val="20"/>
                <w:szCs w:val="20"/>
                <w:lang w:val="mk-MK"/>
              </w:rPr>
            </w:pPr>
          </w:p>
          <w:p w:rsidR="009767D3" w:rsidRPr="00414107" w:rsidRDefault="009767D3" w:rsidP="00414107">
            <w:pPr>
              <w:spacing w:after="120" w:line="240" w:lineRule="auto"/>
              <w:rPr>
                <w:rFonts w:ascii="Arial Narrow" w:hAnsi="Arial Narrow"/>
                <w:sz w:val="20"/>
                <w:szCs w:val="20"/>
                <w:lang w:val="mk-MK"/>
              </w:rPr>
            </w:pPr>
          </w:p>
          <w:p w:rsidR="001F48B3" w:rsidRPr="00414107" w:rsidRDefault="001F48B3" w:rsidP="00414107">
            <w:pPr>
              <w:spacing w:after="120" w:line="240" w:lineRule="auto"/>
              <w:rPr>
                <w:rFonts w:ascii="Arial Narrow" w:hAnsi="Arial Narrow"/>
                <w:sz w:val="20"/>
                <w:szCs w:val="20"/>
                <w:lang w:val="mk-MK"/>
              </w:rPr>
            </w:pPr>
            <w:r w:rsidRPr="00414107">
              <w:rPr>
                <w:rFonts w:ascii="Arial Narrow" w:hAnsi="Arial Narrow"/>
                <w:sz w:val="20"/>
                <w:szCs w:val="20"/>
                <w:lang w:val="mk-MK"/>
              </w:rPr>
              <w:t xml:space="preserve">10 </w:t>
            </w:r>
            <w:proofErr w:type="spellStart"/>
            <w:r w:rsidRPr="00414107">
              <w:rPr>
                <w:rFonts w:ascii="Arial Narrow" w:hAnsi="Arial Narrow"/>
                <w:sz w:val="20"/>
                <w:szCs w:val="20"/>
                <w:lang w:val="mk-MK"/>
              </w:rPr>
              <w:t>мин</w:t>
            </w:r>
            <w:proofErr w:type="spellEnd"/>
          </w:p>
        </w:tc>
        <w:tc>
          <w:tcPr>
            <w:tcW w:w="2186" w:type="dxa"/>
            <w:tcBorders>
              <w:bottom w:val="single" w:sz="4" w:space="0" w:color="auto"/>
            </w:tcBorders>
          </w:tcPr>
          <w:p w:rsidR="001F48B3" w:rsidRPr="00414107" w:rsidRDefault="001F48B3" w:rsidP="00414107">
            <w:pPr>
              <w:spacing w:after="120" w:line="240" w:lineRule="auto"/>
              <w:rPr>
                <w:rFonts w:ascii="Arial Narrow" w:eastAsia="Arial" w:hAnsi="Arial Narrow" w:cs="Arial"/>
                <w:sz w:val="20"/>
                <w:szCs w:val="20"/>
                <w:lang w:val="ru-RU"/>
              </w:rPr>
            </w:pPr>
          </w:p>
          <w:p w:rsidR="001F48B3" w:rsidRPr="00414107" w:rsidRDefault="001F48B3" w:rsidP="00414107">
            <w:pPr>
              <w:spacing w:after="120" w:line="240" w:lineRule="auto"/>
              <w:rPr>
                <w:rFonts w:ascii="Arial Narrow" w:eastAsia="Arial" w:hAnsi="Arial Narrow" w:cs="Arial"/>
                <w:sz w:val="20"/>
                <w:szCs w:val="20"/>
                <w:lang w:val="ru-RU"/>
              </w:rPr>
            </w:pPr>
          </w:p>
          <w:p w:rsidR="00C93401" w:rsidRPr="00414107" w:rsidRDefault="00C93401" w:rsidP="00414107">
            <w:pPr>
              <w:spacing w:after="120" w:line="240" w:lineRule="auto"/>
              <w:rPr>
                <w:rFonts w:ascii="Arial Narrow" w:hAnsi="Arial Narrow" w:cs="Arial"/>
                <w:sz w:val="20"/>
                <w:szCs w:val="20"/>
                <w:lang w:val="ru-RU"/>
              </w:rPr>
            </w:pPr>
            <w:r w:rsidRPr="00414107">
              <w:rPr>
                <w:rFonts w:ascii="Arial Narrow" w:eastAsia="Arial" w:hAnsi="Arial Narrow" w:cs="Arial"/>
                <w:sz w:val="20"/>
                <w:szCs w:val="20"/>
                <w:lang w:val="ru-RU"/>
              </w:rPr>
              <w:t xml:space="preserve">Испитува одредени тврдења  преку наоѓање на примери со кои го потврдува или негира тврдењето,на пр:сумата од три последователни цели броеви е секогаш содржател на три. </w:t>
            </w:r>
          </w:p>
          <w:p w:rsidR="006A020F" w:rsidRPr="00414107" w:rsidRDefault="00C93401" w:rsidP="00414107">
            <w:pPr>
              <w:spacing w:after="120" w:line="240" w:lineRule="auto"/>
              <w:ind w:left="2"/>
              <w:rPr>
                <w:rFonts w:ascii="Arial Narrow" w:eastAsia="Arial" w:hAnsi="Arial Narrow" w:cs="Arial"/>
                <w:sz w:val="20"/>
                <w:szCs w:val="20"/>
                <w:lang w:val="ru-RU"/>
              </w:rPr>
            </w:pPr>
            <w:r w:rsidRPr="00414107">
              <w:rPr>
                <w:rFonts w:ascii="Arial Narrow" w:eastAsia="Arial" w:hAnsi="Arial Narrow" w:cs="Arial"/>
                <w:sz w:val="20"/>
                <w:szCs w:val="20"/>
                <w:lang w:val="ru-RU"/>
              </w:rPr>
              <w:t>Усно и писмено  го образложува начинот на решавање и размислување;</w:t>
            </w:r>
          </w:p>
          <w:p w:rsidR="00C93401" w:rsidRPr="00414107" w:rsidRDefault="00C93401" w:rsidP="00414107">
            <w:pPr>
              <w:spacing w:after="120" w:line="240" w:lineRule="auto"/>
              <w:ind w:left="2"/>
              <w:rPr>
                <w:rFonts w:ascii="Arial Narrow" w:hAnsi="Arial Narrow" w:cs="Arial"/>
                <w:sz w:val="20"/>
                <w:szCs w:val="20"/>
                <w:lang w:val="ru-RU"/>
              </w:rPr>
            </w:pPr>
            <w:r w:rsidRPr="00414107">
              <w:rPr>
                <w:rFonts w:ascii="Arial Narrow" w:eastAsia="Arial" w:hAnsi="Arial Narrow" w:cs="Arial"/>
                <w:sz w:val="20"/>
                <w:szCs w:val="20"/>
                <w:lang w:val="ru-RU"/>
              </w:rPr>
              <w:t xml:space="preserve">поставува хипотези (претпоставки ) и ги </w:t>
            </w:r>
            <w:r w:rsidRPr="00414107">
              <w:rPr>
                <w:rFonts w:ascii="Arial Narrow" w:eastAsia="Arial" w:hAnsi="Arial Narrow" w:cs="Arial"/>
                <w:sz w:val="20"/>
                <w:szCs w:val="20"/>
                <w:lang w:val="ru-RU"/>
              </w:rPr>
              <w:lastRenderedPageBreak/>
              <w:t xml:space="preserve">проверува.  </w:t>
            </w:r>
          </w:p>
          <w:p w:rsidR="001F48B3" w:rsidRPr="00414107" w:rsidRDefault="001F48B3" w:rsidP="00414107">
            <w:pPr>
              <w:spacing w:after="120" w:line="240" w:lineRule="auto"/>
              <w:rPr>
                <w:rFonts w:ascii="Arial Narrow" w:hAnsi="Arial Narrow"/>
                <w:sz w:val="20"/>
                <w:szCs w:val="20"/>
              </w:rPr>
            </w:pPr>
          </w:p>
        </w:tc>
        <w:tc>
          <w:tcPr>
            <w:tcW w:w="2457" w:type="dxa"/>
            <w:tcBorders>
              <w:bottom w:val="single" w:sz="4" w:space="0" w:color="auto"/>
            </w:tcBorders>
          </w:tcPr>
          <w:p w:rsidR="001F48B3" w:rsidRPr="00414107" w:rsidRDefault="001F48B3" w:rsidP="00414107">
            <w:pPr>
              <w:spacing w:after="120" w:line="240" w:lineRule="auto"/>
              <w:rPr>
                <w:rFonts w:ascii="Arial Narrow" w:hAnsi="Arial Narrow"/>
                <w:sz w:val="20"/>
                <w:szCs w:val="20"/>
                <w:lang w:val="mk-MK"/>
              </w:rPr>
            </w:pPr>
          </w:p>
          <w:p w:rsidR="001F48B3" w:rsidRPr="00414107" w:rsidRDefault="001F48B3" w:rsidP="00414107">
            <w:pPr>
              <w:spacing w:after="120" w:line="240" w:lineRule="auto"/>
              <w:rPr>
                <w:rFonts w:ascii="Arial Narrow" w:hAnsi="Arial Narrow"/>
                <w:sz w:val="20"/>
                <w:szCs w:val="20"/>
                <w:lang w:val="mk-MK"/>
              </w:rPr>
            </w:pPr>
          </w:p>
          <w:p w:rsidR="001F48B3" w:rsidRPr="00414107" w:rsidRDefault="001F48B3" w:rsidP="00414107">
            <w:pPr>
              <w:spacing w:after="120" w:line="240" w:lineRule="auto"/>
              <w:rPr>
                <w:rFonts w:ascii="Arial Narrow" w:hAnsi="Arial Narrow"/>
                <w:sz w:val="20"/>
                <w:szCs w:val="20"/>
                <w:lang w:val="mk-MK"/>
              </w:rPr>
            </w:pPr>
          </w:p>
          <w:p w:rsidR="001F48B3" w:rsidRPr="00414107" w:rsidRDefault="001F48B3" w:rsidP="00414107">
            <w:pPr>
              <w:spacing w:after="120" w:line="240" w:lineRule="auto"/>
              <w:rPr>
                <w:rFonts w:ascii="Arial Narrow" w:hAnsi="Arial Narrow"/>
                <w:sz w:val="20"/>
                <w:szCs w:val="20"/>
                <w:lang w:val="mk-MK"/>
              </w:rPr>
            </w:pPr>
          </w:p>
          <w:p w:rsidR="001F48B3" w:rsidRPr="00414107" w:rsidRDefault="001F48B3" w:rsidP="00414107">
            <w:pPr>
              <w:spacing w:after="120" w:line="240" w:lineRule="auto"/>
              <w:rPr>
                <w:rFonts w:ascii="Arial Narrow" w:hAnsi="Arial Narrow"/>
                <w:sz w:val="20"/>
                <w:szCs w:val="20"/>
                <w:lang w:val="mk-MK"/>
              </w:rPr>
            </w:pPr>
          </w:p>
          <w:p w:rsidR="001F48B3" w:rsidRPr="00414107" w:rsidRDefault="001F48B3" w:rsidP="00414107">
            <w:pPr>
              <w:spacing w:after="120" w:line="240" w:lineRule="auto"/>
              <w:rPr>
                <w:rFonts w:ascii="Arial Narrow" w:hAnsi="Arial Narrow"/>
                <w:sz w:val="20"/>
                <w:szCs w:val="20"/>
                <w:lang w:val="mk-MK"/>
              </w:rPr>
            </w:pPr>
          </w:p>
          <w:p w:rsidR="001F48B3" w:rsidRPr="00414107" w:rsidRDefault="001F48B3" w:rsidP="00414107">
            <w:pPr>
              <w:spacing w:after="120" w:line="240" w:lineRule="auto"/>
              <w:rPr>
                <w:rFonts w:ascii="Arial Narrow" w:hAnsi="Arial Narrow"/>
                <w:sz w:val="20"/>
                <w:szCs w:val="20"/>
                <w:lang w:val="mk-MK"/>
              </w:rPr>
            </w:pPr>
          </w:p>
          <w:p w:rsidR="001F48B3" w:rsidRPr="00414107" w:rsidRDefault="001F48B3" w:rsidP="00414107">
            <w:pPr>
              <w:spacing w:after="120" w:line="240" w:lineRule="auto"/>
              <w:rPr>
                <w:rFonts w:ascii="Arial Narrow" w:hAnsi="Arial Narrow"/>
                <w:sz w:val="20"/>
                <w:szCs w:val="20"/>
                <w:lang w:val="mk-MK"/>
              </w:rPr>
            </w:pPr>
          </w:p>
          <w:p w:rsidR="001F48B3" w:rsidRPr="00414107" w:rsidRDefault="001F48B3" w:rsidP="00414107">
            <w:pPr>
              <w:spacing w:after="120" w:line="240" w:lineRule="auto"/>
              <w:rPr>
                <w:rFonts w:ascii="Arial Narrow" w:hAnsi="Arial Narrow"/>
                <w:sz w:val="20"/>
                <w:szCs w:val="20"/>
                <w:lang w:val="mk-MK"/>
              </w:rPr>
            </w:pPr>
            <w:r w:rsidRPr="00414107">
              <w:rPr>
                <w:rFonts w:ascii="Arial Narrow" w:hAnsi="Arial Narrow"/>
                <w:sz w:val="20"/>
                <w:szCs w:val="20"/>
                <w:lang w:val="mk-MK"/>
              </w:rPr>
              <w:t xml:space="preserve">Умее да </w:t>
            </w:r>
            <w:r w:rsidR="006A020F" w:rsidRPr="00414107">
              <w:rPr>
                <w:rFonts w:ascii="Arial Narrow" w:eastAsia="Arial" w:hAnsi="Arial Narrow" w:cs="Arial"/>
                <w:sz w:val="20"/>
                <w:szCs w:val="20"/>
                <w:lang w:val="ru-RU"/>
              </w:rPr>
              <w:t xml:space="preserve">испитува одредени тврдења  </w:t>
            </w:r>
          </w:p>
          <w:p w:rsidR="001F48B3" w:rsidRPr="00414107" w:rsidRDefault="001F48B3" w:rsidP="00414107">
            <w:pPr>
              <w:spacing w:after="120" w:line="240" w:lineRule="auto"/>
              <w:rPr>
                <w:rFonts w:ascii="Arial Narrow" w:hAnsi="Arial Narrow"/>
                <w:sz w:val="20"/>
                <w:szCs w:val="20"/>
                <w:lang w:val="mk-MK"/>
              </w:rPr>
            </w:pPr>
          </w:p>
          <w:p w:rsidR="001F48B3" w:rsidRPr="00414107" w:rsidRDefault="001F48B3" w:rsidP="00414107">
            <w:pPr>
              <w:spacing w:after="120" w:line="240" w:lineRule="auto"/>
              <w:rPr>
                <w:rFonts w:ascii="Arial Narrow" w:hAnsi="Arial Narrow"/>
                <w:sz w:val="20"/>
                <w:szCs w:val="20"/>
                <w:lang w:val="mk-MK"/>
              </w:rPr>
            </w:pPr>
          </w:p>
          <w:p w:rsidR="001F48B3" w:rsidRPr="00414107" w:rsidRDefault="001F48B3" w:rsidP="00414107">
            <w:pPr>
              <w:spacing w:after="120" w:line="240" w:lineRule="auto"/>
              <w:rPr>
                <w:rFonts w:ascii="Arial Narrow" w:hAnsi="Arial Narrow"/>
                <w:sz w:val="20"/>
                <w:szCs w:val="20"/>
                <w:lang w:val="mk-MK"/>
              </w:rPr>
            </w:pPr>
          </w:p>
          <w:p w:rsidR="001F48B3" w:rsidRPr="00414107" w:rsidRDefault="001F48B3" w:rsidP="00414107">
            <w:pPr>
              <w:spacing w:after="120" w:line="240" w:lineRule="auto"/>
              <w:rPr>
                <w:rFonts w:ascii="Arial Narrow" w:hAnsi="Arial Narrow"/>
                <w:sz w:val="20"/>
                <w:szCs w:val="20"/>
                <w:lang w:val="mk-MK"/>
              </w:rPr>
            </w:pPr>
          </w:p>
          <w:p w:rsidR="001F48B3" w:rsidRPr="00414107" w:rsidRDefault="001F48B3" w:rsidP="00414107">
            <w:pPr>
              <w:spacing w:after="120" w:line="240" w:lineRule="auto"/>
              <w:rPr>
                <w:rFonts w:ascii="Arial Narrow" w:hAnsi="Arial Narrow"/>
                <w:sz w:val="20"/>
                <w:szCs w:val="20"/>
                <w:lang w:val="mk-MK"/>
              </w:rPr>
            </w:pPr>
          </w:p>
          <w:p w:rsidR="001F48B3" w:rsidRPr="00414107" w:rsidRDefault="001F48B3" w:rsidP="00414107">
            <w:pPr>
              <w:spacing w:after="120" w:line="240" w:lineRule="auto"/>
              <w:rPr>
                <w:rFonts w:ascii="Arial Narrow" w:hAnsi="Arial Narrow"/>
                <w:sz w:val="20"/>
                <w:szCs w:val="20"/>
                <w:lang w:val="mk-MK"/>
              </w:rPr>
            </w:pPr>
          </w:p>
          <w:p w:rsidR="001F48B3" w:rsidRPr="00414107" w:rsidRDefault="001F48B3" w:rsidP="00414107">
            <w:pPr>
              <w:spacing w:after="120" w:line="240" w:lineRule="auto"/>
              <w:rPr>
                <w:rFonts w:ascii="Arial Narrow" w:hAnsi="Arial Narrow"/>
                <w:sz w:val="20"/>
                <w:szCs w:val="20"/>
                <w:lang w:val="mk-MK"/>
              </w:rPr>
            </w:pPr>
          </w:p>
          <w:p w:rsidR="001F48B3" w:rsidRPr="00414107" w:rsidRDefault="001F48B3" w:rsidP="00414107">
            <w:pPr>
              <w:spacing w:after="120" w:line="240" w:lineRule="auto"/>
              <w:rPr>
                <w:rFonts w:ascii="Arial Narrow" w:hAnsi="Arial Narrow"/>
                <w:sz w:val="20"/>
                <w:szCs w:val="20"/>
                <w:lang w:val="mk-MK"/>
              </w:rPr>
            </w:pPr>
          </w:p>
          <w:p w:rsidR="001F48B3" w:rsidRPr="00414107" w:rsidRDefault="001F48B3" w:rsidP="00414107">
            <w:pPr>
              <w:spacing w:after="120" w:line="240" w:lineRule="auto"/>
              <w:rPr>
                <w:rFonts w:ascii="Arial Narrow" w:hAnsi="Arial Narrow"/>
                <w:sz w:val="20"/>
                <w:szCs w:val="20"/>
                <w:lang w:val="mk-MK"/>
              </w:rPr>
            </w:pPr>
          </w:p>
          <w:p w:rsidR="001F48B3" w:rsidRPr="00414107" w:rsidRDefault="006A020F" w:rsidP="00414107">
            <w:pPr>
              <w:spacing w:after="120" w:line="240" w:lineRule="auto"/>
              <w:rPr>
                <w:rFonts w:ascii="Arial Narrow" w:hAnsi="Arial Narrow"/>
                <w:sz w:val="20"/>
                <w:szCs w:val="20"/>
                <w:lang w:val="mk-MK"/>
              </w:rPr>
            </w:pPr>
            <w:r w:rsidRPr="00414107">
              <w:rPr>
                <w:rFonts w:ascii="Arial Narrow" w:hAnsi="Arial Narrow"/>
                <w:sz w:val="20"/>
                <w:szCs w:val="20"/>
                <w:lang w:val="mk-MK"/>
              </w:rPr>
              <w:t>Знае да го образложува начинот на решавање, поставување хипотези и проверки.</w:t>
            </w:r>
          </w:p>
        </w:tc>
        <w:tc>
          <w:tcPr>
            <w:tcW w:w="4469" w:type="dxa"/>
            <w:tcBorders>
              <w:bottom w:val="single" w:sz="4" w:space="0" w:color="auto"/>
            </w:tcBorders>
          </w:tcPr>
          <w:p w:rsidR="001F48B3" w:rsidRPr="00414107" w:rsidRDefault="006A020F" w:rsidP="00414107">
            <w:pPr>
              <w:spacing w:after="120" w:line="240" w:lineRule="auto"/>
              <w:rPr>
                <w:rFonts w:ascii="Arial Narrow" w:hAnsi="Arial Narrow" w:cs="Arial"/>
                <w:sz w:val="20"/>
                <w:szCs w:val="20"/>
                <w:lang w:val="mk-MK"/>
              </w:rPr>
            </w:pPr>
            <w:r w:rsidRPr="00414107">
              <w:rPr>
                <w:rFonts w:ascii="Arial Narrow" w:eastAsia="Arial" w:hAnsi="Arial Narrow" w:cs="Arial"/>
                <w:sz w:val="20"/>
                <w:szCs w:val="20"/>
                <w:u w:val="single" w:color="000000"/>
                <w:lang w:val="mk-MK"/>
              </w:rPr>
              <w:lastRenderedPageBreak/>
              <w:t xml:space="preserve">Групни активности: </w:t>
            </w:r>
          </w:p>
          <w:p w:rsidR="009767D3" w:rsidRPr="00414107" w:rsidRDefault="00C93401" w:rsidP="00414107">
            <w:pPr>
              <w:spacing w:after="120" w:line="240" w:lineRule="auto"/>
              <w:ind w:left="322" w:hanging="272"/>
              <w:rPr>
                <w:rFonts w:ascii="Arial Narrow" w:eastAsia="Arial" w:hAnsi="Arial Narrow" w:cs="Arial"/>
                <w:sz w:val="20"/>
                <w:szCs w:val="20"/>
                <w:lang w:val="ru-RU"/>
              </w:rPr>
            </w:pPr>
            <w:r w:rsidRPr="00414107">
              <w:rPr>
                <w:rFonts w:ascii="Arial Narrow" w:eastAsia="Arial" w:hAnsi="Arial Narrow" w:cs="Arial"/>
                <w:sz w:val="20"/>
                <w:szCs w:val="20"/>
                <w:lang w:val="ru-RU"/>
              </w:rPr>
              <w:t>Подгответе неколку точни/нето</w:t>
            </w:r>
            <w:r w:rsidR="009767D3" w:rsidRPr="00414107">
              <w:rPr>
                <w:rFonts w:ascii="Arial Narrow" w:eastAsia="Arial" w:hAnsi="Arial Narrow" w:cs="Arial"/>
                <w:sz w:val="20"/>
                <w:szCs w:val="20"/>
                <w:lang w:val="ru-RU"/>
              </w:rPr>
              <w:t xml:space="preserve">чни тврдења/изјави </w:t>
            </w:r>
          </w:p>
          <w:p w:rsidR="009767D3" w:rsidRPr="00414107" w:rsidRDefault="009767D3" w:rsidP="00414107">
            <w:pPr>
              <w:spacing w:after="120" w:line="240" w:lineRule="auto"/>
              <w:rPr>
                <w:rFonts w:ascii="Arial Narrow" w:eastAsia="Arial" w:hAnsi="Arial Narrow" w:cs="Arial"/>
                <w:sz w:val="20"/>
                <w:szCs w:val="20"/>
                <w:lang w:val="ru-RU"/>
              </w:rPr>
            </w:pPr>
            <w:r w:rsidRPr="00414107">
              <w:rPr>
                <w:rFonts w:ascii="Arial Narrow" w:eastAsia="Arial" w:hAnsi="Arial Narrow" w:cs="Arial"/>
                <w:sz w:val="20"/>
                <w:szCs w:val="20"/>
                <w:lang w:val="ru-RU"/>
              </w:rPr>
              <w:t xml:space="preserve">Примери на тврдења: </w:t>
            </w:r>
          </w:p>
          <w:p w:rsidR="009767D3" w:rsidRPr="00414107" w:rsidRDefault="009767D3" w:rsidP="00414107">
            <w:pPr>
              <w:pStyle w:val="ListParagraph"/>
              <w:numPr>
                <w:ilvl w:val="0"/>
                <w:numId w:val="19"/>
              </w:numPr>
              <w:spacing w:after="120" w:line="240" w:lineRule="auto"/>
              <w:rPr>
                <w:rFonts w:ascii="Arial Narrow" w:hAnsi="Arial Narrow" w:cs="Arial"/>
                <w:sz w:val="20"/>
                <w:szCs w:val="20"/>
                <w:lang w:val="ru-RU"/>
              </w:rPr>
            </w:pPr>
            <w:r w:rsidRPr="00414107">
              <w:rPr>
                <w:rFonts w:ascii="Arial Narrow" w:eastAsia="Arial" w:hAnsi="Arial Narrow" w:cs="Arial"/>
                <w:sz w:val="20"/>
                <w:szCs w:val="20"/>
                <w:lang w:val="ru-RU"/>
              </w:rPr>
              <w:t>Збирот на три последователни парни броеви ќе биде делив со четири.</w:t>
            </w:r>
          </w:p>
          <w:p w:rsidR="009767D3" w:rsidRPr="00414107" w:rsidRDefault="009767D3" w:rsidP="00414107">
            <w:pPr>
              <w:pStyle w:val="ListParagraph"/>
              <w:numPr>
                <w:ilvl w:val="0"/>
                <w:numId w:val="18"/>
              </w:numPr>
              <w:spacing w:after="120" w:line="240" w:lineRule="auto"/>
              <w:rPr>
                <w:rFonts w:ascii="Arial Narrow" w:hAnsi="Arial Narrow" w:cs="Arial"/>
                <w:sz w:val="20"/>
                <w:szCs w:val="20"/>
                <w:lang w:val="ru-RU"/>
              </w:rPr>
            </w:pPr>
            <w:r w:rsidRPr="00414107">
              <w:rPr>
                <w:rFonts w:ascii="Arial Narrow" w:eastAsia="Arial" w:hAnsi="Arial Narrow" w:cs="Arial"/>
                <w:sz w:val="20"/>
                <w:szCs w:val="20"/>
                <w:lang w:val="ru-RU"/>
              </w:rPr>
              <w:t xml:space="preserve">Збирот на три последователни цели броеви  секогаш е содржател на  три. </w:t>
            </w:r>
          </w:p>
          <w:p w:rsidR="009767D3" w:rsidRPr="00414107" w:rsidRDefault="009767D3" w:rsidP="00414107">
            <w:pPr>
              <w:pStyle w:val="ListParagraph"/>
              <w:numPr>
                <w:ilvl w:val="0"/>
                <w:numId w:val="18"/>
              </w:numPr>
              <w:spacing w:after="120" w:line="240" w:lineRule="auto"/>
              <w:rPr>
                <w:rFonts w:ascii="Arial Narrow" w:hAnsi="Arial Narrow" w:cs="Arial"/>
                <w:sz w:val="20"/>
                <w:szCs w:val="20"/>
                <w:lang w:val="ru-RU"/>
              </w:rPr>
            </w:pPr>
            <w:r w:rsidRPr="00414107">
              <w:rPr>
                <w:rFonts w:ascii="Arial Narrow" w:eastAsia="Arial" w:hAnsi="Arial Narrow" w:cs="Arial"/>
                <w:sz w:val="20"/>
                <w:szCs w:val="20"/>
                <w:lang w:val="ru-RU"/>
              </w:rPr>
              <w:t xml:space="preserve">Збирот на два непарни број секогаш ќе биде непарен. </w:t>
            </w:r>
          </w:p>
          <w:p w:rsidR="00C93401" w:rsidRPr="00414107" w:rsidRDefault="009767D3" w:rsidP="00A52CD3">
            <w:pPr>
              <w:pStyle w:val="ListParagraph"/>
              <w:numPr>
                <w:ilvl w:val="0"/>
                <w:numId w:val="18"/>
              </w:numPr>
              <w:spacing w:after="120" w:line="240" w:lineRule="auto"/>
              <w:rPr>
                <w:rFonts w:ascii="Arial Narrow" w:hAnsi="Arial Narrow" w:cs="Arial"/>
                <w:sz w:val="20"/>
                <w:szCs w:val="20"/>
                <w:lang w:val="ru-RU"/>
              </w:rPr>
            </w:pPr>
            <w:r w:rsidRPr="00414107">
              <w:rPr>
                <w:rFonts w:ascii="Arial Narrow" w:eastAsia="Arial" w:hAnsi="Arial Narrow" w:cs="Arial"/>
                <w:sz w:val="20"/>
                <w:szCs w:val="20"/>
                <w:lang w:val="ru-RU"/>
              </w:rPr>
              <w:t>Резултатот од одземањето на непарен број од парен број секогаш ќе биде непарен број</w:t>
            </w:r>
            <w:r w:rsidR="00414107">
              <w:rPr>
                <w:rFonts w:ascii="Arial Narrow" w:eastAsia="Arial" w:hAnsi="Arial Narrow" w:cs="Arial"/>
                <w:sz w:val="20"/>
                <w:szCs w:val="20"/>
                <w:lang w:val="ru-RU"/>
              </w:rPr>
              <w:t xml:space="preserve"> </w:t>
            </w:r>
            <w:r w:rsidR="00C93401" w:rsidRPr="00414107">
              <w:rPr>
                <w:rFonts w:ascii="Arial Narrow" w:eastAsia="Arial" w:hAnsi="Arial Narrow" w:cs="Arial"/>
                <w:sz w:val="20"/>
                <w:szCs w:val="20"/>
                <w:lang w:val="ru-RU"/>
              </w:rPr>
              <w:t xml:space="preserve">и напишете ги на надворешната страна на пликоа/коверти. </w:t>
            </w:r>
          </w:p>
          <w:p w:rsidR="00C93401" w:rsidRPr="00414107" w:rsidRDefault="00C93401" w:rsidP="00414107">
            <w:pPr>
              <w:spacing w:after="120" w:line="240" w:lineRule="auto"/>
              <w:ind w:right="32"/>
              <w:rPr>
                <w:rFonts w:ascii="Arial Narrow" w:hAnsi="Arial Narrow" w:cs="Arial"/>
                <w:sz w:val="20"/>
                <w:szCs w:val="20"/>
                <w:lang w:val="ru-RU"/>
              </w:rPr>
            </w:pPr>
            <w:r w:rsidRPr="00414107">
              <w:rPr>
                <w:rFonts w:ascii="Arial Narrow" w:eastAsia="Arial" w:hAnsi="Arial Narrow" w:cs="Arial"/>
                <w:sz w:val="20"/>
                <w:szCs w:val="20"/>
                <w:lang w:val="ru-RU"/>
              </w:rPr>
              <w:t xml:space="preserve">Поделете ги на групите и побарајте да размислат за нивните тврдења и да одлучат дали тие се точни или </w:t>
            </w:r>
            <w:r w:rsidRPr="00414107">
              <w:rPr>
                <w:rFonts w:ascii="Arial Narrow" w:eastAsia="Arial" w:hAnsi="Arial Narrow" w:cs="Arial"/>
                <w:sz w:val="20"/>
                <w:szCs w:val="20"/>
                <w:lang w:val="ru-RU"/>
              </w:rPr>
              <w:lastRenderedPageBreak/>
              <w:t>неточни. Потоа треба да запишат објаснувања и примери со кои го поткрепуваат нивното мислење. Ова треба да биде напишано</w:t>
            </w:r>
            <w:r w:rsidR="006A020F" w:rsidRPr="00414107">
              <w:rPr>
                <w:rFonts w:ascii="Arial Narrow" w:eastAsia="Arial" w:hAnsi="Arial Narrow" w:cs="Arial"/>
                <w:sz w:val="20"/>
                <w:szCs w:val="20"/>
                <w:lang w:val="ru-RU"/>
              </w:rPr>
              <w:t xml:space="preserve"> </w:t>
            </w:r>
            <w:r w:rsidRPr="00414107">
              <w:rPr>
                <w:rFonts w:ascii="Arial Narrow" w:eastAsia="Arial" w:hAnsi="Arial Narrow" w:cs="Arial"/>
                <w:sz w:val="20"/>
                <w:szCs w:val="20"/>
                <w:lang w:val="ru-RU"/>
              </w:rPr>
              <w:t>на парче хартија кое се потпишува од членовите на групата и се ставе во пликото. Кога наставникот ќе одлучи, пликоата се подаваат на други групи, кои мораат да подготват свои одговори за тврдењето пред да им биде дозволено да ги погледнат примерите на другите групи. Продолжете додека секоја група ја добила шансата да го прокометира секое тврдење, а потоа проверете ги сите по ред на заедничка дискусија.</w:t>
            </w:r>
            <w:r w:rsidRPr="00414107">
              <w:rPr>
                <w:rFonts w:ascii="Arial Narrow" w:hAnsi="Arial Narrow" w:cs="Arial"/>
                <w:sz w:val="20"/>
                <w:szCs w:val="20"/>
                <w:lang w:val="ru-RU"/>
              </w:rPr>
              <w:t xml:space="preserve"> </w:t>
            </w:r>
          </w:p>
          <w:p w:rsidR="001F48B3" w:rsidRPr="00414107" w:rsidRDefault="00C93401" w:rsidP="00414107">
            <w:pPr>
              <w:spacing w:after="120" w:line="240" w:lineRule="auto"/>
              <w:ind w:left="2"/>
              <w:rPr>
                <w:rFonts w:ascii="Arial Narrow" w:eastAsia="Arial" w:hAnsi="Arial Narrow" w:cs="Arial"/>
                <w:sz w:val="20"/>
                <w:szCs w:val="20"/>
                <w:u w:val="single" w:color="000000"/>
                <w:lang w:val="mk-MK"/>
              </w:rPr>
            </w:pPr>
            <w:r w:rsidRPr="00414107">
              <w:rPr>
                <w:rFonts w:ascii="Arial Narrow" w:eastAsia="Arial" w:hAnsi="Arial Narrow" w:cs="Arial"/>
                <w:sz w:val="20"/>
                <w:szCs w:val="20"/>
                <w:lang w:val="ru-RU"/>
              </w:rPr>
              <w:t>Во групи, учениците запишуваат објаснување зошто едно тврдење е точно или неточно. Тие го споделуваат своето објаснување со друга група која треба да одлучи кое било тврдењето.</w:t>
            </w:r>
          </w:p>
        </w:tc>
        <w:tc>
          <w:tcPr>
            <w:tcW w:w="993" w:type="dxa"/>
            <w:tcBorders>
              <w:bottom w:val="single" w:sz="4" w:space="0" w:color="auto"/>
            </w:tcBorders>
          </w:tcPr>
          <w:p w:rsidR="001F48B3" w:rsidRPr="00414107" w:rsidRDefault="001F48B3" w:rsidP="00414107">
            <w:pPr>
              <w:spacing w:after="120" w:line="240" w:lineRule="auto"/>
              <w:ind w:right="-51"/>
              <w:rPr>
                <w:rFonts w:ascii="Arial Narrow" w:hAnsi="Arial Narrow"/>
                <w:sz w:val="20"/>
                <w:szCs w:val="20"/>
                <w:lang w:val="mk-MK"/>
              </w:rPr>
            </w:pPr>
          </w:p>
          <w:p w:rsidR="009767D3" w:rsidRPr="00414107" w:rsidRDefault="009767D3" w:rsidP="00414107">
            <w:pPr>
              <w:spacing w:after="120" w:line="240" w:lineRule="auto"/>
              <w:ind w:right="-51"/>
              <w:rPr>
                <w:rFonts w:ascii="Arial Narrow" w:hAnsi="Arial Narrow"/>
                <w:sz w:val="20"/>
                <w:szCs w:val="20"/>
                <w:lang w:val="mk-MK"/>
              </w:rPr>
            </w:pPr>
            <w:r w:rsidRPr="00414107">
              <w:rPr>
                <w:rFonts w:ascii="Arial Narrow" w:hAnsi="Arial Narrow"/>
                <w:sz w:val="20"/>
                <w:szCs w:val="20"/>
                <w:lang w:val="mk-MK"/>
              </w:rPr>
              <w:t>Г</w:t>
            </w:r>
          </w:p>
          <w:p w:rsidR="001F48B3" w:rsidRPr="00414107" w:rsidRDefault="001F48B3" w:rsidP="00414107">
            <w:pPr>
              <w:spacing w:after="120" w:line="240" w:lineRule="auto"/>
              <w:ind w:right="-51"/>
              <w:rPr>
                <w:rFonts w:ascii="Arial Narrow" w:hAnsi="Arial Narrow"/>
                <w:sz w:val="20"/>
                <w:szCs w:val="20"/>
                <w:lang w:val="mk-MK"/>
              </w:rPr>
            </w:pPr>
          </w:p>
          <w:p w:rsidR="001F48B3" w:rsidRPr="00414107" w:rsidRDefault="001F48B3" w:rsidP="00414107">
            <w:pPr>
              <w:spacing w:after="120" w:line="240" w:lineRule="auto"/>
              <w:ind w:right="-51"/>
              <w:rPr>
                <w:rFonts w:ascii="Arial Narrow" w:hAnsi="Arial Narrow"/>
                <w:sz w:val="20"/>
                <w:szCs w:val="20"/>
                <w:lang w:val="mk-MK"/>
              </w:rPr>
            </w:pPr>
          </w:p>
          <w:p w:rsidR="001F48B3" w:rsidRPr="00414107" w:rsidRDefault="001F48B3" w:rsidP="00414107">
            <w:pPr>
              <w:spacing w:after="120" w:line="240" w:lineRule="auto"/>
              <w:ind w:right="-51"/>
              <w:rPr>
                <w:rFonts w:ascii="Arial Narrow" w:hAnsi="Arial Narrow"/>
                <w:sz w:val="20"/>
                <w:szCs w:val="20"/>
                <w:lang w:val="mk-MK"/>
              </w:rPr>
            </w:pPr>
          </w:p>
          <w:p w:rsidR="001F48B3" w:rsidRPr="00414107" w:rsidRDefault="001F48B3" w:rsidP="00414107">
            <w:pPr>
              <w:spacing w:after="120" w:line="240" w:lineRule="auto"/>
              <w:ind w:right="-51"/>
              <w:rPr>
                <w:rFonts w:ascii="Arial Narrow" w:hAnsi="Arial Narrow"/>
                <w:sz w:val="20"/>
                <w:szCs w:val="20"/>
                <w:lang w:val="mk-MK"/>
              </w:rPr>
            </w:pPr>
          </w:p>
          <w:p w:rsidR="001F48B3" w:rsidRPr="00414107" w:rsidRDefault="001F48B3" w:rsidP="00414107">
            <w:pPr>
              <w:spacing w:after="120" w:line="240" w:lineRule="auto"/>
              <w:ind w:right="-51"/>
              <w:rPr>
                <w:rFonts w:ascii="Arial Narrow" w:hAnsi="Arial Narrow"/>
                <w:sz w:val="20"/>
                <w:szCs w:val="20"/>
                <w:lang w:val="mk-MK"/>
              </w:rPr>
            </w:pPr>
          </w:p>
          <w:p w:rsidR="001F48B3" w:rsidRPr="00414107" w:rsidRDefault="001F48B3" w:rsidP="00414107">
            <w:pPr>
              <w:spacing w:after="120" w:line="240" w:lineRule="auto"/>
              <w:ind w:right="-51"/>
              <w:rPr>
                <w:rFonts w:ascii="Arial Narrow" w:hAnsi="Arial Narrow"/>
                <w:sz w:val="20"/>
                <w:szCs w:val="20"/>
                <w:lang w:val="mk-MK"/>
              </w:rPr>
            </w:pPr>
          </w:p>
          <w:p w:rsidR="001F48B3" w:rsidRPr="00414107" w:rsidRDefault="001F48B3" w:rsidP="00414107">
            <w:pPr>
              <w:spacing w:after="120" w:line="240" w:lineRule="auto"/>
              <w:ind w:right="-51"/>
              <w:rPr>
                <w:rFonts w:ascii="Arial Narrow" w:hAnsi="Arial Narrow"/>
                <w:sz w:val="20"/>
                <w:szCs w:val="20"/>
                <w:lang w:val="mk-MK"/>
              </w:rPr>
            </w:pPr>
          </w:p>
          <w:p w:rsidR="001F48B3" w:rsidRPr="00414107" w:rsidRDefault="001F48B3" w:rsidP="00414107">
            <w:pPr>
              <w:spacing w:after="120" w:line="240" w:lineRule="auto"/>
              <w:ind w:right="-51"/>
              <w:rPr>
                <w:rFonts w:ascii="Arial Narrow" w:hAnsi="Arial Narrow"/>
                <w:sz w:val="20"/>
                <w:szCs w:val="20"/>
                <w:lang w:val="mk-MK"/>
              </w:rPr>
            </w:pPr>
          </w:p>
          <w:p w:rsidR="001F48B3" w:rsidRPr="00414107" w:rsidRDefault="001F48B3" w:rsidP="00414107">
            <w:pPr>
              <w:spacing w:after="120" w:line="240" w:lineRule="auto"/>
              <w:ind w:right="-51"/>
              <w:rPr>
                <w:rFonts w:ascii="Arial Narrow" w:hAnsi="Arial Narrow"/>
                <w:sz w:val="20"/>
                <w:szCs w:val="20"/>
                <w:lang w:val="mk-MK"/>
              </w:rPr>
            </w:pPr>
            <w:r w:rsidRPr="00414107">
              <w:rPr>
                <w:rFonts w:ascii="Arial Narrow" w:hAnsi="Arial Narrow"/>
                <w:sz w:val="20"/>
                <w:szCs w:val="20"/>
                <w:lang w:val="mk-MK"/>
              </w:rPr>
              <w:t>Г</w:t>
            </w:r>
          </w:p>
          <w:p w:rsidR="001F48B3" w:rsidRPr="00414107" w:rsidRDefault="001F48B3" w:rsidP="00414107">
            <w:pPr>
              <w:spacing w:after="120" w:line="240" w:lineRule="auto"/>
              <w:ind w:right="-51"/>
              <w:rPr>
                <w:rFonts w:ascii="Arial Narrow" w:hAnsi="Arial Narrow"/>
                <w:sz w:val="20"/>
                <w:szCs w:val="20"/>
                <w:lang w:val="mk-MK"/>
              </w:rPr>
            </w:pPr>
          </w:p>
          <w:p w:rsidR="001F48B3" w:rsidRPr="00414107" w:rsidRDefault="001F48B3" w:rsidP="00414107">
            <w:pPr>
              <w:spacing w:after="120" w:line="240" w:lineRule="auto"/>
              <w:ind w:right="-51"/>
              <w:rPr>
                <w:rFonts w:ascii="Arial Narrow" w:hAnsi="Arial Narrow"/>
                <w:sz w:val="20"/>
                <w:szCs w:val="20"/>
                <w:lang w:val="mk-MK"/>
              </w:rPr>
            </w:pPr>
          </w:p>
          <w:p w:rsidR="001F48B3" w:rsidRPr="00414107" w:rsidRDefault="001F48B3" w:rsidP="00414107">
            <w:pPr>
              <w:spacing w:after="120" w:line="240" w:lineRule="auto"/>
              <w:ind w:right="-51"/>
              <w:rPr>
                <w:rFonts w:ascii="Arial Narrow" w:hAnsi="Arial Narrow"/>
                <w:sz w:val="20"/>
                <w:szCs w:val="20"/>
                <w:lang w:val="mk-MK"/>
              </w:rPr>
            </w:pPr>
          </w:p>
          <w:p w:rsidR="001F48B3" w:rsidRPr="00414107" w:rsidRDefault="001F48B3" w:rsidP="00414107">
            <w:pPr>
              <w:spacing w:after="120" w:line="240" w:lineRule="auto"/>
              <w:ind w:right="-51"/>
              <w:rPr>
                <w:rFonts w:ascii="Arial Narrow" w:hAnsi="Arial Narrow"/>
                <w:sz w:val="20"/>
                <w:szCs w:val="20"/>
                <w:lang w:val="mk-MK"/>
              </w:rPr>
            </w:pPr>
          </w:p>
          <w:p w:rsidR="001F48B3" w:rsidRPr="00414107" w:rsidRDefault="001F48B3" w:rsidP="00414107">
            <w:pPr>
              <w:spacing w:after="120" w:line="240" w:lineRule="auto"/>
              <w:ind w:right="-51"/>
              <w:rPr>
                <w:rFonts w:ascii="Arial Narrow" w:hAnsi="Arial Narrow"/>
                <w:sz w:val="20"/>
                <w:szCs w:val="20"/>
                <w:lang w:val="mk-MK"/>
              </w:rPr>
            </w:pPr>
          </w:p>
          <w:p w:rsidR="001F48B3" w:rsidRPr="00414107" w:rsidRDefault="001F48B3" w:rsidP="00414107">
            <w:pPr>
              <w:spacing w:after="120" w:line="240" w:lineRule="auto"/>
              <w:ind w:right="-51"/>
              <w:rPr>
                <w:rFonts w:ascii="Arial Narrow" w:hAnsi="Arial Narrow"/>
                <w:sz w:val="20"/>
                <w:szCs w:val="20"/>
                <w:lang w:val="mk-MK"/>
              </w:rPr>
            </w:pPr>
          </w:p>
          <w:p w:rsidR="001F48B3" w:rsidRPr="00414107" w:rsidRDefault="001F48B3" w:rsidP="00414107">
            <w:pPr>
              <w:spacing w:after="120" w:line="240" w:lineRule="auto"/>
              <w:ind w:right="-51"/>
              <w:rPr>
                <w:rFonts w:ascii="Arial Narrow" w:hAnsi="Arial Narrow"/>
                <w:sz w:val="20"/>
                <w:szCs w:val="20"/>
                <w:lang w:val="mk-MK"/>
              </w:rPr>
            </w:pPr>
          </w:p>
          <w:p w:rsidR="001F48B3" w:rsidRPr="00414107" w:rsidRDefault="001F48B3" w:rsidP="00414107">
            <w:pPr>
              <w:spacing w:after="120" w:line="240" w:lineRule="auto"/>
              <w:ind w:right="-51"/>
              <w:rPr>
                <w:rFonts w:ascii="Arial Narrow" w:hAnsi="Arial Narrow"/>
                <w:sz w:val="20"/>
                <w:szCs w:val="20"/>
                <w:lang w:val="mk-MK"/>
              </w:rPr>
            </w:pPr>
          </w:p>
          <w:p w:rsidR="001F48B3" w:rsidRPr="00414107" w:rsidRDefault="001F48B3" w:rsidP="00414107">
            <w:pPr>
              <w:spacing w:after="120" w:line="240" w:lineRule="auto"/>
              <w:ind w:right="-51"/>
              <w:rPr>
                <w:rFonts w:ascii="Arial Narrow" w:hAnsi="Arial Narrow"/>
                <w:sz w:val="20"/>
                <w:szCs w:val="20"/>
                <w:lang w:val="mk-MK"/>
              </w:rPr>
            </w:pPr>
          </w:p>
          <w:p w:rsidR="001F48B3" w:rsidRPr="00414107" w:rsidRDefault="009767D3" w:rsidP="00414107">
            <w:pPr>
              <w:spacing w:after="120" w:line="240" w:lineRule="auto"/>
              <w:ind w:right="-51"/>
              <w:rPr>
                <w:rFonts w:ascii="Arial Narrow" w:hAnsi="Arial Narrow"/>
                <w:sz w:val="20"/>
                <w:szCs w:val="20"/>
                <w:lang w:val="mk-MK"/>
              </w:rPr>
            </w:pPr>
            <w:r w:rsidRPr="00414107">
              <w:rPr>
                <w:rFonts w:ascii="Arial Narrow" w:hAnsi="Arial Narrow"/>
                <w:sz w:val="20"/>
                <w:szCs w:val="20"/>
                <w:lang w:val="mk-MK"/>
              </w:rPr>
              <w:t>Г</w:t>
            </w:r>
          </w:p>
        </w:tc>
        <w:tc>
          <w:tcPr>
            <w:tcW w:w="1131" w:type="dxa"/>
            <w:tcBorders>
              <w:bottom w:val="single" w:sz="4" w:space="0" w:color="auto"/>
            </w:tcBorders>
          </w:tcPr>
          <w:p w:rsidR="009767D3" w:rsidRPr="00414107" w:rsidRDefault="009767D3" w:rsidP="00414107">
            <w:pPr>
              <w:spacing w:after="120" w:line="240" w:lineRule="auto"/>
              <w:rPr>
                <w:rFonts w:ascii="Arial Narrow" w:eastAsia="Arial" w:hAnsi="Arial Narrow" w:cs="Arial"/>
                <w:sz w:val="20"/>
                <w:szCs w:val="20"/>
                <w:lang w:val="ru-RU"/>
              </w:rPr>
            </w:pPr>
          </w:p>
          <w:p w:rsidR="009767D3" w:rsidRPr="00414107" w:rsidRDefault="009767D3" w:rsidP="00414107">
            <w:pPr>
              <w:spacing w:after="120" w:line="240" w:lineRule="auto"/>
              <w:rPr>
                <w:rFonts w:ascii="Arial Narrow" w:eastAsia="Arial" w:hAnsi="Arial Narrow" w:cs="Arial"/>
                <w:sz w:val="20"/>
                <w:szCs w:val="20"/>
                <w:lang w:val="ru-RU"/>
              </w:rPr>
            </w:pPr>
          </w:p>
          <w:p w:rsidR="00C93401" w:rsidRPr="00414107" w:rsidRDefault="009767D3" w:rsidP="00414107">
            <w:pPr>
              <w:spacing w:after="120" w:line="240" w:lineRule="auto"/>
              <w:rPr>
                <w:rFonts w:ascii="Arial Narrow" w:hAnsi="Arial Narrow" w:cs="Arial"/>
                <w:sz w:val="20"/>
                <w:szCs w:val="20"/>
                <w:lang w:val="ru-RU"/>
              </w:rPr>
            </w:pPr>
            <w:r w:rsidRPr="00414107">
              <w:rPr>
                <w:rFonts w:ascii="Arial Narrow" w:eastAsia="Arial" w:hAnsi="Arial Narrow" w:cs="Arial"/>
                <w:sz w:val="20"/>
                <w:szCs w:val="20"/>
                <w:lang w:val="ru-RU"/>
              </w:rPr>
              <w:t>Примери со тврдења и пликоа</w:t>
            </w:r>
            <w:r w:rsidR="00C93401" w:rsidRPr="00414107">
              <w:rPr>
                <w:rFonts w:ascii="Arial Narrow" w:eastAsia="Arial" w:hAnsi="Arial Narrow" w:cs="Arial"/>
                <w:sz w:val="20"/>
                <w:szCs w:val="20"/>
                <w:lang w:val="ru-RU"/>
              </w:rPr>
              <w:t xml:space="preserve"> </w:t>
            </w:r>
          </w:p>
          <w:p w:rsidR="001F48B3" w:rsidRPr="00414107" w:rsidRDefault="001F48B3" w:rsidP="00414107">
            <w:pPr>
              <w:spacing w:after="120" w:line="240" w:lineRule="auto"/>
              <w:rPr>
                <w:rFonts w:ascii="Arial Narrow" w:eastAsia="Arial" w:hAnsi="Arial Narrow" w:cs="Arial"/>
                <w:sz w:val="20"/>
                <w:szCs w:val="20"/>
                <w:lang w:val="ru-RU"/>
              </w:rPr>
            </w:pPr>
          </w:p>
        </w:tc>
        <w:tc>
          <w:tcPr>
            <w:tcW w:w="1859" w:type="dxa"/>
            <w:tcBorders>
              <w:bottom w:val="single" w:sz="4" w:space="0" w:color="auto"/>
            </w:tcBorders>
          </w:tcPr>
          <w:p w:rsidR="009767D3" w:rsidRPr="00414107" w:rsidRDefault="009767D3" w:rsidP="00414107">
            <w:pPr>
              <w:spacing w:after="120" w:line="240" w:lineRule="auto"/>
              <w:rPr>
                <w:rFonts w:ascii="Arial Narrow" w:hAnsi="Arial Narrow" w:cs="Arial"/>
                <w:sz w:val="20"/>
                <w:szCs w:val="20"/>
                <w:lang w:val="mk-MK"/>
              </w:rPr>
            </w:pPr>
          </w:p>
          <w:p w:rsidR="009767D3" w:rsidRPr="00414107" w:rsidRDefault="009767D3" w:rsidP="00414107">
            <w:pPr>
              <w:spacing w:after="120" w:line="240" w:lineRule="auto"/>
              <w:rPr>
                <w:rFonts w:ascii="Arial Narrow" w:hAnsi="Arial Narrow" w:cs="Arial"/>
                <w:sz w:val="20"/>
                <w:szCs w:val="20"/>
                <w:lang w:val="mk-MK"/>
              </w:rPr>
            </w:pPr>
          </w:p>
          <w:p w:rsidR="001F48B3" w:rsidRPr="00414107" w:rsidRDefault="001F48B3" w:rsidP="00414107">
            <w:pPr>
              <w:spacing w:after="120" w:line="240" w:lineRule="auto"/>
              <w:rPr>
                <w:rFonts w:ascii="Arial Narrow" w:hAnsi="Arial Narrow" w:cs="Arial"/>
                <w:sz w:val="20"/>
                <w:szCs w:val="20"/>
                <w:lang w:val="mk-MK"/>
              </w:rPr>
            </w:pPr>
            <w:r w:rsidRPr="00414107">
              <w:rPr>
                <w:rFonts w:ascii="Arial Narrow" w:hAnsi="Arial Narrow" w:cs="Arial"/>
                <w:sz w:val="20"/>
                <w:szCs w:val="20"/>
                <w:lang w:val="mk-MK"/>
              </w:rPr>
              <w:t xml:space="preserve">Набљудување, </w:t>
            </w:r>
          </w:p>
          <w:p w:rsidR="001F48B3" w:rsidRPr="00414107" w:rsidRDefault="001F48B3" w:rsidP="00414107">
            <w:pPr>
              <w:spacing w:after="120" w:line="240" w:lineRule="auto"/>
              <w:rPr>
                <w:rFonts w:ascii="Arial Narrow" w:hAnsi="Arial Narrow" w:cs="Arial"/>
                <w:sz w:val="20"/>
                <w:szCs w:val="20"/>
                <w:lang w:val="mk-MK"/>
              </w:rPr>
            </w:pPr>
            <w:r w:rsidRPr="00414107">
              <w:rPr>
                <w:rFonts w:ascii="Arial Narrow" w:hAnsi="Arial Narrow" w:cs="Arial"/>
                <w:sz w:val="20"/>
                <w:szCs w:val="20"/>
                <w:lang w:val="mk-MK"/>
              </w:rPr>
              <w:t xml:space="preserve">прашања и одговори / дискусија, </w:t>
            </w:r>
          </w:p>
          <w:p w:rsidR="001F48B3" w:rsidRPr="00414107" w:rsidRDefault="001F48B3" w:rsidP="00414107">
            <w:pPr>
              <w:spacing w:after="120" w:line="240" w:lineRule="auto"/>
              <w:rPr>
                <w:rFonts w:ascii="Arial Narrow" w:hAnsi="Arial Narrow"/>
                <w:sz w:val="20"/>
                <w:szCs w:val="20"/>
              </w:rPr>
            </w:pPr>
            <w:r w:rsidRPr="00414107">
              <w:rPr>
                <w:rFonts w:ascii="Arial Narrow" w:hAnsi="Arial Narrow" w:cs="Arial"/>
                <w:sz w:val="20"/>
                <w:szCs w:val="20"/>
                <w:lang w:val="mk-MK"/>
              </w:rPr>
              <w:t>точност на задачите</w:t>
            </w:r>
          </w:p>
        </w:tc>
      </w:tr>
      <w:tr w:rsidR="00414107" w:rsidRPr="00414107" w:rsidTr="00414107">
        <w:tc>
          <w:tcPr>
            <w:tcW w:w="5845" w:type="dxa"/>
            <w:gridSpan w:val="3"/>
            <w:shd w:val="clear" w:color="auto" w:fill="F2F2F2" w:themeFill="background1" w:themeFillShade="F2"/>
          </w:tcPr>
          <w:p w:rsidR="001F48B3" w:rsidRPr="00414107" w:rsidRDefault="001F48B3" w:rsidP="00414107">
            <w:pPr>
              <w:spacing w:after="120" w:line="240" w:lineRule="auto"/>
              <w:ind w:left="193" w:right="67"/>
              <w:rPr>
                <w:rFonts w:ascii="Arial Narrow" w:eastAsia="Arial" w:hAnsi="Arial Narrow" w:cs="Arial"/>
                <w:sz w:val="20"/>
                <w:szCs w:val="20"/>
              </w:rPr>
            </w:pPr>
            <w:r w:rsidRPr="00414107">
              <w:rPr>
                <w:rFonts w:ascii="Arial Narrow" w:eastAsia="Arial" w:hAnsi="Arial Narrow" w:cs="Arial"/>
                <w:b/>
                <w:bCs/>
                <w:sz w:val="20"/>
                <w:szCs w:val="20"/>
                <w:lang w:val="mk-MK"/>
              </w:rPr>
              <w:lastRenderedPageBreak/>
              <w:t>Организирање</w:t>
            </w:r>
            <w:r w:rsidRPr="00414107">
              <w:rPr>
                <w:rFonts w:ascii="Arial Narrow" w:eastAsia="Arial" w:hAnsi="Arial Narrow" w:cs="Arial"/>
                <w:b/>
                <w:bCs/>
                <w:sz w:val="20"/>
                <w:szCs w:val="20"/>
              </w:rPr>
              <w:t xml:space="preserve">: </w:t>
            </w:r>
            <w:r w:rsidRPr="00414107">
              <w:rPr>
                <w:rFonts w:ascii="Arial Narrow" w:eastAsia="Arial" w:hAnsi="Arial Narrow" w:cs="Arial"/>
                <w:bCs/>
                <w:sz w:val="20"/>
                <w:szCs w:val="20"/>
                <w:lang w:val="mk-MK"/>
              </w:rPr>
              <w:t>Детали за диференцијација</w:t>
            </w:r>
            <w:r w:rsidRPr="00414107">
              <w:rPr>
                <w:rFonts w:ascii="Arial Narrow" w:eastAsia="Arial" w:hAnsi="Arial Narrow" w:cs="Arial"/>
                <w:bCs/>
                <w:sz w:val="20"/>
                <w:szCs w:val="20"/>
              </w:rPr>
              <w:t xml:space="preserve"> / </w:t>
            </w:r>
            <w:r w:rsidRPr="00414107">
              <w:rPr>
                <w:rFonts w:ascii="Arial Narrow" w:eastAsia="Arial" w:hAnsi="Arial Narrow" w:cs="Arial"/>
                <w:bCs/>
                <w:sz w:val="20"/>
                <w:szCs w:val="20"/>
                <w:lang w:val="mk-MK"/>
              </w:rPr>
              <w:t>групи</w:t>
            </w:r>
            <w:r w:rsidRPr="00414107">
              <w:rPr>
                <w:rFonts w:ascii="Arial Narrow" w:eastAsia="Arial" w:hAnsi="Arial Narrow" w:cs="Arial"/>
                <w:bCs/>
                <w:sz w:val="20"/>
                <w:szCs w:val="20"/>
              </w:rPr>
              <w:t xml:space="preserve"> / </w:t>
            </w:r>
            <w:r w:rsidRPr="00414107">
              <w:rPr>
                <w:rFonts w:ascii="Arial Narrow" w:eastAsia="Arial" w:hAnsi="Arial Narrow" w:cs="Arial"/>
                <w:bCs/>
                <w:sz w:val="20"/>
                <w:szCs w:val="20"/>
                <w:lang w:val="mk-MK"/>
              </w:rPr>
              <w:t>улога на возрасни</w:t>
            </w:r>
            <w:r w:rsidRPr="00414107">
              <w:rPr>
                <w:rFonts w:ascii="Arial Narrow" w:eastAsia="Arial" w:hAnsi="Arial Narrow" w:cs="Arial"/>
                <w:bCs/>
                <w:sz w:val="20"/>
                <w:szCs w:val="20"/>
              </w:rPr>
              <w:t xml:space="preserve"> (</w:t>
            </w:r>
            <w:r w:rsidRPr="00414107">
              <w:rPr>
                <w:rFonts w:ascii="Arial Narrow" w:eastAsia="Arial" w:hAnsi="Arial Narrow" w:cs="Arial"/>
                <w:bCs/>
                <w:sz w:val="20"/>
                <w:szCs w:val="20"/>
                <w:lang w:val="mk-MK"/>
              </w:rPr>
              <w:t>поврзани со активности</w:t>
            </w:r>
            <w:r w:rsidRPr="00414107">
              <w:rPr>
                <w:rFonts w:ascii="Arial Narrow" w:eastAsia="Arial" w:hAnsi="Arial Narrow" w:cs="Arial"/>
                <w:bCs/>
                <w:sz w:val="20"/>
                <w:szCs w:val="20"/>
              </w:rPr>
              <w:t>)</w:t>
            </w:r>
          </w:p>
        </w:tc>
        <w:tc>
          <w:tcPr>
            <w:tcW w:w="8452" w:type="dxa"/>
            <w:gridSpan w:val="4"/>
            <w:shd w:val="clear" w:color="auto" w:fill="F2F2F2" w:themeFill="background1" w:themeFillShade="F2"/>
          </w:tcPr>
          <w:p w:rsidR="001F48B3" w:rsidRPr="00414107" w:rsidRDefault="001F48B3" w:rsidP="00414107">
            <w:pPr>
              <w:spacing w:after="120" w:line="240" w:lineRule="auto"/>
              <w:rPr>
                <w:rFonts w:ascii="Arial Narrow" w:hAnsi="Arial Narrow" w:cs="Arial"/>
                <w:sz w:val="20"/>
                <w:szCs w:val="20"/>
              </w:rPr>
            </w:pPr>
            <w:r w:rsidRPr="00414107">
              <w:rPr>
                <w:rFonts w:ascii="Arial Narrow" w:eastAsia="Arial" w:hAnsi="Arial Narrow" w:cs="Arial"/>
                <w:b/>
                <w:bCs/>
                <w:sz w:val="20"/>
                <w:szCs w:val="20"/>
                <w:lang w:val="mk-MK"/>
              </w:rPr>
              <w:t>Белешки</w:t>
            </w:r>
            <w:r w:rsidRPr="00414107">
              <w:rPr>
                <w:rFonts w:ascii="Arial Narrow" w:eastAsia="Arial" w:hAnsi="Arial Narrow" w:cs="Arial"/>
                <w:b/>
                <w:bCs/>
                <w:sz w:val="20"/>
                <w:szCs w:val="20"/>
              </w:rPr>
              <w:t xml:space="preserve"> / </w:t>
            </w:r>
            <w:r w:rsidRPr="00414107">
              <w:rPr>
                <w:rFonts w:ascii="Arial Narrow" w:eastAsia="Arial" w:hAnsi="Arial Narrow" w:cs="Arial"/>
                <w:b/>
                <w:bCs/>
                <w:sz w:val="20"/>
                <w:szCs w:val="20"/>
                <w:lang w:val="mk-MK"/>
              </w:rPr>
              <w:t>можности за проширување на знаењето</w:t>
            </w:r>
            <w:r w:rsidRPr="00414107">
              <w:rPr>
                <w:rFonts w:ascii="Arial Narrow" w:eastAsia="Arial" w:hAnsi="Arial Narrow" w:cs="Arial"/>
                <w:b/>
                <w:bCs/>
                <w:sz w:val="20"/>
                <w:szCs w:val="20"/>
              </w:rPr>
              <w:t xml:space="preserve"> / </w:t>
            </w:r>
            <w:r w:rsidRPr="00414107">
              <w:rPr>
                <w:rFonts w:ascii="Arial Narrow" w:eastAsia="Arial" w:hAnsi="Arial Narrow" w:cs="Arial"/>
                <w:b/>
                <w:bCs/>
                <w:sz w:val="20"/>
                <w:szCs w:val="20"/>
                <w:lang w:val="mk-MK"/>
              </w:rPr>
              <w:t>домашна работа Клучна терминологија</w:t>
            </w:r>
          </w:p>
        </w:tc>
      </w:tr>
      <w:tr w:rsidR="00414107" w:rsidRPr="00414107" w:rsidTr="00414107">
        <w:tc>
          <w:tcPr>
            <w:tcW w:w="5845" w:type="dxa"/>
            <w:gridSpan w:val="3"/>
            <w:tcBorders>
              <w:bottom w:val="single" w:sz="4" w:space="0" w:color="auto"/>
            </w:tcBorders>
          </w:tcPr>
          <w:p w:rsidR="001F48B3" w:rsidRPr="00414107" w:rsidRDefault="001F48B3" w:rsidP="00414107">
            <w:pPr>
              <w:spacing w:after="120" w:line="240" w:lineRule="auto"/>
              <w:ind w:left="193"/>
              <w:rPr>
                <w:rFonts w:ascii="Arial Narrow" w:eastAsia="Arial" w:hAnsi="Arial Narrow" w:cs="Arial"/>
                <w:sz w:val="20"/>
                <w:szCs w:val="20"/>
                <w:lang w:val="mk-MK"/>
              </w:rPr>
            </w:pPr>
            <w:r w:rsidRPr="00414107">
              <w:rPr>
                <w:rFonts w:ascii="Arial Narrow" w:eastAsia="Arial" w:hAnsi="Arial Narrow" w:cs="Arial"/>
                <w:sz w:val="20"/>
                <w:szCs w:val="20"/>
                <w:lang w:val="mk-MK"/>
              </w:rPr>
              <w:t xml:space="preserve">Активно учество на целата паралелка, групна работа и индивидуална работа диференцијација со насочена поддршка </w:t>
            </w:r>
          </w:p>
          <w:p w:rsidR="001F48B3" w:rsidRPr="00414107" w:rsidRDefault="001F48B3" w:rsidP="00414107">
            <w:pPr>
              <w:spacing w:after="120" w:line="240" w:lineRule="auto"/>
              <w:jc w:val="both"/>
              <w:rPr>
                <w:rFonts w:ascii="Arial Narrow" w:eastAsia="Arial" w:hAnsi="Arial Narrow" w:cs="Arial"/>
                <w:sz w:val="20"/>
                <w:szCs w:val="20"/>
              </w:rPr>
            </w:pPr>
          </w:p>
          <w:p w:rsidR="001F48B3" w:rsidRPr="00414107" w:rsidRDefault="001F48B3" w:rsidP="00414107">
            <w:pPr>
              <w:spacing w:after="120" w:line="240" w:lineRule="auto"/>
              <w:jc w:val="both"/>
              <w:rPr>
                <w:rFonts w:ascii="Arial Narrow" w:eastAsia="Arial" w:hAnsi="Arial Narrow" w:cs="Arial"/>
                <w:sz w:val="20"/>
                <w:szCs w:val="20"/>
              </w:rPr>
            </w:pPr>
          </w:p>
          <w:p w:rsidR="001F48B3" w:rsidRPr="00414107" w:rsidRDefault="001F48B3" w:rsidP="00414107">
            <w:pPr>
              <w:spacing w:after="120" w:line="240" w:lineRule="auto"/>
              <w:jc w:val="both"/>
              <w:rPr>
                <w:rFonts w:ascii="Arial Narrow" w:eastAsia="Arial" w:hAnsi="Arial Narrow" w:cs="Arial"/>
                <w:sz w:val="20"/>
                <w:szCs w:val="20"/>
              </w:rPr>
            </w:pPr>
          </w:p>
          <w:p w:rsidR="001F48B3" w:rsidRPr="00414107" w:rsidRDefault="001F48B3" w:rsidP="00414107">
            <w:pPr>
              <w:spacing w:after="120" w:line="240" w:lineRule="auto"/>
              <w:jc w:val="both"/>
              <w:rPr>
                <w:rFonts w:ascii="Arial Narrow" w:eastAsia="Arial" w:hAnsi="Arial Narrow" w:cs="Arial"/>
                <w:sz w:val="20"/>
                <w:szCs w:val="20"/>
              </w:rPr>
            </w:pPr>
          </w:p>
        </w:tc>
        <w:tc>
          <w:tcPr>
            <w:tcW w:w="6596" w:type="dxa"/>
            <w:gridSpan w:val="3"/>
            <w:tcBorders>
              <w:bottom w:val="single" w:sz="4" w:space="0" w:color="auto"/>
            </w:tcBorders>
          </w:tcPr>
          <w:p w:rsidR="00377EE3" w:rsidRPr="00414107" w:rsidRDefault="00377EE3" w:rsidP="00414107">
            <w:pPr>
              <w:spacing w:after="120" w:line="240" w:lineRule="auto"/>
              <w:rPr>
                <w:rFonts w:ascii="Arial Narrow" w:eastAsia="Arial" w:hAnsi="Arial Narrow" w:cs="Arial"/>
                <w:sz w:val="20"/>
                <w:szCs w:val="20"/>
                <w:lang w:val="mk-MK"/>
              </w:rPr>
            </w:pPr>
            <w:r w:rsidRPr="00414107">
              <w:rPr>
                <w:rFonts w:ascii="Arial Narrow" w:eastAsia="Arial" w:hAnsi="Arial Narrow" w:cs="Arial"/>
                <w:sz w:val="20"/>
                <w:szCs w:val="20"/>
                <w:lang w:val="mk-MK"/>
              </w:rPr>
              <w:t>Учениците земаа активно учество во извршување на активностите.</w:t>
            </w:r>
          </w:p>
          <w:p w:rsidR="00377EE3" w:rsidRPr="00414107" w:rsidRDefault="00377EE3" w:rsidP="00414107">
            <w:pPr>
              <w:spacing w:after="120" w:line="240" w:lineRule="auto"/>
              <w:rPr>
                <w:rFonts w:ascii="Arial Narrow" w:eastAsia="Arial" w:hAnsi="Arial Narrow" w:cs="Arial"/>
                <w:sz w:val="20"/>
                <w:szCs w:val="20"/>
                <w:lang w:val="mk-MK"/>
              </w:rPr>
            </w:pPr>
            <w:r w:rsidRPr="00414107">
              <w:rPr>
                <w:rFonts w:ascii="Arial Narrow" w:eastAsia="Arial" w:hAnsi="Arial Narrow" w:cs="Arial"/>
                <w:sz w:val="20"/>
                <w:szCs w:val="20"/>
                <w:lang w:val="mk-MK"/>
              </w:rPr>
              <w:t>Проширување на знаењата</w:t>
            </w:r>
            <w:r w:rsidR="009767D3" w:rsidRPr="00414107">
              <w:rPr>
                <w:rFonts w:ascii="Arial Narrow" w:eastAsia="Arial" w:hAnsi="Arial Narrow" w:cs="Arial"/>
                <w:sz w:val="20"/>
                <w:szCs w:val="20"/>
                <w:lang w:val="mk-MK"/>
              </w:rPr>
              <w:t xml:space="preserve"> / домашна задача</w:t>
            </w:r>
            <w:r w:rsidRPr="00414107">
              <w:rPr>
                <w:rFonts w:ascii="Arial Narrow" w:eastAsia="Arial" w:hAnsi="Arial Narrow" w:cs="Arial"/>
                <w:sz w:val="20"/>
                <w:szCs w:val="20"/>
                <w:lang w:val="mk-MK"/>
              </w:rPr>
              <w:t xml:space="preserve">: </w:t>
            </w:r>
          </w:p>
          <w:p w:rsidR="00377EE3" w:rsidRPr="00414107" w:rsidRDefault="009767D3" w:rsidP="00414107">
            <w:pPr>
              <w:spacing w:after="120" w:line="240" w:lineRule="auto"/>
              <w:rPr>
                <w:rFonts w:ascii="Arial Narrow" w:eastAsia="Arial" w:hAnsi="Arial Narrow" w:cs="Arial"/>
                <w:sz w:val="20"/>
                <w:szCs w:val="20"/>
                <w:lang w:val="mk-MK"/>
              </w:rPr>
            </w:pPr>
            <w:r w:rsidRPr="00414107">
              <w:rPr>
                <w:rFonts w:ascii="Arial Narrow" w:eastAsia="Arial" w:hAnsi="Arial Narrow" w:cs="Arial"/>
                <w:sz w:val="20"/>
                <w:szCs w:val="20"/>
                <w:lang w:val="mk-MK"/>
              </w:rPr>
              <w:t>Секој ученик да состави три точни и три неточни тврдења.</w:t>
            </w:r>
            <w:r w:rsidR="00377EE3" w:rsidRPr="00414107">
              <w:rPr>
                <w:rFonts w:ascii="Arial Narrow" w:eastAsia="Arial" w:hAnsi="Arial Narrow" w:cs="Arial"/>
                <w:sz w:val="20"/>
                <w:szCs w:val="20"/>
                <w:lang w:val="mk-MK"/>
              </w:rPr>
              <w:t xml:space="preserve"> </w:t>
            </w:r>
          </w:p>
        </w:tc>
        <w:tc>
          <w:tcPr>
            <w:tcW w:w="1856" w:type="dxa"/>
            <w:tcBorders>
              <w:bottom w:val="single" w:sz="4" w:space="0" w:color="auto"/>
            </w:tcBorders>
          </w:tcPr>
          <w:p w:rsidR="00C93401" w:rsidRPr="00414107" w:rsidRDefault="00C93401" w:rsidP="00414107">
            <w:pPr>
              <w:spacing w:after="120" w:line="240" w:lineRule="auto"/>
              <w:rPr>
                <w:rFonts w:ascii="Arial Narrow" w:hAnsi="Arial Narrow" w:cs="Arial"/>
                <w:sz w:val="20"/>
                <w:szCs w:val="20"/>
                <w:lang w:val="ru-RU"/>
              </w:rPr>
            </w:pPr>
            <w:r w:rsidRPr="00414107">
              <w:rPr>
                <w:rFonts w:ascii="Arial Narrow" w:eastAsia="Arial" w:hAnsi="Arial Narrow" w:cs="Arial"/>
                <w:sz w:val="20"/>
                <w:szCs w:val="20"/>
                <w:lang w:val="ru-RU"/>
              </w:rPr>
              <w:t xml:space="preserve">тврдење точно, неточно пример низа </w:t>
            </w:r>
          </w:p>
          <w:p w:rsidR="00C93401" w:rsidRPr="00414107" w:rsidRDefault="00C93401" w:rsidP="00414107">
            <w:pPr>
              <w:spacing w:after="120" w:line="240" w:lineRule="auto"/>
              <w:rPr>
                <w:rFonts w:ascii="Arial Narrow" w:hAnsi="Arial Narrow" w:cs="Arial"/>
                <w:sz w:val="20"/>
                <w:szCs w:val="20"/>
                <w:lang w:val="ru-RU"/>
              </w:rPr>
            </w:pPr>
            <w:r w:rsidRPr="00414107">
              <w:rPr>
                <w:rFonts w:ascii="Arial Narrow" w:eastAsia="Arial" w:hAnsi="Arial Narrow" w:cs="Arial"/>
                <w:sz w:val="20"/>
                <w:szCs w:val="20"/>
                <w:lang w:val="ru-RU"/>
              </w:rPr>
              <w:t xml:space="preserve">предвиди, објаснува, </w:t>
            </w:r>
          </w:p>
          <w:p w:rsidR="001F48B3" w:rsidRPr="00414107" w:rsidRDefault="00C93401" w:rsidP="00414107">
            <w:pPr>
              <w:spacing w:after="120" w:line="240" w:lineRule="auto"/>
              <w:rPr>
                <w:rFonts w:ascii="Arial Narrow" w:eastAsia="Arial" w:hAnsi="Arial Narrow" w:cs="Arial"/>
                <w:sz w:val="20"/>
                <w:szCs w:val="20"/>
              </w:rPr>
            </w:pPr>
            <w:r w:rsidRPr="00414107">
              <w:rPr>
                <w:rFonts w:ascii="Arial Narrow" w:eastAsia="Arial" w:hAnsi="Arial Narrow" w:cs="Arial"/>
                <w:sz w:val="20"/>
                <w:szCs w:val="20"/>
                <w:lang w:val="ru-RU"/>
              </w:rPr>
              <w:t xml:space="preserve">шема, правило  цифра содржател од следен, последователен непарен број, парен број, еднакви </w:t>
            </w:r>
          </w:p>
        </w:tc>
      </w:tr>
    </w:tbl>
    <w:p w:rsidR="001F48B3" w:rsidRPr="00414107" w:rsidRDefault="001F48B3" w:rsidP="00414107">
      <w:pPr>
        <w:spacing w:after="120" w:line="240" w:lineRule="auto"/>
        <w:rPr>
          <w:rFonts w:ascii="Arial Narrow" w:hAnsi="Arial Narrow"/>
          <w:sz w:val="20"/>
          <w:szCs w:val="20"/>
          <w:lang w:val="mk-MK"/>
        </w:rPr>
      </w:pPr>
    </w:p>
    <w:p w:rsidR="00095E1F" w:rsidRPr="00414107" w:rsidRDefault="00095E1F" w:rsidP="00414107">
      <w:pPr>
        <w:spacing w:after="120" w:line="240" w:lineRule="auto"/>
        <w:rPr>
          <w:rFonts w:ascii="Arial Narrow" w:hAnsi="Arial Narrow"/>
          <w:sz w:val="20"/>
          <w:szCs w:val="20"/>
          <w:lang w:val="mk-MK"/>
        </w:rPr>
      </w:pPr>
    </w:p>
    <w:tbl>
      <w:tblPr>
        <w:tblStyle w:val="TableGrid"/>
        <w:tblW w:w="14328" w:type="dxa"/>
        <w:tblLayout w:type="fixed"/>
        <w:tblLook w:val="04A0" w:firstRow="1" w:lastRow="0" w:firstColumn="1" w:lastColumn="0" w:noHBand="0" w:noVBand="1"/>
      </w:tblPr>
      <w:tblGrid>
        <w:gridCol w:w="1187"/>
        <w:gridCol w:w="2607"/>
        <w:gridCol w:w="2068"/>
        <w:gridCol w:w="3885"/>
        <w:gridCol w:w="567"/>
        <w:gridCol w:w="2268"/>
        <w:gridCol w:w="156"/>
        <w:gridCol w:w="1590"/>
      </w:tblGrid>
      <w:tr w:rsidR="00414107" w:rsidRPr="00414107" w:rsidTr="00414107">
        <w:tc>
          <w:tcPr>
            <w:tcW w:w="5862" w:type="dxa"/>
            <w:gridSpan w:val="3"/>
            <w:shd w:val="clear" w:color="auto" w:fill="F2F2F2" w:themeFill="background1" w:themeFillShade="F2"/>
          </w:tcPr>
          <w:p w:rsidR="00095E1F" w:rsidRPr="00414107" w:rsidRDefault="00124478" w:rsidP="00414107">
            <w:pPr>
              <w:spacing w:after="120" w:line="240" w:lineRule="auto"/>
              <w:rPr>
                <w:rFonts w:ascii="Arial Narrow" w:eastAsia="Arial" w:hAnsi="Arial Narrow" w:cs="Arial"/>
                <w:b/>
                <w:bCs/>
                <w:sz w:val="20"/>
                <w:szCs w:val="20"/>
                <w:lang w:val="en-US"/>
              </w:rPr>
            </w:pPr>
            <w:r w:rsidRPr="00414107">
              <w:rPr>
                <w:rFonts w:ascii="Arial Narrow" w:eastAsia="Arial" w:hAnsi="Arial Narrow" w:cs="Arial"/>
                <w:b/>
                <w:bCs/>
                <w:sz w:val="20"/>
                <w:szCs w:val="20"/>
                <w:lang w:val="mk-MK"/>
              </w:rPr>
              <w:t xml:space="preserve">Недела </w:t>
            </w:r>
            <w:r w:rsidR="00414107" w:rsidRPr="00414107">
              <w:rPr>
                <w:rFonts w:ascii="Arial Narrow" w:eastAsia="Arial" w:hAnsi="Arial Narrow" w:cs="Arial"/>
                <w:bCs/>
                <w:sz w:val="20"/>
                <w:szCs w:val="20"/>
                <w:lang w:val="mk-MK"/>
              </w:rPr>
              <w:t>4</w:t>
            </w:r>
            <w:r w:rsidR="00D660F6" w:rsidRPr="00414107">
              <w:rPr>
                <w:rFonts w:ascii="Arial Narrow" w:eastAsia="Arial" w:hAnsi="Arial Narrow" w:cs="Arial"/>
                <w:bCs/>
                <w:sz w:val="20"/>
                <w:szCs w:val="20"/>
                <w:lang w:val="mk-MK"/>
              </w:rPr>
              <w:t xml:space="preserve">, час </w:t>
            </w:r>
            <w:r w:rsidR="00D660F6" w:rsidRPr="00414107">
              <w:rPr>
                <w:rFonts w:ascii="Arial Narrow" w:eastAsia="Arial" w:hAnsi="Arial Narrow" w:cs="Arial"/>
                <w:bCs/>
                <w:sz w:val="20"/>
                <w:szCs w:val="20"/>
                <w:lang w:val="en-US"/>
              </w:rPr>
              <w:t>5</w:t>
            </w:r>
          </w:p>
          <w:p w:rsidR="00611F9C" w:rsidRPr="00414107" w:rsidRDefault="00611F9C" w:rsidP="00414107">
            <w:pPr>
              <w:spacing w:after="120" w:line="240" w:lineRule="auto"/>
              <w:rPr>
                <w:rFonts w:ascii="Arial Narrow" w:eastAsia="Arial" w:hAnsi="Arial Narrow" w:cs="Arial"/>
                <w:b/>
                <w:bCs/>
                <w:sz w:val="20"/>
                <w:szCs w:val="20"/>
                <w:lang w:val="mk-MK"/>
              </w:rPr>
            </w:pPr>
            <w:r w:rsidRPr="00414107">
              <w:rPr>
                <w:rFonts w:ascii="Arial Narrow" w:eastAsia="Arial" w:hAnsi="Arial Narrow" w:cs="Arial"/>
                <w:b/>
                <w:bCs/>
                <w:sz w:val="20"/>
                <w:szCs w:val="20"/>
                <w:lang w:val="mk-MK"/>
              </w:rPr>
              <w:t>Дата:</w:t>
            </w:r>
          </w:p>
        </w:tc>
        <w:tc>
          <w:tcPr>
            <w:tcW w:w="6720" w:type="dxa"/>
            <w:gridSpan w:val="3"/>
            <w:shd w:val="clear" w:color="auto" w:fill="F2F2F2" w:themeFill="background1" w:themeFillShade="F2"/>
          </w:tcPr>
          <w:p w:rsidR="00962F3C" w:rsidRPr="00414107" w:rsidRDefault="00962F3C" w:rsidP="00414107">
            <w:pPr>
              <w:spacing w:after="120" w:line="240" w:lineRule="auto"/>
              <w:rPr>
                <w:rFonts w:ascii="Arial Narrow" w:eastAsia="Arial" w:hAnsi="Arial Narrow" w:cs="Arial"/>
                <w:b/>
                <w:bCs/>
                <w:sz w:val="20"/>
                <w:szCs w:val="20"/>
                <w:lang w:val="en-US"/>
              </w:rPr>
            </w:pPr>
            <w:r w:rsidRPr="00414107">
              <w:rPr>
                <w:rFonts w:ascii="Arial Narrow" w:eastAsia="Arial" w:hAnsi="Arial Narrow" w:cs="Arial"/>
                <w:b/>
                <w:bCs/>
                <w:sz w:val="20"/>
                <w:szCs w:val="20"/>
                <w:lang w:val="mk-MK"/>
              </w:rPr>
              <w:t>Т</w:t>
            </w:r>
            <w:r w:rsidR="00414107">
              <w:rPr>
                <w:rFonts w:ascii="Arial Narrow" w:eastAsia="Arial" w:hAnsi="Arial Narrow" w:cs="Arial"/>
                <w:b/>
                <w:bCs/>
                <w:sz w:val="20"/>
                <w:szCs w:val="20"/>
                <w:lang w:val="mk-MK"/>
              </w:rPr>
              <w:t>ема</w:t>
            </w:r>
            <w:r w:rsidRPr="00414107">
              <w:rPr>
                <w:rFonts w:ascii="Arial Narrow" w:eastAsia="Arial" w:hAnsi="Arial Narrow" w:cs="Arial"/>
                <w:b/>
                <w:bCs/>
                <w:sz w:val="20"/>
                <w:szCs w:val="20"/>
              </w:rPr>
              <w:t>:</w:t>
            </w:r>
            <w:r w:rsidRPr="00414107">
              <w:rPr>
                <w:rFonts w:ascii="Arial Narrow" w:eastAsia="Arial" w:hAnsi="Arial Narrow" w:cs="Arial"/>
                <w:b/>
                <w:bCs/>
                <w:sz w:val="20"/>
                <w:szCs w:val="20"/>
                <w:lang w:val="mk-MK"/>
              </w:rPr>
              <w:t xml:space="preserve"> </w:t>
            </w:r>
            <w:r w:rsidR="00414107" w:rsidRPr="00414107">
              <w:rPr>
                <w:rFonts w:ascii="Arial Narrow" w:eastAsia="Arial" w:hAnsi="Arial Narrow" w:cs="Arial"/>
                <w:bCs/>
                <w:sz w:val="20"/>
                <w:szCs w:val="20"/>
                <w:lang w:val="mk-MK"/>
              </w:rPr>
              <w:t>1</w:t>
            </w:r>
            <w:r w:rsidRPr="00414107">
              <w:rPr>
                <w:rFonts w:ascii="Arial Narrow" w:eastAsia="Arial" w:hAnsi="Arial Narrow" w:cs="Arial"/>
                <w:bCs/>
                <w:sz w:val="20"/>
                <w:szCs w:val="20"/>
              </w:rPr>
              <w:t xml:space="preserve">A </w:t>
            </w:r>
            <w:r w:rsidRPr="00414107">
              <w:rPr>
                <w:rFonts w:ascii="Arial Narrow" w:eastAsia="Arial" w:hAnsi="Arial Narrow" w:cs="Arial"/>
                <w:bCs/>
                <w:sz w:val="20"/>
                <w:szCs w:val="20"/>
                <w:lang w:val="mk-MK"/>
              </w:rPr>
              <w:t>Број и решавање проблеми</w:t>
            </w:r>
            <w:r w:rsidRPr="00414107">
              <w:rPr>
                <w:rFonts w:ascii="Arial Narrow" w:eastAsia="Arial" w:hAnsi="Arial Narrow" w:cs="Arial"/>
                <w:b/>
                <w:bCs/>
                <w:sz w:val="20"/>
                <w:szCs w:val="20"/>
                <w:lang w:val="mk-MK"/>
              </w:rPr>
              <w:t xml:space="preserve"> </w:t>
            </w:r>
          </w:p>
          <w:p w:rsidR="00095E1F" w:rsidRPr="00414107" w:rsidRDefault="00962F3C" w:rsidP="00414107">
            <w:pPr>
              <w:spacing w:after="120" w:line="240" w:lineRule="auto"/>
              <w:rPr>
                <w:rFonts w:ascii="Arial Narrow" w:hAnsi="Arial Narrow" w:cs="Arial"/>
                <w:sz w:val="20"/>
                <w:szCs w:val="20"/>
                <w:lang w:val="mk-MK"/>
              </w:rPr>
            </w:pPr>
            <w:r w:rsidRPr="00414107">
              <w:rPr>
                <w:rFonts w:ascii="Arial Narrow" w:eastAsia="Arial" w:hAnsi="Arial Narrow" w:cs="Arial"/>
                <w:b/>
                <w:bCs/>
                <w:sz w:val="20"/>
                <w:szCs w:val="20"/>
                <w:lang w:val="mk-MK"/>
              </w:rPr>
              <w:t>Наставна содржина:</w:t>
            </w:r>
            <w:r w:rsidR="00095E1F" w:rsidRPr="00414107">
              <w:rPr>
                <w:rFonts w:ascii="Arial Narrow" w:eastAsia="Arial" w:hAnsi="Arial Narrow" w:cs="Arial"/>
                <w:b/>
                <w:bCs/>
                <w:sz w:val="20"/>
                <w:szCs w:val="20"/>
                <w:lang w:val="mk-MK"/>
              </w:rPr>
              <w:t xml:space="preserve"> </w:t>
            </w:r>
            <w:r w:rsidR="00095E1F" w:rsidRPr="00414107">
              <w:rPr>
                <w:rFonts w:ascii="Arial Narrow" w:eastAsia="Arial" w:hAnsi="Arial Narrow" w:cs="Arial"/>
                <w:bCs/>
                <w:sz w:val="20"/>
                <w:szCs w:val="20"/>
                <w:lang w:val="mk-MK"/>
              </w:rPr>
              <w:t xml:space="preserve">Решавање проблеми </w:t>
            </w:r>
            <w:r w:rsidR="00124478" w:rsidRPr="00414107">
              <w:rPr>
                <w:rFonts w:ascii="Arial Narrow" w:eastAsia="Arial" w:hAnsi="Arial Narrow" w:cs="Arial"/>
                <w:bCs/>
                <w:sz w:val="20"/>
                <w:szCs w:val="20"/>
                <w:lang w:val="mk-MK"/>
              </w:rPr>
              <w:t>– логички проблеми</w:t>
            </w:r>
          </w:p>
        </w:tc>
        <w:tc>
          <w:tcPr>
            <w:tcW w:w="1746" w:type="dxa"/>
            <w:gridSpan w:val="2"/>
            <w:shd w:val="clear" w:color="auto" w:fill="F2F2F2" w:themeFill="background1" w:themeFillShade="F2"/>
          </w:tcPr>
          <w:p w:rsidR="00095E1F" w:rsidRPr="00414107" w:rsidRDefault="00095E1F" w:rsidP="00414107">
            <w:pPr>
              <w:spacing w:after="120" w:line="240" w:lineRule="auto"/>
              <w:rPr>
                <w:rFonts w:ascii="Arial Narrow" w:hAnsi="Arial Narrow" w:cs="Arial"/>
                <w:sz w:val="20"/>
                <w:szCs w:val="20"/>
                <w:lang w:val="en-US"/>
              </w:rPr>
            </w:pPr>
            <w:r w:rsidRPr="00414107">
              <w:rPr>
                <w:rFonts w:ascii="Arial Narrow" w:eastAsia="Arial" w:hAnsi="Arial Narrow" w:cs="Arial"/>
                <w:b/>
                <w:bCs/>
                <w:sz w:val="20"/>
                <w:szCs w:val="20"/>
                <w:lang w:val="mk-MK"/>
              </w:rPr>
              <w:t>ОДДЕЛЕНИЕ</w:t>
            </w:r>
            <w:r w:rsidRPr="00414107">
              <w:rPr>
                <w:rFonts w:ascii="Arial Narrow" w:eastAsia="Arial" w:hAnsi="Arial Narrow" w:cs="Arial"/>
                <w:b/>
                <w:bCs/>
                <w:sz w:val="20"/>
                <w:szCs w:val="20"/>
              </w:rPr>
              <w:t>:</w:t>
            </w:r>
            <w:r w:rsidR="00611F9C" w:rsidRPr="00414107">
              <w:rPr>
                <w:rFonts w:ascii="Arial Narrow" w:eastAsia="Arial" w:hAnsi="Arial Narrow" w:cs="Arial"/>
                <w:b/>
                <w:bCs/>
                <w:sz w:val="20"/>
                <w:szCs w:val="20"/>
                <w:lang w:val="mk-MK"/>
              </w:rPr>
              <w:t xml:space="preserve"> </w:t>
            </w:r>
            <w:r w:rsidR="00611F9C" w:rsidRPr="00414107">
              <w:rPr>
                <w:rFonts w:ascii="Arial Narrow" w:eastAsia="Arial" w:hAnsi="Arial Narrow" w:cs="Arial"/>
                <w:b/>
                <w:bCs/>
                <w:sz w:val="20"/>
                <w:szCs w:val="20"/>
                <w:lang w:val="en-US"/>
              </w:rPr>
              <w:t>V</w:t>
            </w:r>
          </w:p>
        </w:tc>
      </w:tr>
      <w:tr w:rsidR="00414107" w:rsidRPr="00414107" w:rsidTr="00E90630">
        <w:tc>
          <w:tcPr>
            <w:tcW w:w="1187" w:type="dxa"/>
            <w:vMerge w:val="restart"/>
            <w:shd w:val="clear" w:color="auto" w:fill="F2F2F2" w:themeFill="background1" w:themeFillShade="F2"/>
          </w:tcPr>
          <w:p w:rsidR="00095E1F" w:rsidRPr="00414107" w:rsidRDefault="00095E1F" w:rsidP="00414107">
            <w:pPr>
              <w:spacing w:after="120" w:line="240" w:lineRule="auto"/>
              <w:jc w:val="center"/>
              <w:rPr>
                <w:rFonts w:ascii="Arial Narrow" w:eastAsia="Arial" w:hAnsi="Arial Narrow" w:cs="Arial"/>
                <w:b/>
                <w:bCs/>
                <w:sz w:val="20"/>
                <w:szCs w:val="20"/>
              </w:rPr>
            </w:pPr>
          </w:p>
          <w:p w:rsidR="00095E1F" w:rsidRPr="00414107" w:rsidRDefault="00095E1F" w:rsidP="00414107">
            <w:pPr>
              <w:spacing w:after="120" w:line="240" w:lineRule="auto"/>
              <w:jc w:val="center"/>
              <w:rPr>
                <w:rFonts w:ascii="Arial Narrow" w:hAnsi="Arial Narrow" w:cs="Arial"/>
                <w:sz w:val="20"/>
                <w:szCs w:val="20"/>
                <w:lang w:val="mk-MK"/>
              </w:rPr>
            </w:pPr>
            <w:r w:rsidRPr="00414107">
              <w:rPr>
                <w:rFonts w:ascii="Arial Narrow" w:eastAsia="Arial" w:hAnsi="Arial Narrow" w:cs="Arial"/>
                <w:b/>
                <w:bCs/>
                <w:sz w:val="20"/>
                <w:szCs w:val="20"/>
                <w:lang w:val="mk-MK"/>
              </w:rPr>
              <w:t>Време</w:t>
            </w:r>
          </w:p>
        </w:tc>
        <w:tc>
          <w:tcPr>
            <w:tcW w:w="2607" w:type="dxa"/>
            <w:vMerge w:val="restart"/>
            <w:shd w:val="clear" w:color="auto" w:fill="F2F2F2" w:themeFill="background1" w:themeFillShade="F2"/>
          </w:tcPr>
          <w:p w:rsidR="00095E1F" w:rsidRPr="00414107" w:rsidRDefault="00095E1F" w:rsidP="00414107">
            <w:pPr>
              <w:spacing w:after="120" w:line="240" w:lineRule="auto"/>
              <w:jc w:val="center"/>
              <w:rPr>
                <w:rFonts w:ascii="Arial Narrow" w:eastAsia="Arial" w:hAnsi="Arial Narrow" w:cs="Arial"/>
                <w:b/>
                <w:bCs/>
                <w:sz w:val="20"/>
                <w:szCs w:val="20"/>
              </w:rPr>
            </w:pPr>
          </w:p>
          <w:p w:rsidR="00095E1F" w:rsidRPr="00414107" w:rsidRDefault="00095E1F" w:rsidP="00414107">
            <w:pPr>
              <w:spacing w:after="120" w:line="240" w:lineRule="auto"/>
              <w:jc w:val="center"/>
              <w:rPr>
                <w:rFonts w:ascii="Arial Narrow" w:hAnsi="Arial Narrow" w:cs="Arial"/>
                <w:sz w:val="20"/>
                <w:szCs w:val="20"/>
                <w:lang w:val="mk-MK"/>
              </w:rPr>
            </w:pPr>
            <w:r w:rsidRPr="00414107">
              <w:rPr>
                <w:rFonts w:ascii="Arial Narrow" w:eastAsia="Arial" w:hAnsi="Arial Narrow" w:cs="Arial"/>
                <w:b/>
                <w:bCs/>
                <w:sz w:val="20"/>
                <w:szCs w:val="20"/>
                <w:lang w:val="mk-MK"/>
              </w:rPr>
              <w:t>Цели на учење</w:t>
            </w:r>
          </w:p>
        </w:tc>
        <w:tc>
          <w:tcPr>
            <w:tcW w:w="2068" w:type="dxa"/>
            <w:vMerge w:val="restart"/>
            <w:shd w:val="clear" w:color="auto" w:fill="F2F2F2" w:themeFill="background1" w:themeFillShade="F2"/>
          </w:tcPr>
          <w:p w:rsidR="00095E1F" w:rsidRPr="00414107" w:rsidRDefault="00095E1F" w:rsidP="00414107">
            <w:pPr>
              <w:spacing w:after="120" w:line="240" w:lineRule="auto"/>
              <w:jc w:val="center"/>
              <w:rPr>
                <w:rFonts w:ascii="Arial Narrow" w:eastAsia="Arial" w:hAnsi="Arial Narrow" w:cs="Arial"/>
                <w:b/>
                <w:bCs/>
                <w:sz w:val="20"/>
                <w:szCs w:val="20"/>
              </w:rPr>
            </w:pPr>
          </w:p>
          <w:p w:rsidR="00095E1F" w:rsidRPr="00414107" w:rsidRDefault="00095E1F" w:rsidP="00414107">
            <w:pPr>
              <w:spacing w:after="120" w:line="240" w:lineRule="auto"/>
              <w:jc w:val="center"/>
              <w:rPr>
                <w:rFonts w:ascii="Arial Narrow" w:hAnsi="Arial Narrow" w:cs="Arial"/>
                <w:sz w:val="20"/>
                <w:szCs w:val="20"/>
                <w:lang w:val="mk-MK"/>
              </w:rPr>
            </w:pPr>
            <w:r w:rsidRPr="00414107">
              <w:rPr>
                <w:rFonts w:ascii="Arial Narrow" w:eastAsia="Arial" w:hAnsi="Arial Narrow" w:cs="Arial"/>
                <w:b/>
                <w:bCs/>
                <w:sz w:val="20"/>
                <w:szCs w:val="20"/>
                <w:lang w:val="mk-MK"/>
              </w:rPr>
              <w:t>Критериуми за успех</w:t>
            </w:r>
          </w:p>
        </w:tc>
        <w:tc>
          <w:tcPr>
            <w:tcW w:w="4452" w:type="dxa"/>
            <w:gridSpan w:val="2"/>
            <w:shd w:val="clear" w:color="auto" w:fill="F2F2F2" w:themeFill="background1" w:themeFillShade="F2"/>
          </w:tcPr>
          <w:p w:rsidR="00095E1F" w:rsidRPr="00414107" w:rsidRDefault="00095E1F" w:rsidP="00414107">
            <w:pPr>
              <w:spacing w:after="120" w:line="240" w:lineRule="auto"/>
              <w:jc w:val="center"/>
              <w:rPr>
                <w:rFonts w:ascii="Arial Narrow" w:eastAsia="Arial" w:hAnsi="Arial Narrow" w:cs="Arial"/>
                <w:b/>
                <w:bCs/>
                <w:sz w:val="20"/>
                <w:szCs w:val="20"/>
                <w:lang w:val="mk-MK"/>
              </w:rPr>
            </w:pPr>
            <w:r w:rsidRPr="00414107">
              <w:rPr>
                <w:rFonts w:ascii="Arial Narrow" w:eastAsia="Arial" w:hAnsi="Arial Narrow" w:cs="Arial"/>
                <w:b/>
                <w:bCs/>
                <w:sz w:val="20"/>
                <w:szCs w:val="20"/>
                <w:lang w:val="mk-MK"/>
              </w:rPr>
              <w:t>Активности</w:t>
            </w:r>
          </w:p>
        </w:tc>
        <w:tc>
          <w:tcPr>
            <w:tcW w:w="2268" w:type="dxa"/>
            <w:vMerge w:val="restart"/>
            <w:shd w:val="clear" w:color="auto" w:fill="F2F2F2" w:themeFill="background1" w:themeFillShade="F2"/>
          </w:tcPr>
          <w:p w:rsidR="00095E1F" w:rsidRPr="00414107" w:rsidRDefault="00095E1F" w:rsidP="00414107">
            <w:pPr>
              <w:spacing w:after="120" w:line="240" w:lineRule="auto"/>
              <w:jc w:val="center"/>
              <w:rPr>
                <w:rFonts w:ascii="Arial Narrow" w:eastAsia="Arial" w:hAnsi="Arial Narrow" w:cs="Arial"/>
                <w:b/>
                <w:bCs/>
                <w:sz w:val="20"/>
                <w:szCs w:val="20"/>
              </w:rPr>
            </w:pPr>
          </w:p>
          <w:p w:rsidR="00095E1F" w:rsidRPr="00414107" w:rsidRDefault="00095E1F" w:rsidP="00414107">
            <w:pPr>
              <w:spacing w:after="120" w:line="240" w:lineRule="auto"/>
              <w:jc w:val="center"/>
              <w:rPr>
                <w:rFonts w:ascii="Arial Narrow" w:hAnsi="Arial Narrow" w:cs="Arial"/>
                <w:sz w:val="20"/>
                <w:szCs w:val="20"/>
                <w:lang w:val="mk-MK"/>
              </w:rPr>
            </w:pPr>
            <w:r w:rsidRPr="00414107">
              <w:rPr>
                <w:rFonts w:ascii="Arial Narrow" w:eastAsia="Arial" w:hAnsi="Arial Narrow" w:cs="Arial"/>
                <w:b/>
                <w:bCs/>
                <w:sz w:val="20"/>
                <w:szCs w:val="20"/>
                <w:lang w:val="mk-MK"/>
              </w:rPr>
              <w:t>Ресурси</w:t>
            </w:r>
          </w:p>
        </w:tc>
        <w:tc>
          <w:tcPr>
            <w:tcW w:w="1746" w:type="dxa"/>
            <w:gridSpan w:val="2"/>
            <w:vMerge w:val="restart"/>
            <w:shd w:val="clear" w:color="auto" w:fill="F2F2F2" w:themeFill="background1" w:themeFillShade="F2"/>
          </w:tcPr>
          <w:p w:rsidR="00095E1F" w:rsidRPr="00414107" w:rsidRDefault="00095E1F" w:rsidP="00414107">
            <w:pPr>
              <w:spacing w:after="120" w:line="240" w:lineRule="auto"/>
              <w:jc w:val="center"/>
              <w:rPr>
                <w:rFonts w:ascii="Arial Narrow" w:hAnsi="Arial Narrow" w:cs="Arial"/>
                <w:sz w:val="20"/>
                <w:szCs w:val="20"/>
                <w:lang w:val="mk-MK"/>
              </w:rPr>
            </w:pPr>
            <w:r w:rsidRPr="00414107">
              <w:rPr>
                <w:rFonts w:ascii="Arial Narrow" w:eastAsia="Arial" w:hAnsi="Arial Narrow" w:cs="Arial"/>
                <w:b/>
                <w:bCs/>
                <w:sz w:val="20"/>
                <w:szCs w:val="20"/>
                <w:lang w:val="mk-MK"/>
              </w:rPr>
              <w:t>Доказ за постигнатото</w:t>
            </w:r>
          </w:p>
        </w:tc>
      </w:tr>
      <w:tr w:rsidR="00414107" w:rsidRPr="00414107" w:rsidTr="00E90630">
        <w:tc>
          <w:tcPr>
            <w:tcW w:w="1187" w:type="dxa"/>
            <w:vMerge/>
            <w:shd w:val="clear" w:color="auto" w:fill="F2F2F2" w:themeFill="background1" w:themeFillShade="F2"/>
          </w:tcPr>
          <w:p w:rsidR="00095E1F" w:rsidRPr="00414107" w:rsidRDefault="00095E1F" w:rsidP="00414107">
            <w:pPr>
              <w:spacing w:after="120" w:line="240" w:lineRule="auto"/>
              <w:rPr>
                <w:rFonts w:ascii="Arial Narrow" w:hAnsi="Arial Narrow"/>
                <w:sz w:val="20"/>
                <w:szCs w:val="20"/>
              </w:rPr>
            </w:pPr>
          </w:p>
        </w:tc>
        <w:tc>
          <w:tcPr>
            <w:tcW w:w="2607" w:type="dxa"/>
            <w:vMerge/>
            <w:shd w:val="clear" w:color="auto" w:fill="F2F2F2" w:themeFill="background1" w:themeFillShade="F2"/>
          </w:tcPr>
          <w:p w:rsidR="00095E1F" w:rsidRPr="00414107" w:rsidRDefault="00095E1F" w:rsidP="00414107">
            <w:pPr>
              <w:spacing w:after="120" w:line="240" w:lineRule="auto"/>
              <w:rPr>
                <w:rFonts w:ascii="Arial Narrow" w:hAnsi="Arial Narrow"/>
                <w:sz w:val="20"/>
                <w:szCs w:val="20"/>
              </w:rPr>
            </w:pPr>
          </w:p>
        </w:tc>
        <w:tc>
          <w:tcPr>
            <w:tcW w:w="2068" w:type="dxa"/>
            <w:vMerge/>
            <w:shd w:val="clear" w:color="auto" w:fill="F2F2F2" w:themeFill="background1" w:themeFillShade="F2"/>
          </w:tcPr>
          <w:p w:rsidR="00095E1F" w:rsidRPr="00414107" w:rsidRDefault="00095E1F" w:rsidP="00414107">
            <w:pPr>
              <w:spacing w:after="120" w:line="240" w:lineRule="auto"/>
              <w:rPr>
                <w:rFonts w:ascii="Arial Narrow" w:hAnsi="Arial Narrow"/>
                <w:sz w:val="20"/>
                <w:szCs w:val="20"/>
              </w:rPr>
            </w:pPr>
          </w:p>
        </w:tc>
        <w:tc>
          <w:tcPr>
            <w:tcW w:w="3885" w:type="dxa"/>
            <w:shd w:val="clear" w:color="auto" w:fill="F2F2F2" w:themeFill="background1" w:themeFillShade="F2"/>
          </w:tcPr>
          <w:p w:rsidR="00095E1F" w:rsidRPr="00414107" w:rsidRDefault="00095E1F" w:rsidP="00414107">
            <w:pPr>
              <w:spacing w:after="120" w:line="240" w:lineRule="auto"/>
              <w:rPr>
                <w:rFonts w:ascii="Arial Narrow" w:hAnsi="Arial Narrow"/>
                <w:sz w:val="20"/>
                <w:szCs w:val="20"/>
                <w:lang w:val="mk-MK"/>
              </w:rPr>
            </w:pPr>
            <w:r w:rsidRPr="00414107">
              <w:rPr>
                <w:rFonts w:ascii="Arial Narrow" w:eastAsia="Arial" w:hAnsi="Arial Narrow" w:cs="Arial"/>
                <w:b/>
                <w:bCs/>
                <w:sz w:val="20"/>
                <w:szCs w:val="20"/>
                <w:lang w:val="mk-MK"/>
              </w:rPr>
              <w:t>Опис</w:t>
            </w:r>
          </w:p>
        </w:tc>
        <w:tc>
          <w:tcPr>
            <w:tcW w:w="567" w:type="dxa"/>
            <w:shd w:val="clear" w:color="auto" w:fill="F2F2F2" w:themeFill="background1" w:themeFillShade="F2"/>
          </w:tcPr>
          <w:p w:rsidR="00095E1F" w:rsidRPr="00414107" w:rsidRDefault="00095E1F" w:rsidP="00414107">
            <w:pPr>
              <w:spacing w:after="120" w:line="240" w:lineRule="auto"/>
              <w:rPr>
                <w:rFonts w:ascii="Arial Narrow" w:hAnsi="Arial Narrow"/>
                <w:sz w:val="20"/>
                <w:szCs w:val="20"/>
                <w:lang w:val="mk-MK"/>
              </w:rPr>
            </w:pPr>
            <w:r w:rsidRPr="00414107">
              <w:rPr>
                <w:rFonts w:ascii="Arial Narrow" w:eastAsia="Arial" w:hAnsi="Arial Narrow" w:cs="Arial"/>
                <w:b/>
                <w:bCs/>
                <w:sz w:val="20"/>
                <w:szCs w:val="20"/>
                <w:lang w:val="mk-MK"/>
              </w:rPr>
              <w:t>Ц</w:t>
            </w:r>
            <w:r w:rsidRPr="00414107">
              <w:rPr>
                <w:rFonts w:ascii="Arial Narrow" w:eastAsia="Arial" w:hAnsi="Arial Narrow" w:cs="Arial"/>
                <w:b/>
                <w:bCs/>
                <w:sz w:val="20"/>
                <w:szCs w:val="20"/>
              </w:rPr>
              <w:t>/</w:t>
            </w:r>
            <w:r w:rsidRPr="00414107">
              <w:rPr>
                <w:rFonts w:ascii="Arial Narrow" w:eastAsia="Arial" w:hAnsi="Arial Narrow" w:cs="Arial"/>
                <w:b/>
                <w:bCs/>
                <w:sz w:val="20"/>
                <w:szCs w:val="20"/>
                <w:lang w:val="mk-MK"/>
              </w:rPr>
              <w:t>Г</w:t>
            </w:r>
            <w:r w:rsidRPr="00414107">
              <w:rPr>
                <w:rFonts w:ascii="Arial Narrow" w:eastAsia="Arial" w:hAnsi="Arial Narrow" w:cs="Arial"/>
                <w:b/>
                <w:bCs/>
                <w:sz w:val="20"/>
                <w:szCs w:val="20"/>
              </w:rPr>
              <w:t>/</w:t>
            </w:r>
            <w:r w:rsidRPr="00414107">
              <w:rPr>
                <w:rFonts w:ascii="Arial Narrow" w:eastAsia="Arial" w:hAnsi="Arial Narrow" w:cs="Arial"/>
                <w:b/>
                <w:bCs/>
                <w:sz w:val="20"/>
                <w:szCs w:val="20"/>
                <w:lang w:val="mk-MK"/>
              </w:rPr>
              <w:t>И</w:t>
            </w:r>
          </w:p>
        </w:tc>
        <w:tc>
          <w:tcPr>
            <w:tcW w:w="2268" w:type="dxa"/>
            <w:vMerge/>
            <w:shd w:val="clear" w:color="auto" w:fill="F2F2F2" w:themeFill="background1" w:themeFillShade="F2"/>
          </w:tcPr>
          <w:p w:rsidR="00095E1F" w:rsidRPr="00414107" w:rsidRDefault="00095E1F" w:rsidP="00414107">
            <w:pPr>
              <w:spacing w:after="120" w:line="240" w:lineRule="auto"/>
              <w:rPr>
                <w:rFonts w:ascii="Arial Narrow" w:hAnsi="Arial Narrow"/>
                <w:sz w:val="20"/>
                <w:szCs w:val="20"/>
              </w:rPr>
            </w:pPr>
          </w:p>
        </w:tc>
        <w:tc>
          <w:tcPr>
            <w:tcW w:w="1746" w:type="dxa"/>
            <w:gridSpan w:val="2"/>
            <w:vMerge/>
            <w:shd w:val="clear" w:color="auto" w:fill="F2F2F2" w:themeFill="background1" w:themeFillShade="F2"/>
          </w:tcPr>
          <w:p w:rsidR="00095E1F" w:rsidRPr="00414107" w:rsidRDefault="00095E1F" w:rsidP="00414107">
            <w:pPr>
              <w:spacing w:after="120" w:line="240" w:lineRule="auto"/>
              <w:rPr>
                <w:rFonts w:ascii="Arial Narrow" w:hAnsi="Arial Narrow"/>
                <w:sz w:val="20"/>
                <w:szCs w:val="20"/>
              </w:rPr>
            </w:pPr>
          </w:p>
        </w:tc>
      </w:tr>
      <w:tr w:rsidR="00414107" w:rsidRPr="00414107" w:rsidTr="00E90630">
        <w:tc>
          <w:tcPr>
            <w:tcW w:w="1187" w:type="dxa"/>
          </w:tcPr>
          <w:p w:rsidR="00095E1F" w:rsidRPr="00414107" w:rsidRDefault="00461302" w:rsidP="00414107">
            <w:pPr>
              <w:spacing w:after="120" w:line="240" w:lineRule="auto"/>
              <w:rPr>
                <w:rFonts w:ascii="Arial Narrow" w:hAnsi="Arial Narrow"/>
                <w:sz w:val="20"/>
                <w:szCs w:val="20"/>
                <w:lang w:val="mk-MK"/>
              </w:rPr>
            </w:pPr>
            <w:r w:rsidRPr="00414107">
              <w:rPr>
                <w:rFonts w:ascii="Arial Narrow" w:hAnsi="Arial Narrow"/>
                <w:sz w:val="20"/>
                <w:szCs w:val="20"/>
                <w:lang w:val="mk-MK"/>
              </w:rPr>
              <w:t xml:space="preserve">15 </w:t>
            </w:r>
            <w:proofErr w:type="spellStart"/>
            <w:r w:rsidR="00095E1F" w:rsidRPr="00414107">
              <w:rPr>
                <w:rFonts w:ascii="Arial Narrow" w:hAnsi="Arial Narrow"/>
                <w:sz w:val="20"/>
                <w:szCs w:val="20"/>
                <w:lang w:val="mk-MK"/>
              </w:rPr>
              <w:t>мин</w:t>
            </w:r>
            <w:proofErr w:type="spellEnd"/>
          </w:p>
          <w:p w:rsidR="00095E1F" w:rsidRPr="00414107" w:rsidRDefault="00095E1F" w:rsidP="00414107">
            <w:pPr>
              <w:spacing w:after="120" w:line="240" w:lineRule="auto"/>
              <w:rPr>
                <w:rFonts w:ascii="Arial Narrow" w:hAnsi="Arial Narrow"/>
                <w:sz w:val="20"/>
                <w:szCs w:val="20"/>
              </w:rPr>
            </w:pPr>
          </w:p>
          <w:p w:rsidR="00095E1F" w:rsidRPr="00414107" w:rsidRDefault="00095E1F" w:rsidP="00414107">
            <w:pPr>
              <w:spacing w:after="120" w:line="240" w:lineRule="auto"/>
              <w:rPr>
                <w:rFonts w:ascii="Arial Narrow" w:hAnsi="Arial Narrow"/>
                <w:sz w:val="20"/>
                <w:szCs w:val="20"/>
              </w:rPr>
            </w:pPr>
          </w:p>
          <w:p w:rsidR="00095E1F" w:rsidRPr="00414107" w:rsidRDefault="00095E1F" w:rsidP="00414107">
            <w:pPr>
              <w:spacing w:after="120" w:line="240" w:lineRule="auto"/>
              <w:rPr>
                <w:rFonts w:ascii="Arial Narrow" w:hAnsi="Arial Narrow"/>
                <w:sz w:val="20"/>
                <w:szCs w:val="20"/>
              </w:rPr>
            </w:pPr>
          </w:p>
          <w:p w:rsidR="00095E1F" w:rsidRPr="00414107" w:rsidRDefault="00095E1F" w:rsidP="00414107">
            <w:pPr>
              <w:spacing w:after="120" w:line="240" w:lineRule="auto"/>
              <w:rPr>
                <w:rFonts w:ascii="Arial Narrow" w:hAnsi="Arial Narrow"/>
                <w:sz w:val="20"/>
                <w:szCs w:val="20"/>
              </w:rPr>
            </w:pPr>
          </w:p>
          <w:p w:rsidR="00095E1F" w:rsidRPr="00414107" w:rsidRDefault="00095E1F" w:rsidP="00414107">
            <w:pPr>
              <w:spacing w:after="120" w:line="240" w:lineRule="auto"/>
              <w:rPr>
                <w:rFonts w:ascii="Arial Narrow" w:hAnsi="Arial Narrow"/>
                <w:sz w:val="20"/>
                <w:szCs w:val="20"/>
              </w:rPr>
            </w:pPr>
          </w:p>
          <w:p w:rsidR="00095E1F" w:rsidRPr="00414107" w:rsidRDefault="00095E1F" w:rsidP="00414107">
            <w:pPr>
              <w:spacing w:after="120" w:line="240" w:lineRule="auto"/>
              <w:rPr>
                <w:rFonts w:ascii="Arial Narrow" w:hAnsi="Arial Narrow"/>
                <w:sz w:val="20"/>
                <w:szCs w:val="20"/>
              </w:rPr>
            </w:pPr>
          </w:p>
          <w:p w:rsidR="00095E1F" w:rsidRPr="00414107" w:rsidRDefault="00095E1F" w:rsidP="00414107">
            <w:pPr>
              <w:spacing w:after="120" w:line="240" w:lineRule="auto"/>
              <w:rPr>
                <w:rFonts w:ascii="Arial Narrow" w:hAnsi="Arial Narrow"/>
                <w:sz w:val="20"/>
                <w:szCs w:val="20"/>
                <w:lang w:val="mk-MK"/>
              </w:rPr>
            </w:pPr>
          </w:p>
          <w:p w:rsidR="00095E1F" w:rsidRPr="00414107" w:rsidRDefault="00095E1F" w:rsidP="00414107">
            <w:pPr>
              <w:spacing w:after="120" w:line="240" w:lineRule="auto"/>
              <w:rPr>
                <w:rFonts w:ascii="Arial Narrow" w:hAnsi="Arial Narrow"/>
                <w:sz w:val="20"/>
                <w:szCs w:val="20"/>
                <w:lang w:val="mk-MK"/>
              </w:rPr>
            </w:pPr>
            <w:r w:rsidRPr="00414107">
              <w:rPr>
                <w:rFonts w:ascii="Arial Narrow" w:hAnsi="Arial Narrow"/>
                <w:sz w:val="20"/>
                <w:szCs w:val="20"/>
                <w:lang w:val="mk-MK"/>
              </w:rPr>
              <w:t xml:space="preserve">15 </w:t>
            </w:r>
            <w:proofErr w:type="spellStart"/>
            <w:r w:rsidRPr="00414107">
              <w:rPr>
                <w:rFonts w:ascii="Arial Narrow" w:hAnsi="Arial Narrow"/>
                <w:sz w:val="20"/>
                <w:szCs w:val="20"/>
                <w:lang w:val="mk-MK"/>
              </w:rPr>
              <w:t>мин</w:t>
            </w:r>
            <w:proofErr w:type="spellEnd"/>
          </w:p>
          <w:p w:rsidR="00461302" w:rsidRPr="00414107" w:rsidRDefault="00461302" w:rsidP="00414107">
            <w:pPr>
              <w:spacing w:after="120" w:line="240" w:lineRule="auto"/>
              <w:rPr>
                <w:rFonts w:ascii="Arial Narrow" w:hAnsi="Arial Narrow"/>
                <w:sz w:val="20"/>
                <w:szCs w:val="20"/>
                <w:lang w:val="mk-MK"/>
              </w:rPr>
            </w:pPr>
          </w:p>
          <w:p w:rsidR="00461302" w:rsidRPr="00414107" w:rsidRDefault="00461302" w:rsidP="00414107">
            <w:pPr>
              <w:spacing w:after="120" w:line="240" w:lineRule="auto"/>
              <w:rPr>
                <w:rFonts w:ascii="Arial Narrow" w:hAnsi="Arial Narrow"/>
                <w:sz w:val="20"/>
                <w:szCs w:val="20"/>
                <w:lang w:val="mk-MK"/>
              </w:rPr>
            </w:pPr>
          </w:p>
          <w:p w:rsidR="00461302" w:rsidRPr="00414107" w:rsidRDefault="00461302" w:rsidP="00414107">
            <w:pPr>
              <w:spacing w:after="120" w:line="240" w:lineRule="auto"/>
              <w:rPr>
                <w:rFonts w:ascii="Arial Narrow" w:hAnsi="Arial Narrow"/>
                <w:sz w:val="20"/>
                <w:szCs w:val="20"/>
                <w:lang w:val="mk-MK"/>
              </w:rPr>
            </w:pPr>
            <w:r w:rsidRPr="00414107">
              <w:rPr>
                <w:rFonts w:ascii="Arial Narrow" w:hAnsi="Arial Narrow"/>
                <w:sz w:val="20"/>
                <w:szCs w:val="20"/>
                <w:lang w:val="mk-MK"/>
              </w:rPr>
              <w:t xml:space="preserve">10 </w:t>
            </w:r>
            <w:proofErr w:type="spellStart"/>
            <w:r w:rsidRPr="00414107">
              <w:rPr>
                <w:rFonts w:ascii="Arial Narrow" w:hAnsi="Arial Narrow"/>
                <w:sz w:val="20"/>
                <w:szCs w:val="20"/>
                <w:lang w:val="mk-MK"/>
              </w:rPr>
              <w:t>мин</w:t>
            </w:r>
            <w:proofErr w:type="spellEnd"/>
          </w:p>
        </w:tc>
        <w:tc>
          <w:tcPr>
            <w:tcW w:w="2607" w:type="dxa"/>
          </w:tcPr>
          <w:p w:rsidR="00C93401" w:rsidRPr="00414107" w:rsidRDefault="00C93401" w:rsidP="00414107">
            <w:pPr>
              <w:spacing w:after="120" w:line="240" w:lineRule="auto"/>
              <w:rPr>
                <w:rFonts w:ascii="Arial Narrow" w:hAnsi="Arial Narrow" w:cs="Arial"/>
                <w:sz w:val="20"/>
                <w:szCs w:val="20"/>
                <w:lang w:val="ru-RU"/>
              </w:rPr>
            </w:pPr>
            <w:r w:rsidRPr="00414107">
              <w:rPr>
                <w:rFonts w:ascii="Arial Narrow" w:eastAsia="Arial" w:hAnsi="Arial Narrow" w:cs="Arial"/>
                <w:sz w:val="20"/>
                <w:szCs w:val="20"/>
                <w:lang w:val="ru-RU"/>
              </w:rPr>
              <w:lastRenderedPageBreak/>
              <w:t xml:space="preserve">Истражува и решава проблеми и сложувалки со броеви,на пр:логички проблеми. </w:t>
            </w:r>
          </w:p>
          <w:p w:rsidR="00C93401" w:rsidRPr="00414107" w:rsidRDefault="00C93401" w:rsidP="00414107">
            <w:pPr>
              <w:spacing w:after="120" w:line="240" w:lineRule="auto"/>
              <w:rPr>
                <w:rFonts w:ascii="Arial Narrow" w:hAnsi="Arial Narrow" w:cs="Arial"/>
                <w:sz w:val="20"/>
                <w:szCs w:val="20"/>
                <w:lang w:val="ru-RU"/>
              </w:rPr>
            </w:pPr>
            <w:r w:rsidRPr="00414107">
              <w:rPr>
                <w:rFonts w:ascii="Arial Narrow" w:eastAsia="Arial" w:hAnsi="Arial Narrow" w:cs="Arial"/>
                <w:sz w:val="20"/>
                <w:szCs w:val="20"/>
                <w:lang w:val="ru-RU"/>
              </w:rPr>
              <w:lastRenderedPageBreak/>
              <w:t xml:space="preserve">Решава голем проблем разложувајќи го на помали проблеми или го претставува користејќи дијаграми. </w:t>
            </w:r>
          </w:p>
          <w:p w:rsidR="00C93401" w:rsidRPr="00414107" w:rsidRDefault="00C93401" w:rsidP="00414107">
            <w:pPr>
              <w:spacing w:after="120" w:line="240" w:lineRule="auto"/>
              <w:rPr>
                <w:rFonts w:ascii="Arial Narrow" w:hAnsi="Arial Narrow" w:cs="Arial"/>
                <w:sz w:val="20"/>
                <w:szCs w:val="20"/>
                <w:lang w:val="ru-RU"/>
              </w:rPr>
            </w:pPr>
            <w:r w:rsidRPr="00414107">
              <w:rPr>
                <w:rFonts w:ascii="Arial Narrow" w:eastAsia="Arial" w:hAnsi="Arial Narrow" w:cs="Arial"/>
                <w:sz w:val="20"/>
                <w:szCs w:val="20"/>
                <w:lang w:val="ru-RU"/>
              </w:rPr>
              <w:t xml:space="preserve">Од веќе стекнатите знаења изведува нови заклучоци за решавање на проблемот. </w:t>
            </w:r>
          </w:p>
          <w:p w:rsidR="00095E1F" w:rsidRPr="00414107" w:rsidRDefault="00C93401" w:rsidP="00414107">
            <w:pPr>
              <w:spacing w:after="120" w:line="240" w:lineRule="auto"/>
              <w:rPr>
                <w:rFonts w:ascii="Arial Narrow" w:eastAsia="Arial" w:hAnsi="Arial Narrow" w:cs="Arial"/>
                <w:sz w:val="20"/>
                <w:szCs w:val="20"/>
                <w:lang w:val="ru-RU"/>
              </w:rPr>
            </w:pPr>
            <w:r w:rsidRPr="00414107">
              <w:rPr>
                <w:rFonts w:ascii="Arial Narrow" w:eastAsia="Arial" w:hAnsi="Arial Narrow" w:cs="Arial"/>
                <w:sz w:val="20"/>
                <w:szCs w:val="20"/>
                <w:lang w:val="ru-RU"/>
              </w:rPr>
              <w:t>Усно и писмено  го образложува начинот на решавање и размислување;поставува хипотези (претпоставки ) и ги проверува</w:t>
            </w:r>
          </w:p>
        </w:tc>
        <w:tc>
          <w:tcPr>
            <w:tcW w:w="2068" w:type="dxa"/>
          </w:tcPr>
          <w:p w:rsidR="00095E1F" w:rsidRPr="00414107" w:rsidRDefault="00095E1F" w:rsidP="00414107">
            <w:pPr>
              <w:spacing w:after="120" w:line="240" w:lineRule="auto"/>
              <w:rPr>
                <w:rFonts w:ascii="Arial Narrow" w:hAnsi="Arial Narrow"/>
                <w:sz w:val="20"/>
                <w:szCs w:val="20"/>
                <w:lang w:val="mk-MK"/>
              </w:rPr>
            </w:pPr>
            <w:r w:rsidRPr="00414107">
              <w:rPr>
                <w:rFonts w:ascii="Arial Narrow" w:hAnsi="Arial Narrow"/>
                <w:sz w:val="20"/>
                <w:szCs w:val="20"/>
                <w:lang w:val="mk-MK"/>
              </w:rPr>
              <w:lastRenderedPageBreak/>
              <w:t xml:space="preserve">Умее да </w:t>
            </w:r>
            <w:r w:rsidR="00124478" w:rsidRPr="00414107">
              <w:rPr>
                <w:rFonts w:ascii="Arial Narrow" w:eastAsia="Arial" w:hAnsi="Arial Narrow" w:cs="Arial"/>
                <w:sz w:val="20"/>
                <w:szCs w:val="20"/>
                <w:lang w:val="ru-RU"/>
              </w:rPr>
              <w:t>истражува и решава логички проблеми</w:t>
            </w:r>
          </w:p>
          <w:p w:rsidR="00095E1F" w:rsidRPr="00414107" w:rsidRDefault="00095E1F" w:rsidP="00414107">
            <w:pPr>
              <w:spacing w:after="120" w:line="240" w:lineRule="auto"/>
              <w:rPr>
                <w:rFonts w:ascii="Arial Narrow" w:hAnsi="Arial Narrow"/>
                <w:sz w:val="20"/>
                <w:szCs w:val="20"/>
                <w:lang w:val="mk-MK"/>
              </w:rPr>
            </w:pPr>
          </w:p>
          <w:p w:rsidR="00095E1F" w:rsidRPr="00414107" w:rsidRDefault="00095E1F" w:rsidP="00414107">
            <w:pPr>
              <w:spacing w:after="120" w:line="240" w:lineRule="auto"/>
              <w:rPr>
                <w:rFonts w:ascii="Arial Narrow" w:hAnsi="Arial Narrow"/>
                <w:sz w:val="20"/>
                <w:szCs w:val="20"/>
                <w:lang w:val="mk-MK"/>
              </w:rPr>
            </w:pPr>
          </w:p>
          <w:p w:rsidR="00095E1F" w:rsidRPr="00414107" w:rsidRDefault="00095E1F" w:rsidP="00414107">
            <w:pPr>
              <w:spacing w:after="120" w:line="240" w:lineRule="auto"/>
              <w:rPr>
                <w:rFonts w:ascii="Arial Narrow" w:hAnsi="Arial Narrow"/>
                <w:sz w:val="20"/>
                <w:szCs w:val="20"/>
                <w:lang w:val="mk-MK"/>
              </w:rPr>
            </w:pPr>
          </w:p>
          <w:p w:rsidR="00095E1F" w:rsidRPr="00414107" w:rsidRDefault="00095E1F" w:rsidP="00414107">
            <w:pPr>
              <w:spacing w:after="120" w:line="240" w:lineRule="auto"/>
              <w:rPr>
                <w:rFonts w:ascii="Arial Narrow" w:hAnsi="Arial Narrow"/>
                <w:sz w:val="20"/>
                <w:szCs w:val="20"/>
                <w:lang w:val="mk-MK"/>
              </w:rPr>
            </w:pPr>
          </w:p>
          <w:p w:rsidR="00095E1F" w:rsidRPr="00414107" w:rsidRDefault="00095E1F" w:rsidP="00414107">
            <w:pPr>
              <w:spacing w:after="120" w:line="240" w:lineRule="auto"/>
              <w:rPr>
                <w:rFonts w:ascii="Arial Narrow" w:hAnsi="Arial Narrow"/>
                <w:sz w:val="20"/>
                <w:szCs w:val="20"/>
                <w:lang w:val="mk-MK"/>
              </w:rPr>
            </w:pPr>
          </w:p>
          <w:p w:rsidR="00095E1F" w:rsidRPr="00414107" w:rsidRDefault="00095E1F" w:rsidP="00414107">
            <w:pPr>
              <w:spacing w:after="120" w:line="240" w:lineRule="auto"/>
              <w:rPr>
                <w:rFonts w:ascii="Arial Narrow" w:hAnsi="Arial Narrow"/>
                <w:sz w:val="20"/>
                <w:szCs w:val="20"/>
                <w:lang w:val="mk-MK"/>
              </w:rPr>
            </w:pPr>
          </w:p>
          <w:p w:rsidR="00095E1F" w:rsidRPr="00414107" w:rsidRDefault="00095E1F" w:rsidP="00414107">
            <w:pPr>
              <w:spacing w:after="120" w:line="240" w:lineRule="auto"/>
              <w:rPr>
                <w:rFonts w:ascii="Arial Narrow" w:hAnsi="Arial Narrow"/>
                <w:sz w:val="20"/>
                <w:szCs w:val="20"/>
                <w:lang w:val="mk-MK"/>
              </w:rPr>
            </w:pPr>
          </w:p>
          <w:p w:rsidR="00095E1F" w:rsidRPr="00414107" w:rsidRDefault="00095E1F" w:rsidP="00414107">
            <w:pPr>
              <w:spacing w:after="120" w:line="240" w:lineRule="auto"/>
              <w:rPr>
                <w:rFonts w:ascii="Arial Narrow" w:hAnsi="Arial Narrow"/>
                <w:sz w:val="20"/>
                <w:szCs w:val="20"/>
              </w:rPr>
            </w:pPr>
            <w:r w:rsidRPr="00414107">
              <w:rPr>
                <w:rFonts w:ascii="Arial Narrow" w:hAnsi="Arial Narrow"/>
                <w:sz w:val="20"/>
                <w:szCs w:val="20"/>
                <w:lang w:val="mk-MK"/>
              </w:rPr>
              <w:t xml:space="preserve">Знае да </w:t>
            </w:r>
            <w:r w:rsidR="00124478" w:rsidRPr="00414107">
              <w:rPr>
                <w:rFonts w:ascii="Arial Narrow" w:eastAsia="Arial" w:hAnsi="Arial Narrow" w:cs="Arial"/>
                <w:sz w:val="20"/>
                <w:szCs w:val="20"/>
                <w:lang w:val="ru-RU"/>
              </w:rPr>
              <w:t>ги применува стекнатите знаења и изведува нови заклучоци</w:t>
            </w:r>
          </w:p>
        </w:tc>
        <w:tc>
          <w:tcPr>
            <w:tcW w:w="3885" w:type="dxa"/>
          </w:tcPr>
          <w:p w:rsidR="00124478" w:rsidRPr="00414107" w:rsidRDefault="00124478" w:rsidP="00414107">
            <w:pPr>
              <w:spacing w:after="120" w:line="240" w:lineRule="auto"/>
              <w:rPr>
                <w:rFonts w:ascii="Arial Narrow" w:hAnsi="Arial Narrow" w:cs="Arial"/>
                <w:sz w:val="20"/>
                <w:szCs w:val="20"/>
                <w:lang w:val="ru-RU"/>
              </w:rPr>
            </w:pPr>
            <w:r w:rsidRPr="00414107">
              <w:rPr>
                <w:rFonts w:ascii="Arial Narrow" w:eastAsia="Arial" w:hAnsi="Arial Narrow" w:cs="Arial"/>
                <w:sz w:val="20"/>
                <w:szCs w:val="20"/>
                <w:lang w:val="ru-RU"/>
              </w:rPr>
              <w:lastRenderedPageBreak/>
              <w:t xml:space="preserve">Поставување на моделите на чекори за решавање на задачи/сложувалка, на пример: </w:t>
            </w:r>
          </w:p>
          <w:p w:rsidR="00124478" w:rsidRPr="00414107" w:rsidRDefault="00124478" w:rsidP="00414107">
            <w:pPr>
              <w:spacing w:after="120" w:line="240" w:lineRule="auto"/>
              <w:rPr>
                <w:rFonts w:ascii="Arial Narrow" w:hAnsi="Arial Narrow" w:cs="Arial"/>
                <w:sz w:val="20"/>
                <w:szCs w:val="20"/>
                <w:lang w:val="ru-RU"/>
              </w:rPr>
            </w:pPr>
            <w:r w:rsidRPr="00414107">
              <w:rPr>
                <w:rFonts w:ascii="Arial Narrow" w:eastAsia="Arial" w:hAnsi="Arial Narrow" w:cs="Arial"/>
                <w:sz w:val="20"/>
                <w:szCs w:val="20"/>
                <w:lang w:val="ru-RU"/>
              </w:rPr>
              <w:t xml:space="preserve">- Прочитајте го проблемот внимателно за да бидете сигурни дека разбирате што се бара.  </w:t>
            </w:r>
          </w:p>
          <w:p w:rsidR="00124478" w:rsidRPr="00414107" w:rsidRDefault="00124478" w:rsidP="00414107">
            <w:pPr>
              <w:widowControl/>
              <w:suppressAutoHyphens w:val="0"/>
              <w:spacing w:after="120" w:line="240" w:lineRule="auto"/>
              <w:rPr>
                <w:rFonts w:ascii="Arial Narrow" w:hAnsi="Arial Narrow" w:cs="Arial"/>
                <w:sz w:val="20"/>
                <w:szCs w:val="20"/>
              </w:rPr>
            </w:pPr>
            <w:r w:rsidRPr="00414107">
              <w:rPr>
                <w:rFonts w:ascii="Arial Narrow" w:eastAsia="Arial" w:hAnsi="Arial Narrow" w:cs="Arial"/>
                <w:sz w:val="20"/>
                <w:szCs w:val="20"/>
                <w:lang w:val="mk-MK"/>
              </w:rPr>
              <w:lastRenderedPageBreak/>
              <w:t xml:space="preserve">- </w:t>
            </w:r>
            <w:proofErr w:type="spellStart"/>
            <w:r w:rsidRPr="00414107">
              <w:rPr>
                <w:rFonts w:ascii="Arial Narrow" w:eastAsia="Arial" w:hAnsi="Arial Narrow" w:cs="Arial"/>
                <w:sz w:val="20"/>
                <w:szCs w:val="20"/>
              </w:rPr>
              <w:t>Откријте</w:t>
            </w:r>
            <w:proofErr w:type="spellEnd"/>
            <w:r w:rsidRPr="00414107">
              <w:rPr>
                <w:rFonts w:ascii="Arial Narrow" w:eastAsia="Arial" w:hAnsi="Arial Narrow" w:cs="Arial"/>
                <w:sz w:val="20"/>
                <w:szCs w:val="20"/>
              </w:rPr>
              <w:t xml:space="preserve"> </w:t>
            </w:r>
            <w:proofErr w:type="spellStart"/>
            <w:r w:rsidRPr="00414107">
              <w:rPr>
                <w:rFonts w:ascii="Arial Narrow" w:eastAsia="Arial" w:hAnsi="Arial Narrow" w:cs="Arial"/>
                <w:sz w:val="20"/>
                <w:szCs w:val="20"/>
              </w:rPr>
              <w:t>ја</w:t>
            </w:r>
            <w:proofErr w:type="spellEnd"/>
            <w:r w:rsidRPr="00414107">
              <w:rPr>
                <w:rFonts w:ascii="Arial Narrow" w:eastAsia="Arial" w:hAnsi="Arial Narrow" w:cs="Arial"/>
                <w:sz w:val="20"/>
                <w:szCs w:val="20"/>
              </w:rPr>
              <w:t xml:space="preserve"> </w:t>
            </w:r>
            <w:proofErr w:type="spellStart"/>
            <w:r w:rsidRPr="00414107">
              <w:rPr>
                <w:rFonts w:ascii="Arial Narrow" w:eastAsia="Arial" w:hAnsi="Arial Narrow" w:cs="Arial"/>
                <w:sz w:val="20"/>
                <w:szCs w:val="20"/>
              </w:rPr>
              <w:t>клучната</w:t>
            </w:r>
            <w:proofErr w:type="spellEnd"/>
            <w:r w:rsidRPr="00414107">
              <w:rPr>
                <w:rFonts w:ascii="Arial Narrow" w:eastAsia="Arial" w:hAnsi="Arial Narrow" w:cs="Arial"/>
                <w:sz w:val="20"/>
                <w:szCs w:val="20"/>
              </w:rPr>
              <w:t xml:space="preserve"> </w:t>
            </w:r>
            <w:proofErr w:type="spellStart"/>
            <w:r w:rsidRPr="00414107">
              <w:rPr>
                <w:rFonts w:ascii="Arial Narrow" w:eastAsia="Arial" w:hAnsi="Arial Narrow" w:cs="Arial"/>
                <w:sz w:val="20"/>
                <w:szCs w:val="20"/>
              </w:rPr>
              <w:t>информација</w:t>
            </w:r>
            <w:proofErr w:type="spellEnd"/>
            <w:r w:rsidRPr="00414107">
              <w:rPr>
                <w:rFonts w:ascii="Arial Narrow" w:eastAsia="Arial" w:hAnsi="Arial Narrow" w:cs="Arial"/>
                <w:sz w:val="20"/>
                <w:szCs w:val="20"/>
              </w:rPr>
              <w:t xml:space="preserve">. </w:t>
            </w:r>
          </w:p>
          <w:p w:rsidR="00124478" w:rsidRPr="00414107" w:rsidRDefault="00124478" w:rsidP="00414107">
            <w:pPr>
              <w:widowControl/>
              <w:suppressAutoHyphens w:val="0"/>
              <w:spacing w:after="120" w:line="240" w:lineRule="auto"/>
              <w:rPr>
                <w:rFonts w:ascii="Arial Narrow" w:hAnsi="Arial Narrow" w:cs="Arial"/>
                <w:sz w:val="20"/>
                <w:szCs w:val="20"/>
              </w:rPr>
            </w:pPr>
            <w:r w:rsidRPr="00414107">
              <w:rPr>
                <w:rFonts w:ascii="Arial Narrow" w:eastAsia="Arial" w:hAnsi="Arial Narrow" w:cs="Arial"/>
                <w:sz w:val="20"/>
                <w:szCs w:val="20"/>
                <w:lang w:val="mk-MK"/>
              </w:rPr>
              <w:t xml:space="preserve">- </w:t>
            </w:r>
            <w:proofErr w:type="spellStart"/>
            <w:r w:rsidRPr="00414107">
              <w:rPr>
                <w:rFonts w:ascii="Arial Narrow" w:eastAsia="Arial" w:hAnsi="Arial Narrow" w:cs="Arial"/>
                <w:sz w:val="20"/>
                <w:szCs w:val="20"/>
              </w:rPr>
              <w:t>Сметајте</w:t>
            </w:r>
            <w:proofErr w:type="spellEnd"/>
            <w:r w:rsidRPr="00414107">
              <w:rPr>
                <w:rFonts w:ascii="Arial Narrow" w:eastAsia="Arial" w:hAnsi="Arial Narrow" w:cs="Arial"/>
                <w:sz w:val="20"/>
                <w:szCs w:val="20"/>
              </w:rPr>
              <w:t xml:space="preserve"> </w:t>
            </w:r>
            <w:proofErr w:type="spellStart"/>
            <w:r w:rsidRPr="00414107">
              <w:rPr>
                <w:rFonts w:ascii="Arial Narrow" w:eastAsia="Arial" w:hAnsi="Arial Narrow" w:cs="Arial"/>
                <w:sz w:val="20"/>
                <w:szCs w:val="20"/>
              </w:rPr>
              <w:t>точно</w:t>
            </w:r>
            <w:proofErr w:type="spellEnd"/>
            <w:r w:rsidRPr="00414107">
              <w:rPr>
                <w:rFonts w:ascii="Arial Narrow" w:eastAsia="Arial" w:hAnsi="Arial Narrow" w:cs="Arial"/>
                <w:sz w:val="20"/>
                <w:szCs w:val="20"/>
              </w:rPr>
              <w:t xml:space="preserve">. </w:t>
            </w:r>
          </w:p>
          <w:p w:rsidR="00124478" w:rsidRPr="00414107" w:rsidRDefault="00124478" w:rsidP="00414107">
            <w:pPr>
              <w:widowControl/>
              <w:suppressAutoHyphens w:val="0"/>
              <w:spacing w:after="120" w:line="240" w:lineRule="auto"/>
              <w:rPr>
                <w:rFonts w:ascii="Arial Narrow" w:hAnsi="Arial Narrow" w:cs="Arial"/>
                <w:sz w:val="20"/>
                <w:szCs w:val="20"/>
                <w:lang w:val="ru-RU"/>
              </w:rPr>
            </w:pPr>
            <w:r w:rsidRPr="00414107">
              <w:rPr>
                <w:rFonts w:ascii="Arial Narrow" w:eastAsia="Arial" w:hAnsi="Arial Narrow" w:cs="Arial"/>
                <w:sz w:val="20"/>
                <w:szCs w:val="20"/>
                <w:lang w:val="ru-RU"/>
              </w:rPr>
              <w:t xml:space="preserve">- Протолкувајте ги резултатите од пресметката. </w:t>
            </w:r>
          </w:p>
          <w:p w:rsidR="00095E1F" w:rsidRPr="00414107" w:rsidRDefault="00124478" w:rsidP="00414107">
            <w:pPr>
              <w:spacing w:after="120" w:line="240" w:lineRule="auto"/>
              <w:rPr>
                <w:rFonts w:ascii="Arial Narrow" w:eastAsia="Arial" w:hAnsi="Arial Narrow" w:cs="Arial"/>
                <w:sz w:val="20"/>
                <w:szCs w:val="20"/>
                <w:lang w:val="ru-RU"/>
              </w:rPr>
            </w:pPr>
            <w:r w:rsidRPr="00414107">
              <w:rPr>
                <w:rFonts w:ascii="Arial Narrow" w:eastAsia="Arial" w:hAnsi="Arial Narrow" w:cs="Arial"/>
                <w:sz w:val="20"/>
                <w:szCs w:val="20"/>
                <w:lang w:val="ru-RU"/>
              </w:rPr>
              <w:t>- Одговорете на проблемот во неговиот контекст.</w:t>
            </w:r>
          </w:p>
          <w:p w:rsidR="00124478" w:rsidRPr="00414107" w:rsidRDefault="00461302" w:rsidP="00414107">
            <w:pPr>
              <w:spacing w:after="120" w:line="240" w:lineRule="auto"/>
              <w:rPr>
                <w:rFonts w:ascii="Arial Narrow" w:hAnsi="Arial Narrow"/>
                <w:sz w:val="20"/>
                <w:szCs w:val="20"/>
                <w:lang w:val="mk-MK"/>
              </w:rPr>
            </w:pPr>
            <w:r w:rsidRPr="00414107">
              <w:rPr>
                <w:rFonts w:ascii="Arial Narrow" w:hAnsi="Arial Narrow"/>
                <w:sz w:val="20"/>
                <w:szCs w:val="20"/>
                <w:lang w:val="mk-MK"/>
              </w:rPr>
              <w:t xml:space="preserve">Посета на линкот - </w:t>
            </w:r>
            <w:hyperlink r:id="rId8">
              <w:r w:rsidRPr="00414107">
                <w:rPr>
                  <w:rFonts w:ascii="Arial Narrow" w:eastAsia="Arial" w:hAnsi="Arial Narrow" w:cs="Arial"/>
                  <w:sz w:val="20"/>
                  <w:szCs w:val="20"/>
                  <w:u w:val="single" w:color="0000FF"/>
                </w:rPr>
                <w:t>www</w:t>
              </w:r>
              <w:r w:rsidRPr="00414107">
                <w:rPr>
                  <w:rFonts w:ascii="Arial Narrow" w:eastAsia="Arial" w:hAnsi="Arial Narrow" w:cs="Arial"/>
                  <w:sz w:val="20"/>
                  <w:szCs w:val="20"/>
                  <w:u w:val="single" w:color="0000FF"/>
                  <w:lang w:val="ru-RU"/>
                </w:rPr>
                <w:t>.</w:t>
              </w:r>
              <w:proofErr w:type="spellStart"/>
              <w:r w:rsidRPr="00414107">
                <w:rPr>
                  <w:rFonts w:ascii="Arial Narrow" w:eastAsia="Arial" w:hAnsi="Arial Narrow" w:cs="Arial"/>
                  <w:sz w:val="20"/>
                  <w:szCs w:val="20"/>
                  <w:u w:val="single" w:color="0000FF"/>
                </w:rPr>
                <w:t>nrich</w:t>
              </w:r>
              <w:proofErr w:type="spellEnd"/>
              <w:r w:rsidRPr="00414107">
                <w:rPr>
                  <w:rFonts w:ascii="Arial Narrow" w:eastAsia="Arial" w:hAnsi="Arial Narrow" w:cs="Arial"/>
                  <w:sz w:val="20"/>
                  <w:szCs w:val="20"/>
                  <w:u w:val="single" w:color="0000FF"/>
                  <w:lang w:val="ru-RU"/>
                </w:rPr>
                <w:t>.</w:t>
              </w:r>
              <w:r w:rsidRPr="00414107">
                <w:rPr>
                  <w:rFonts w:ascii="Arial Narrow" w:eastAsia="Arial" w:hAnsi="Arial Narrow" w:cs="Arial"/>
                  <w:sz w:val="20"/>
                  <w:szCs w:val="20"/>
                  <w:u w:val="single" w:color="0000FF"/>
                </w:rPr>
                <w:t>maths</w:t>
              </w:r>
              <w:r w:rsidRPr="00414107">
                <w:rPr>
                  <w:rFonts w:ascii="Arial Narrow" w:eastAsia="Arial" w:hAnsi="Arial Narrow" w:cs="Arial"/>
                  <w:sz w:val="20"/>
                  <w:szCs w:val="20"/>
                  <w:u w:val="single" w:color="0000FF"/>
                  <w:lang w:val="ru-RU"/>
                </w:rPr>
                <w:t>.</w:t>
              </w:r>
              <w:r w:rsidRPr="00414107">
                <w:rPr>
                  <w:rFonts w:ascii="Arial Narrow" w:eastAsia="Arial" w:hAnsi="Arial Narrow" w:cs="Arial"/>
                  <w:sz w:val="20"/>
                  <w:szCs w:val="20"/>
                  <w:u w:val="single" w:color="0000FF"/>
                </w:rPr>
                <w:t>org</w:t>
              </w:r>
              <w:r w:rsidRPr="00414107">
                <w:rPr>
                  <w:rFonts w:ascii="Arial Narrow" w:eastAsia="Arial" w:hAnsi="Arial Narrow" w:cs="Arial"/>
                  <w:sz w:val="20"/>
                  <w:szCs w:val="20"/>
                  <w:u w:val="single" w:color="0000FF"/>
                  <w:lang w:val="ru-RU"/>
                </w:rPr>
                <w:t>/2821</w:t>
              </w:r>
            </w:hyperlink>
            <w:hyperlink r:id="rId9">
              <w:r w:rsidRPr="00414107">
                <w:rPr>
                  <w:rFonts w:ascii="Arial Narrow" w:eastAsia="Arial" w:hAnsi="Arial Narrow" w:cs="Arial"/>
                  <w:sz w:val="20"/>
                  <w:szCs w:val="20"/>
                  <w:lang w:val="ru-RU"/>
                </w:rPr>
                <w:t xml:space="preserve"> </w:t>
              </w:r>
            </w:hyperlink>
          </w:p>
          <w:p w:rsidR="00461302" w:rsidRPr="00414107" w:rsidRDefault="00461302" w:rsidP="00414107">
            <w:pPr>
              <w:spacing w:after="120" w:line="240" w:lineRule="auto"/>
              <w:rPr>
                <w:rFonts w:ascii="Arial Narrow" w:hAnsi="Arial Narrow"/>
                <w:sz w:val="20"/>
                <w:szCs w:val="20"/>
                <w:lang w:val="mk-MK"/>
              </w:rPr>
            </w:pPr>
          </w:p>
          <w:p w:rsidR="00461302" w:rsidRPr="00414107" w:rsidRDefault="00461302" w:rsidP="00414107">
            <w:pPr>
              <w:spacing w:after="120" w:line="240" w:lineRule="auto"/>
              <w:rPr>
                <w:rFonts w:ascii="Arial Narrow" w:hAnsi="Arial Narrow"/>
                <w:sz w:val="20"/>
                <w:szCs w:val="20"/>
                <w:lang w:val="mk-MK"/>
              </w:rPr>
            </w:pPr>
            <w:r w:rsidRPr="00414107">
              <w:rPr>
                <w:rFonts w:ascii="Arial Narrow" w:hAnsi="Arial Narrow"/>
                <w:sz w:val="20"/>
                <w:szCs w:val="20"/>
                <w:lang w:val="mk-MK"/>
              </w:rPr>
              <w:t>Дискуси</w:t>
            </w:r>
            <w:r w:rsidR="00E90630">
              <w:rPr>
                <w:rFonts w:ascii="Arial Narrow" w:hAnsi="Arial Narrow"/>
                <w:sz w:val="20"/>
                <w:szCs w:val="20"/>
                <w:lang w:val="mk-MK"/>
              </w:rPr>
              <w:t>ја – образложение на решавањето</w:t>
            </w:r>
            <w:r w:rsidRPr="00414107">
              <w:rPr>
                <w:rFonts w:ascii="Arial Narrow" w:hAnsi="Arial Narrow"/>
                <w:sz w:val="20"/>
                <w:szCs w:val="20"/>
                <w:lang w:val="mk-MK"/>
              </w:rPr>
              <w:t>, размислувањата , поставувањето хипотези и проверка</w:t>
            </w:r>
          </w:p>
        </w:tc>
        <w:tc>
          <w:tcPr>
            <w:tcW w:w="567" w:type="dxa"/>
          </w:tcPr>
          <w:p w:rsidR="00095E1F" w:rsidRPr="00414107" w:rsidRDefault="00095E1F" w:rsidP="00414107">
            <w:pPr>
              <w:spacing w:after="120" w:line="240" w:lineRule="auto"/>
              <w:rPr>
                <w:rFonts w:ascii="Arial Narrow" w:hAnsi="Arial Narrow"/>
                <w:sz w:val="20"/>
                <w:szCs w:val="20"/>
                <w:lang w:val="mk-MK"/>
              </w:rPr>
            </w:pPr>
            <w:r w:rsidRPr="00414107">
              <w:rPr>
                <w:rFonts w:ascii="Arial Narrow" w:hAnsi="Arial Narrow"/>
                <w:sz w:val="20"/>
                <w:szCs w:val="20"/>
                <w:lang w:val="mk-MK"/>
              </w:rPr>
              <w:lastRenderedPageBreak/>
              <w:t>Ц</w:t>
            </w:r>
          </w:p>
          <w:p w:rsidR="00095E1F" w:rsidRPr="00414107" w:rsidRDefault="00095E1F" w:rsidP="00414107">
            <w:pPr>
              <w:spacing w:after="120" w:line="240" w:lineRule="auto"/>
              <w:rPr>
                <w:rFonts w:ascii="Arial Narrow" w:hAnsi="Arial Narrow"/>
                <w:sz w:val="20"/>
                <w:szCs w:val="20"/>
                <w:lang w:val="mk-MK"/>
              </w:rPr>
            </w:pPr>
          </w:p>
          <w:p w:rsidR="00095E1F" w:rsidRPr="00414107" w:rsidRDefault="00095E1F" w:rsidP="00414107">
            <w:pPr>
              <w:spacing w:after="120" w:line="240" w:lineRule="auto"/>
              <w:rPr>
                <w:rFonts w:ascii="Arial Narrow" w:hAnsi="Arial Narrow"/>
                <w:sz w:val="20"/>
                <w:szCs w:val="20"/>
                <w:lang w:val="mk-MK"/>
              </w:rPr>
            </w:pPr>
          </w:p>
          <w:p w:rsidR="00095E1F" w:rsidRPr="00414107" w:rsidRDefault="00095E1F" w:rsidP="00414107">
            <w:pPr>
              <w:spacing w:after="120" w:line="240" w:lineRule="auto"/>
              <w:rPr>
                <w:rFonts w:ascii="Arial Narrow" w:hAnsi="Arial Narrow"/>
                <w:sz w:val="20"/>
                <w:szCs w:val="20"/>
                <w:lang w:val="mk-MK"/>
              </w:rPr>
            </w:pPr>
          </w:p>
          <w:p w:rsidR="00095E1F" w:rsidRPr="00414107" w:rsidRDefault="00095E1F" w:rsidP="00414107">
            <w:pPr>
              <w:spacing w:after="120" w:line="240" w:lineRule="auto"/>
              <w:rPr>
                <w:rFonts w:ascii="Arial Narrow" w:hAnsi="Arial Narrow"/>
                <w:sz w:val="20"/>
                <w:szCs w:val="20"/>
                <w:lang w:val="mk-MK"/>
              </w:rPr>
            </w:pPr>
          </w:p>
          <w:p w:rsidR="00095E1F" w:rsidRPr="00414107" w:rsidRDefault="00095E1F" w:rsidP="00414107">
            <w:pPr>
              <w:spacing w:after="120" w:line="240" w:lineRule="auto"/>
              <w:rPr>
                <w:rFonts w:ascii="Arial Narrow" w:hAnsi="Arial Narrow"/>
                <w:sz w:val="20"/>
                <w:szCs w:val="20"/>
                <w:lang w:val="mk-MK"/>
              </w:rPr>
            </w:pPr>
          </w:p>
          <w:p w:rsidR="00095E1F" w:rsidRPr="00414107" w:rsidRDefault="00095E1F" w:rsidP="00414107">
            <w:pPr>
              <w:spacing w:after="120" w:line="240" w:lineRule="auto"/>
              <w:rPr>
                <w:rFonts w:ascii="Arial Narrow" w:hAnsi="Arial Narrow"/>
                <w:sz w:val="20"/>
                <w:szCs w:val="20"/>
                <w:lang w:val="mk-MK"/>
              </w:rPr>
            </w:pPr>
          </w:p>
          <w:p w:rsidR="00095E1F" w:rsidRPr="00414107" w:rsidRDefault="00095E1F" w:rsidP="00414107">
            <w:pPr>
              <w:spacing w:after="120" w:line="240" w:lineRule="auto"/>
              <w:rPr>
                <w:rFonts w:ascii="Arial Narrow" w:hAnsi="Arial Narrow"/>
                <w:sz w:val="20"/>
                <w:szCs w:val="20"/>
                <w:lang w:val="mk-MK"/>
              </w:rPr>
            </w:pPr>
          </w:p>
          <w:p w:rsidR="00095E1F" w:rsidRPr="00414107" w:rsidRDefault="00095E1F" w:rsidP="00414107">
            <w:pPr>
              <w:spacing w:after="120" w:line="240" w:lineRule="auto"/>
              <w:rPr>
                <w:rFonts w:ascii="Arial Narrow" w:hAnsi="Arial Narrow"/>
                <w:sz w:val="20"/>
                <w:szCs w:val="20"/>
                <w:lang w:val="mk-MK"/>
              </w:rPr>
            </w:pPr>
          </w:p>
          <w:p w:rsidR="00095E1F" w:rsidRPr="00414107" w:rsidRDefault="00095E1F" w:rsidP="00414107">
            <w:pPr>
              <w:spacing w:after="120" w:line="240" w:lineRule="auto"/>
              <w:rPr>
                <w:rFonts w:ascii="Arial Narrow" w:hAnsi="Arial Narrow"/>
                <w:sz w:val="20"/>
                <w:szCs w:val="20"/>
                <w:lang w:val="mk-MK"/>
              </w:rPr>
            </w:pPr>
          </w:p>
          <w:p w:rsidR="00095E1F" w:rsidRPr="00414107" w:rsidRDefault="00095E1F" w:rsidP="00414107">
            <w:pPr>
              <w:spacing w:after="120" w:line="240" w:lineRule="auto"/>
              <w:rPr>
                <w:rFonts w:ascii="Arial Narrow" w:hAnsi="Arial Narrow"/>
                <w:sz w:val="20"/>
                <w:szCs w:val="20"/>
                <w:lang w:val="mk-MK"/>
              </w:rPr>
            </w:pPr>
            <w:r w:rsidRPr="00414107">
              <w:rPr>
                <w:rFonts w:ascii="Arial Narrow" w:hAnsi="Arial Narrow"/>
                <w:sz w:val="20"/>
                <w:szCs w:val="20"/>
                <w:lang w:val="mk-MK"/>
              </w:rPr>
              <w:t>Ц</w:t>
            </w:r>
          </w:p>
          <w:p w:rsidR="00095E1F" w:rsidRPr="00414107" w:rsidRDefault="00095E1F" w:rsidP="00414107">
            <w:pPr>
              <w:spacing w:after="120" w:line="240" w:lineRule="auto"/>
              <w:rPr>
                <w:rFonts w:ascii="Arial Narrow" w:hAnsi="Arial Narrow"/>
                <w:sz w:val="20"/>
                <w:szCs w:val="20"/>
                <w:lang w:val="mk-MK"/>
              </w:rPr>
            </w:pPr>
          </w:p>
          <w:p w:rsidR="00095E1F" w:rsidRPr="00414107" w:rsidRDefault="00095E1F" w:rsidP="00414107">
            <w:pPr>
              <w:spacing w:after="120" w:line="240" w:lineRule="auto"/>
              <w:rPr>
                <w:rFonts w:ascii="Arial Narrow" w:hAnsi="Arial Narrow"/>
                <w:sz w:val="20"/>
                <w:szCs w:val="20"/>
                <w:lang w:val="mk-MK"/>
              </w:rPr>
            </w:pPr>
          </w:p>
        </w:tc>
        <w:tc>
          <w:tcPr>
            <w:tcW w:w="2268" w:type="dxa"/>
          </w:tcPr>
          <w:p w:rsidR="00C93401" w:rsidRPr="00414107" w:rsidRDefault="00124478" w:rsidP="00414107">
            <w:pPr>
              <w:spacing w:after="120" w:line="240" w:lineRule="auto"/>
              <w:rPr>
                <w:rFonts w:ascii="Arial Narrow" w:hAnsi="Arial Narrow" w:cs="Arial"/>
                <w:sz w:val="20"/>
                <w:szCs w:val="20"/>
                <w:lang w:val="ru-RU"/>
              </w:rPr>
            </w:pPr>
            <w:r w:rsidRPr="00414107">
              <w:rPr>
                <w:rFonts w:ascii="Arial Narrow" w:eastAsia="Arial" w:hAnsi="Arial Narrow" w:cs="Arial"/>
                <w:sz w:val="20"/>
                <w:szCs w:val="20"/>
                <w:lang w:val="ru-RU"/>
              </w:rPr>
              <w:lastRenderedPageBreak/>
              <w:t>П</w:t>
            </w:r>
            <w:r w:rsidR="00C93401" w:rsidRPr="00414107">
              <w:rPr>
                <w:rFonts w:ascii="Arial Narrow" w:eastAsia="Arial" w:hAnsi="Arial Narrow" w:cs="Arial"/>
                <w:sz w:val="20"/>
                <w:szCs w:val="20"/>
                <w:lang w:val="ru-RU"/>
              </w:rPr>
              <w:t xml:space="preserve">римери на сложувалки со броеви можат да се најдат на интернет и секоја од нив што ќе ја изберете треба </w:t>
            </w:r>
            <w:r w:rsidR="00C93401" w:rsidRPr="00414107">
              <w:rPr>
                <w:rFonts w:ascii="Arial Narrow" w:eastAsia="Arial" w:hAnsi="Arial Narrow" w:cs="Arial"/>
                <w:sz w:val="20"/>
                <w:szCs w:val="20"/>
                <w:lang w:val="ru-RU"/>
              </w:rPr>
              <w:lastRenderedPageBreak/>
              <w:t xml:space="preserve">внимателно да биде разгледана за да бидете сигурни дека степенот на предизвик соодвествува на степенот на разбирање на учениците на оваа возраст, на пр. Множење на квадратна сложувалка:  </w:t>
            </w:r>
          </w:p>
          <w:p w:rsidR="00C93401" w:rsidRDefault="00C94062" w:rsidP="00414107">
            <w:pPr>
              <w:spacing w:after="120" w:line="240" w:lineRule="auto"/>
              <w:rPr>
                <w:rFonts w:ascii="Arial Narrow" w:eastAsia="Arial" w:hAnsi="Arial Narrow" w:cs="Arial"/>
                <w:sz w:val="20"/>
                <w:szCs w:val="20"/>
                <w:lang w:val="ru-RU"/>
              </w:rPr>
            </w:pPr>
            <w:hyperlink r:id="rId10">
              <w:r w:rsidR="00C93401" w:rsidRPr="00414107">
                <w:rPr>
                  <w:rFonts w:ascii="Arial Narrow" w:eastAsia="Arial" w:hAnsi="Arial Narrow" w:cs="Arial"/>
                  <w:sz w:val="20"/>
                  <w:szCs w:val="20"/>
                  <w:u w:val="single" w:color="0000FF"/>
                </w:rPr>
                <w:t>www</w:t>
              </w:r>
              <w:r w:rsidR="00C93401" w:rsidRPr="00414107">
                <w:rPr>
                  <w:rFonts w:ascii="Arial Narrow" w:eastAsia="Arial" w:hAnsi="Arial Narrow" w:cs="Arial"/>
                  <w:sz w:val="20"/>
                  <w:szCs w:val="20"/>
                  <w:u w:val="single" w:color="0000FF"/>
                  <w:lang w:val="ru-RU"/>
                </w:rPr>
                <w:t>.</w:t>
              </w:r>
              <w:proofErr w:type="spellStart"/>
              <w:r w:rsidR="00C93401" w:rsidRPr="00414107">
                <w:rPr>
                  <w:rFonts w:ascii="Arial Narrow" w:eastAsia="Arial" w:hAnsi="Arial Narrow" w:cs="Arial"/>
                  <w:sz w:val="20"/>
                  <w:szCs w:val="20"/>
                  <w:u w:val="single" w:color="0000FF"/>
                </w:rPr>
                <w:t>nrich</w:t>
              </w:r>
              <w:proofErr w:type="spellEnd"/>
              <w:r w:rsidR="00C93401" w:rsidRPr="00414107">
                <w:rPr>
                  <w:rFonts w:ascii="Arial Narrow" w:eastAsia="Arial" w:hAnsi="Arial Narrow" w:cs="Arial"/>
                  <w:sz w:val="20"/>
                  <w:szCs w:val="20"/>
                  <w:u w:val="single" w:color="0000FF"/>
                  <w:lang w:val="ru-RU"/>
                </w:rPr>
                <w:t>.</w:t>
              </w:r>
              <w:r w:rsidR="00C93401" w:rsidRPr="00414107">
                <w:rPr>
                  <w:rFonts w:ascii="Arial Narrow" w:eastAsia="Arial" w:hAnsi="Arial Narrow" w:cs="Arial"/>
                  <w:sz w:val="20"/>
                  <w:szCs w:val="20"/>
                  <w:u w:val="single" w:color="0000FF"/>
                </w:rPr>
                <w:t>maths</w:t>
              </w:r>
              <w:r w:rsidR="00C93401" w:rsidRPr="00414107">
                <w:rPr>
                  <w:rFonts w:ascii="Arial Narrow" w:eastAsia="Arial" w:hAnsi="Arial Narrow" w:cs="Arial"/>
                  <w:sz w:val="20"/>
                  <w:szCs w:val="20"/>
                  <w:u w:val="single" w:color="0000FF"/>
                  <w:lang w:val="ru-RU"/>
                </w:rPr>
                <w:t>.</w:t>
              </w:r>
              <w:r w:rsidR="00C93401" w:rsidRPr="00414107">
                <w:rPr>
                  <w:rFonts w:ascii="Arial Narrow" w:eastAsia="Arial" w:hAnsi="Arial Narrow" w:cs="Arial"/>
                  <w:sz w:val="20"/>
                  <w:szCs w:val="20"/>
                  <w:u w:val="single" w:color="0000FF"/>
                </w:rPr>
                <w:t>org</w:t>
              </w:r>
              <w:r w:rsidR="00C93401" w:rsidRPr="00414107">
                <w:rPr>
                  <w:rFonts w:ascii="Arial Narrow" w:eastAsia="Arial" w:hAnsi="Arial Narrow" w:cs="Arial"/>
                  <w:sz w:val="20"/>
                  <w:szCs w:val="20"/>
                  <w:u w:val="single" w:color="0000FF"/>
                  <w:lang w:val="ru-RU"/>
                </w:rPr>
                <w:t>/2821</w:t>
              </w:r>
            </w:hyperlink>
            <w:hyperlink r:id="rId11">
              <w:r w:rsidR="00C93401" w:rsidRPr="00414107">
                <w:rPr>
                  <w:rFonts w:ascii="Arial Narrow" w:eastAsia="Arial" w:hAnsi="Arial Narrow" w:cs="Arial"/>
                  <w:sz w:val="20"/>
                  <w:szCs w:val="20"/>
                  <w:lang w:val="ru-RU"/>
                </w:rPr>
                <w:t xml:space="preserve"> </w:t>
              </w:r>
            </w:hyperlink>
          </w:p>
          <w:p w:rsidR="00E90630" w:rsidRPr="00414107" w:rsidRDefault="00E90630" w:rsidP="00414107">
            <w:pPr>
              <w:spacing w:after="120" w:line="240" w:lineRule="auto"/>
              <w:rPr>
                <w:rFonts w:ascii="Arial Narrow" w:hAnsi="Arial Narrow" w:cs="Arial"/>
                <w:sz w:val="20"/>
                <w:szCs w:val="20"/>
                <w:lang w:val="ru-RU"/>
              </w:rPr>
            </w:pPr>
            <w:r>
              <w:rPr>
                <w:rFonts w:ascii="Arial Narrow" w:eastAsia="Arial" w:hAnsi="Arial Narrow" w:cs="Arial"/>
                <w:sz w:val="20"/>
                <w:szCs w:val="20"/>
                <w:lang w:val="ru-RU"/>
              </w:rPr>
              <w:t>Збирка задачи</w:t>
            </w:r>
          </w:p>
        </w:tc>
        <w:tc>
          <w:tcPr>
            <w:tcW w:w="1746" w:type="dxa"/>
            <w:gridSpan w:val="2"/>
          </w:tcPr>
          <w:p w:rsidR="00095E1F" w:rsidRPr="00414107" w:rsidRDefault="00095E1F" w:rsidP="00414107">
            <w:pPr>
              <w:spacing w:after="120" w:line="240" w:lineRule="auto"/>
              <w:rPr>
                <w:rFonts w:ascii="Arial Narrow" w:hAnsi="Arial Narrow" w:cs="Arial"/>
                <w:sz w:val="20"/>
                <w:szCs w:val="20"/>
                <w:lang w:val="mk-MK"/>
              </w:rPr>
            </w:pPr>
            <w:r w:rsidRPr="00414107">
              <w:rPr>
                <w:rFonts w:ascii="Arial Narrow" w:hAnsi="Arial Narrow" w:cs="Arial"/>
                <w:sz w:val="20"/>
                <w:szCs w:val="20"/>
                <w:lang w:val="mk-MK"/>
              </w:rPr>
              <w:lastRenderedPageBreak/>
              <w:t xml:space="preserve">прашања и одговори / дискусија, </w:t>
            </w:r>
          </w:p>
          <w:p w:rsidR="00095E1F" w:rsidRPr="00414107" w:rsidRDefault="00095E1F" w:rsidP="00414107">
            <w:pPr>
              <w:spacing w:after="120" w:line="240" w:lineRule="auto"/>
              <w:rPr>
                <w:rFonts w:ascii="Arial Narrow" w:hAnsi="Arial Narrow"/>
                <w:sz w:val="20"/>
                <w:szCs w:val="20"/>
              </w:rPr>
            </w:pPr>
            <w:r w:rsidRPr="00414107">
              <w:rPr>
                <w:rFonts w:ascii="Arial Narrow" w:hAnsi="Arial Narrow" w:cs="Arial"/>
                <w:sz w:val="20"/>
                <w:szCs w:val="20"/>
                <w:lang w:val="mk-MK"/>
              </w:rPr>
              <w:t xml:space="preserve">точност на </w:t>
            </w:r>
            <w:r w:rsidRPr="00414107">
              <w:rPr>
                <w:rFonts w:ascii="Arial Narrow" w:hAnsi="Arial Narrow" w:cs="Arial"/>
                <w:sz w:val="20"/>
                <w:szCs w:val="20"/>
                <w:lang w:val="mk-MK"/>
              </w:rPr>
              <w:lastRenderedPageBreak/>
              <w:t>задачите</w:t>
            </w:r>
          </w:p>
        </w:tc>
      </w:tr>
      <w:tr w:rsidR="00414107" w:rsidRPr="00414107" w:rsidTr="00414107">
        <w:tc>
          <w:tcPr>
            <w:tcW w:w="5862" w:type="dxa"/>
            <w:gridSpan w:val="3"/>
            <w:shd w:val="clear" w:color="auto" w:fill="F2F2F2" w:themeFill="background1" w:themeFillShade="F2"/>
          </w:tcPr>
          <w:p w:rsidR="00095E1F" w:rsidRPr="00414107" w:rsidRDefault="00095E1F" w:rsidP="00414107">
            <w:pPr>
              <w:spacing w:after="120" w:line="240" w:lineRule="auto"/>
              <w:ind w:left="193" w:right="67"/>
              <w:rPr>
                <w:rFonts w:ascii="Arial Narrow" w:eastAsia="Arial" w:hAnsi="Arial Narrow" w:cs="Arial"/>
                <w:sz w:val="20"/>
                <w:szCs w:val="20"/>
              </w:rPr>
            </w:pPr>
            <w:r w:rsidRPr="00414107">
              <w:rPr>
                <w:rFonts w:ascii="Arial Narrow" w:eastAsia="Arial" w:hAnsi="Arial Narrow" w:cs="Arial"/>
                <w:b/>
                <w:bCs/>
                <w:sz w:val="20"/>
                <w:szCs w:val="20"/>
                <w:lang w:val="mk-MK"/>
              </w:rPr>
              <w:lastRenderedPageBreak/>
              <w:t>Организирање</w:t>
            </w:r>
            <w:r w:rsidRPr="00414107">
              <w:rPr>
                <w:rFonts w:ascii="Arial Narrow" w:eastAsia="Arial" w:hAnsi="Arial Narrow" w:cs="Arial"/>
                <w:b/>
                <w:bCs/>
                <w:sz w:val="20"/>
                <w:szCs w:val="20"/>
              </w:rPr>
              <w:t xml:space="preserve">: </w:t>
            </w:r>
            <w:r w:rsidRPr="00414107">
              <w:rPr>
                <w:rFonts w:ascii="Arial Narrow" w:eastAsia="Arial" w:hAnsi="Arial Narrow" w:cs="Arial"/>
                <w:bCs/>
                <w:sz w:val="20"/>
                <w:szCs w:val="20"/>
                <w:lang w:val="mk-MK"/>
              </w:rPr>
              <w:t>Детали за диференцијација</w:t>
            </w:r>
            <w:r w:rsidRPr="00414107">
              <w:rPr>
                <w:rFonts w:ascii="Arial Narrow" w:eastAsia="Arial" w:hAnsi="Arial Narrow" w:cs="Arial"/>
                <w:bCs/>
                <w:sz w:val="20"/>
                <w:szCs w:val="20"/>
              </w:rPr>
              <w:t xml:space="preserve"> / </w:t>
            </w:r>
            <w:r w:rsidRPr="00414107">
              <w:rPr>
                <w:rFonts w:ascii="Arial Narrow" w:eastAsia="Arial" w:hAnsi="Arial Narrow" w:cs="Arial"/>
                <w:bCs/>
                <w:sz w:val="20"/>
                <w:szCs w:val="20"/>
                <w:lang w:val="mk-MK"/>
              </w:rPr>
              <w:t>групи</w:t>
            </w:r>
            <w:r w:rsidRPr="00414107">
              <w:rPr>
                <w:rFonts w:ascii="Arial Narrow" w:eastAsia="Arial" w:hAnsi="Arial Narrow" w:cs="Arial"/>
                <w:bCs/>
                <w:sz w:val="20"/>
                <w:szCs w:val="20"/>
              </w:rPr>
              <w:t xml:space="preserve"> / </w:t>
            </w:r>
            <w:r w:rsidRPr="00414107">
              <w:rPr>
                <w:rFonts w:ascii="Arial Narrow" w:eastAsia="Arial" w:hAnsi="Arial Narrow" w:cs="Arial"/>
                <w:bCs/>
                <w:sz w:val="20"/>
                <w:szCs w:val="20"/>
                <w:lang w:val="mk-MK"/>
              </w:rPr>
              <w:t>улога на возрасни</w:t>
            </w:r>
            <w:r w:rsidRPr="00414107">
              <w:rPr>
                <w:rFonts w:ascii="Arial Narrow" w:eastAsia="Arial" w:hAnsi="Arial Narrow" w:cs="Arial"/>
                <w:bCs/>
                <w:sz w:val="20"/>
                <w:szCs w:val="20"/>
              </w:rPr>
              <w:t xml:space="preserve"> (</w:t>
            </w:r>
            <w:r w:rsidRPr="00414107">
              <w:rPr>
                <w:rFonts w:ascii="Arial Narrow" w:eastAsia="Arial" w:hAnsi="Arial Narrow" w:cs="Arial"/>
                <w:bCs/>
                <w:sz w:val="20"/>
                <w:szCs w:val="20"/>
                <w:lang w:val="mk-MK"/>
              </w:rPr>
              <w:t>поврзани со активности</w:t>
            </w:r>
            <w:r w:rsidRPr="00414107">
              <w:rPr>
                <w:rFonts w:ascii="Arial Narrow" w:eastAsia="Arial" w:hAnsi="Arial Narrow" w:cs="Arial"/>
                <w:bCs/>
                <w:sz w:val="20"/>
                <w:szCs w:val="20"/>
              </w:rPr>
              <w:t>)</w:t>
            </w:r>
          </w:p>
        </w:tc>
        <w:tc>
          <w:tcPr>
            <w:tcW w:w="8466" w:type="dxa"/>
            <w:gridSpan w:val="5"/>
            <w:shd w:val="clear" w:color="auto" w:fill="F2F2F2" w:themeFill="background1" w:themeFillShade="F2"/>
          </w:tcPr>
          <w:p w:rsidR="00095E1F" w:rsidRPr="00414107" w:rsidRDefault="00095E1F" w:rsidP="00414107">
            <w:pPr>
              <w:spacing w:after="120" w:line="240" w:lineRule="auto"/>
              <w:rPr>
                <w:rFonts w:ascii="Arial Narrow" w:hAnsi="Arial Narrow" w:cs="Arial"/>
                <w:sz w:val="20"/>
                <w:szCs w:val="20"/>
              </w:rPr>
            </w:pPr>
            <w:r w:rsidRPr="00414107">
              <w:rPr>
                <w:rFonts w:ascii="Arial Narrow" w:eastAsia="Arial" w:hAnsi="Arial Narrow" w:cs="Arial"/>
                <w:b/>
                <w:bCs/>
                <w:sz w:val="20"/>
                <w:szCs w:val="20"/>
                <w:lang w:val="mk-MK"/>
              </w:rPr>
              <w:t>Белешки</w:t>
            </w:r>
            <w:r w:rsidRPr="00414107">
              <w:rPr>
                <w:rFonts w:ascii="Arial Narrow" w:eastAsia="Arial" w:hAnsi="Arial Narrow" w:cs="Arial"/>
                <w:b/>
                <w:bCs/>
                <w:sz w:val="20"/>
                <w:szCs w:val="20"/>
              </w:rPr>
              <w:t xml:space="preserve"> / </w:t>
            </w:r>
            <w:r w:rsidRPr="00414107">
              <w:rPr>
                <w:rFonts w:ascii="Arial Narrow" w:eastAsia="Arial" w:hAnsi="Arial Narrow" w:cs="Arial"/>
                <w:b/>
                <w:bCs/>
                <w:sz w:val="20"/>
                <w:szCs w:val="20"/>
                <w:lang w:val="mk-MK"/>
              </w:rPr>
              <w:t>можности за проширување на знаењето</w:t>
            </w:r>
            <w:r w:rsidRPr="00414107">
              <w:rPr>
                <w:rFonts w:ascii="Arial Narrow" w:eastAsia="Arial" w:hAnsi="Arial Narrow" w:cs="Arial"/>
                <w:b/>
                <w:bCs/>
                <w:sz w:val="20"/>
                <w:szCs w:val="20"/>
              </w:rPr>
              <w:t xml:space="preserve"> / </w:t>
            </w:r>
            <w:r w:rsidRPr="00414107">
              <w:rPr>
                <w:rFonts w:ascii="Arial Narrow" w:eastAsia="Arial" w:hAnsi="Arial Narrow" w:cs="Arial"/>
                <w:b/>
                <w:bCs/>
                <w:sz w:val="20"/>
                <w:szCs w:val="20"/>
                <w:lang w:val="mk-MK"/>
              </w:rPr>
              <w:t>домашна работа Клучна терминологија</w:t>
            </w:r>
          </w:p>
        </w:tc>
      </w:tr>
      <w:tr w:rsidR="00414107" w:rsidRPr="00414107" w:rsidTr="00414107">
        <w:tc>
          <w:tcPr>
            <w:tcW w:w="5862" w:type="dxa"/>
            <w:gridSpan w:val="3"/>
          </w:tcPr>
          <w:p w:rsidR="00095E1F" w:rsidRPr="00414107" w:rsidRDefault="00095E1F" w:rsidP="00414107">
            <w:pPr>
              <w:spacing w:after="120" w:line="240" w:lineRule="auto"/>
              <w:jc w:val="both"/>
              <w:rPr>
                <w:rFonts w:ascii="Arial Narrow" w:eastAsia="Arial" w:hAnsi="Arial Narrow" w:cs="Arial"/>
                <w:sz w:val="20"/>
                <w:szCs w:val="20"/>
                <w:lang w:val="mk-MK"/>
              </w:rPr>
            </w:pPr>
            <w:r w:rsidRPr="00414107">
              <w:rPr>
                <w:rFonts w:ascii="Arial Narrow" w:eastAsia="Arial" w:hAnsi="Arial Narrow" w:cs="Arial"/>
                <w:sz w:val="20"/>
                <w:szCs w:val="20"/>
                <w:lang w:val="mk-MK"/>
              </w:rPr>
              <w:t xml:space="preserve">Во заедничката работа се прошируваат знаењата на одделението во </w:t>
            </w:r>
            <w:r w:rsidR="00461302" w:rsidRPr="00414107">
              <w:rPr>
                <w:rFonts w:ascii="Arial Narrow" w:eastAsia="Arial" w:hAnsi="Arial Narrow" w:cs="Arial"/>
                <w:sz w:val="20"/>
                <w:szCs w:val="20"/>
                <w:lang w:val="mk-MK"/>
              </w:rPr>
              <w:t>р</w:t>
            </w:r>
            <w:r w:rsidR="00461302" w:rsidRPr="00414107">
              <w:rPr>
                <w:rFonts w:ascii="Arial Narrow" w:eastAsia="Arial" w:hAnsi="Arial Narrow" w:cs="Arial"/>
                <w:bCs/>
                <w:sz w:val="20"/>
                <w:szCs w:val="20"/>
                <w:lang w:val="mk-MK"/>
              </w:rPr>
              <w:t>ешавање проблеми – логички проблеми</w:t>
            </w:r>
            <w:r w:rsidRPr="00414107">
              <w:rPr>
                <w:rFonts w:ascii="Arial Narrow" w:eastAsia="Arial" w:hAnsi="Arial Narrow" w:cs="Arial"/>
                <w:sz w:val="20"/>
                <w:szCs w:val="20"/>
                <w:lang w:val="mk-MK"/>
              </w:rPr>
              <w:t>.</w:t>
            </w:r>
          </w:p>
          <w:p w:rsidR="00095E1F" w:rsidRPr="00414107" w:rsidRDefault="00095E1F" w:rsidP="00414107">
            <w:pPr>
              <w:spacing w:after="120" w:line="240" w:lineRule="auto"/>
              <w:jc w:val="both"/>
              <w:rPr>
                <w:rFonts w:ascii="Arial Narrow" w:eastAsia="Arial" w:hAnsi="Arial Narrow" w:cs="Arial"/>
                <w:sz w:val="20"/>
                <w:szCs w:val="20"/>
                <w:lang w:val="mk-MK"/>
              </w:rPr>
            </w:pPr>
            <w:r w:rsidRPr="00414107">
              <w:rPr>
                <w:rFonts w:ascii="Arial Narrow" w:eastAsia="Arial" w:hAnsi="Arial Narrow" w:cs="Arial"/>
                <w:sz w:val="20"/>
                <w:szCs w:val="20"/>
                <w:lang w:val="mk-MK"/>
              </w:rPr>
              <w:t>Во завршната активност е нивото на примена на стекнатите знаења.</w:t>
            </w:r>
          </w:p>
          <w:p w:rsidR="00095E1F" w:rsidRPr="00414107" w:rsidRDefault="00095E1F" w:rsidP="00414107">
            <w:pPr>
              <w:spacing w:after="120" w:line="240" w:lineRule="auto"/>
              <w:jc w:val="both"/>
              <w:rPr>
                <w:rFonts w:ascii="Arial Narrow" w:eastAsia="Arial" w:hAnsi="Arial Narrow" w:cs="Arial"/>
                <w:sz w:val="20"/>
                <w:szCs w:val="20"/>
              </w:rPr>
            </w:pPr>
          </w:p>
          <w:p w:rsidR="00095E1F" w:rsidRPr="00414107" w:rsidRDefault="00095E1F" w:rsidP="00414107">
            <w:pPr>
              <w:spacing w:after="120" w:line="240" w:lineRule="auto"/>
              <w:ind w:left="193" w:right="-51"/>
              <w:jc w:val="both"/>
              <w:rPr>
                <w:rFonts w:ascii="Arial Narrow" w:eastAsia="Arial" w:hAnsi="Arial Narrow" w:cs="Arial"/>
                <w:sz w:val="20"/>
                <w:szCs w:val="20"/>
              </w:rPr>
            </w:pPr>
          </w:p>
          <w:p w:rsidR="00095E1F" w:rsidRPr="00414107" w:rsidRDefault="00095E1F" w:rsidP="00414107">
            <w:pPr>
              <w:spacing w:after="120" w:line="240" w:lineRule="auto"/>
              <w:ind w:left="193" w:right="-51"/>
              <w:jc w:val="both"/>
              <w:rPr>
                <w:rFonts w:ascii="Arial Narrow" w:eastAsia="Arial" w:hAnsi="Arial Narrow" w:cs="Arial"/>
                <w:sz w:val="20"/>
                <w:szCs w:val="20"/>
              </w:rPr>
            </w:pPr>
          </w:p>
          <w:p w:rsidR="00095E1F" w:rsidRPr="00414107" w:rsidRDefault="00095E1F" w:rsidP="00414107">
            <w:pPr>
              <w:spacing w:after="120" w:line="240" w:lineRule="auto"/>
              <w:ind w:right="-51"/>
              <w:jc w:val="both"/>
              <w:rPr>
                <w:rFonts w:ascii="Arial Narrow" w:eastAsia="Arial" w:hAnsi="Arial Narrow" w:cs="Arial"/>
                <w:sz w:val="20"/>
                <w:szCs w:val="20"/>
              </w:rPr>
            </w:pPr>
          </w:p>
          <w:p w:rsidR="00095E1F" w:rsidRPr="00414107" w:rsidRDefault="00095E1F" w:rsidP="00414107">
            <w:pPr>
              <w:spacing w:after="120" w:line="240" w:lineRule="auto"/>
              <w:ind w:right="-51"/>
              <w:jc w:val="both"/>
              <w:rPr>
                <w:rFonts w:ascii="Arial Narrow" w:eastAsia="Arial" w:hAnsi="Arial Narrow" w:cs="Arial"/>
                <w:sz w:val="20"/>
                <w:szCs w:val="20"/>
              </w:rPr>
            </w:pPr>
          </w:p>
          <w:p w:rsidR="00095E1F" w:rsidRPr="00414107" w:rsidRDefault="00095E1F" w:rsidP="00414107">
            <w:pPr>
              <w:spacing w:after="120" w:line="240" w:lineRule="auto"/>
              <w:ind w:right="-51"/>
              <w:jc w:val="both"/>
              <w:rPr>
                <w:rFonts w:ascii="Arial Narrow" w:eastAsia="Arial" w:hAnsi="Arial Narrow" w:cs="Arial"/>
                <w:sz w:val="20"/>
                <w:szCs w:val="20"/>
              </w:rPr>
            </w:pPr>
          </w:p>
        </w:tc>
        <w:tc>
          <w:tcPr>
            <w:tcW w:w="6876" w:type="dxa"/>
            <w:gridSpan w:val="4"/>
          </w:tcPr>
          <w:p w:rsidR="00095E1F" w:rsidRPr="00414107" w:rsidRDefault="00095E1F" w:rsidP="00414107">
            <w:pPr>
              <w:spacing w:after="120" w:line="240" w:lineRule="auto"/>
              <w:ind w:right="-20"/>
              <w:rPr>
                <w:rFonts w:ascii="Arial Narrow" w:eastAsia="Arial" w:hAnsi="Arial Narrow" w:cs="Arial"/>
                <w:sz w:val="20"/>
                <w:szCs w:val="20"/>
                <w:lang w:val="mk-MK"/>
              </w:rPr>
            </w:pPr>
            <w:r w:rsidRPr="00414107">
              <w:rPr>
                <w:rFonts w:ascii="Arial Narrow" w:eastAsia="Arial" w:hAnsi="Arial Narrow" w:cs="Arial"/>
                <w:sz w:val="20"/>
                <w:szCs w:val="20"/>
                <w:lang w:val="mk-MK"/>
              </w:rPr>
              <w:t>Учениците  соодветно одговараа на дадените барања</w:t>
            </w:r>
            <w:r w:rsidR="00461302" w:rsidRPr="00414107">
              <w:rPr>
                <w:rFonts w:ascii="Arial Narrow" w:eastAsia="Arial" w:hAnsi="Arial Narrow" w:cs="Arial"/>
                <w:sz w:val="20"/>
                <w:szCs w:val="20"/>
                <w:lang w:val="mk-MK"/>
              </w:rPr>
              <w:t>, таму</w:t>
            </w:r>
            <w:r w:rsidR="00E90630">
              <w:rPr>
                <w:rFonts w:ascii="Arial Narrow" w:eastAsia="Arial" w:hAnsi="Arial Narrow" w:cs="Arial"/>
                <w:sz w:val="20"/>
                <w:szCs w:val="20"/>
                <w:lang w:val="mk-MK"/>
              </w:rPr>
              <w:t xml:space="preserve"> каде што имаше потреба ученици</w:t>
            </w:r>
            <w:r w:rsidR="00461302" w:rsidRPr="00414107">
              <w:rPr>
                <w:rFonts w:ascii="Arial Narrow" w:eastAsia="Arial" w:hAnsi="Arial Narrow" w:cs="Arial"/>
                <w:sz w:val="20"/>
                <w:szCs w:val="20"/>
                <w:lang w:val="mk-MK"/>
              </w:rPr>
              <w:t>те од групата помагаа со насоки на наставникот,</w:t>
            </w:r>
            <w:r w:rsidR="00E90630">
              <w:rPr>
                <w:rFonts w:ascii="Arial Narrow" w:eastAsia="Arial" w:hAnsi="Arial Narrow" w:cs="Arial"/>
                <w:sz w:val="20"/>
                <w:szCs w:val="20"/>
                <w:lang w:val="mk-MK"/>
              </w:rPr>
              <w:t xml:space="preserve"> </w:t>
            </w:r>
            <w:r w:rsidR="00461302" w:rsidRPr="00414107">
              <w:rPr>
                <w:rFonts w:ascii="Arial Narrow" w:eastAsia="Arial" w:hAnsi="Arial Narrow" w:cs="Arial"/>
                <w:sz w:val="20"/>
                <w:szCs w:val="20"/>
                <w:lang w:val="mk-MK"/>
              </w:rPr>
              <w:t>дискутираат и разменуваат идеи за проблемите со кои се соочуваа при решавање на задачите.</w:t>
            </w:r>
          </w:p>
          <w:p w:rsidR="00461302" w:rsidRPr="00414107" w:rsidRDefault="00461302" w:rsidP="00414107">
            <w:pPr>
              <w:spacing w:after="120" w:line="240" w:lineRule="auto"/>
              <w:ind w:right="-20"/>
              <w:rPr>
                <w:rFonts w:ascii="Arial Narrow" w:eastAsia="Arial" w:hAnsi="Arial Narrow" w:cs="Arial"/>
                <w:sz w:val="20"/>
                <w:szCs w:val="20"/>
                <w:lang w:val="mk-MK"/>
              </w:rPr>
            </w:pPr>
          </w:p>
          <w:p w:rsidR="00461302" w:rsidRPr="00414107" w:rsidRDefault="00461302" w:rsidP="00414107">
            <w:pPr>
              <w:spacing w:after="120" w:line="240" w:lineRule="auto"/>
              <w:ind w:right="-20"/>
              <w:rPr>
                <w:rFonts w:ascii="Arial Narrow" w:eastAsia="Arial" w:hAnsi="Arial Narrow" w:cs="Arial"/>
                <w:sz w:val="20"/>
                <w:szCs w:val="20"/>
                <w:lang w:val="mk-MK"/>
              </w:rPr>
            </w:pPr>
            <w:r w:rsidRPr="00414107">
              <w:rPr>
                <w:rFonts w:ascii="Arial Narrow" w:eastAsia="Arial" w:hAnsi="Arial Narrow" w:cs="Arial"/>
                <w:sz w:val="20"/>
                <w:szCs w:val="20"/>
                <w:lang w:val="mk-MK"/>
              </w:rPr>
              <w:t>Проширување на знаењата:</w:t>
            </w:r>
          </w:p>
          <w:p w:rsidR="00461302" w:rsidRPr="00414107" w:rsidRDefault="00461302" w:rsidP="00414107">
            <w:pPr>
              <w:spacing w:after="120" w:line="240" w:lineRule="auto"/>
              <w:ind w:right="-20"/>
              <w:rPr>
                <w:rFonts w:ascii="Arial Narrow" w:eastAsia="Arial" w:hAnsi="Arial Narrow" w:cs="Arial"/>
                <w:sz w:val="20"/>
                <w:szCs w:val="20"/>
                <w:lang w:val="mk-MK"/>
              </w:rPr>
            </w:pPr>
            <w:r w:rsidRPr="00414107">
              <w:rPr>
                <w:rFonts w:ascii="Arial Narrow" w:eastAsia="Arial" w:hAnsi="Arial Narrow" w:cs="Arial"/>
                <w:sz w:val="20"/>
                <w:szCs w:val="20"/>
                <w:lang w:val="mk-MK"/>
              </w:rPr>
              <w:t>Еден логички проблем да го претстават со дијаграм.</w:t>
            </w:r>
          </w:p>
        </w:tc>
        <w:tc>
          <w:tcPr>
            <w:tcW w:w="1590" w:type="dxa"/>
          </w:tcPr>
          <w:p w:rsidR="00095E1F" w:rsidRPr="00414107" w:rsidRDefault="00C93401" w:rsidP="00414107">
            <w:pPr>
              <w:spacing w:after="120" w:line="240" w:lineRule="auto"/>
              <w:rPr>
                <w:rFonts w:ascii="Arial Narrow" w:eastAsia="Arial" w:hAnsi="Arial Narrow" w:cs="Arial"/>
                <w:sz w:val="20"/>
                <w:szCs w:val="20"/>
              </w:rPr>
            </w:pPr>
            <w:r w:rsidRPr="00414107">
              <w:rPr>
                <w:rFonts w:ascii="Arial Narrow" w:eastAsia="Arial" w:hAnsi="Arial Narrow" w:cs="Arial"/>
                <w:sz w:val="20"/>
                <w:szCs w:val="20"/>
                <w:lang w:val="ru-RU"/>
              </w:rPr>
              <w:t>логика, логичка сложувалка проширија низата најди ги сите можности број, испуштен број, зголеми, намали продолжи</w:t>
            </w:r>
            <w:r w:rsidRPr="00414107">
              <w:rPr>
                <w:rFonts w:ascii="Arial Narrow" w:hAnsi="Arial Narrow" w:cs="Arial"/>
                <w:sz w:val="20"/>
                <w:szCs w:val="20"/>
                <w:lang w:val="ru-RU"/>
              </w:rPr>
              <w:t xml:space="preserve"> </w:t>
            </w:r>
            <w:r w:rsidRPr="00414107">
              <w:rPr>
                <w:rFonts w:ascii="Arial Narrow" w:eastAsia="Arial" w:hAnsi="Arial Narrow" w:cs="Arial"/>
                <w:sz w:val="20"/>
                <w:szCs w:val="20"/>
                <w:lang w:val="ru-RU"/>
              </w:rPr>
              <w:t xml:space="preserve">предвиди, објаснува, шема, пар, правило цифра содржател на... следен, последователен непарен број број, парен исти </w:t>
            </w:r>
          </w:p>
        </w:tc>
      </w:tr>
    </w:tbl>
    <w:p w:rsidR="001F48B3" w:rsidRPr="00414107" w:rsidRDefault="001F48B3" w:rsidP="00414107">
      <w:pPr>
        <w:spacing w:after="120" w:line="240" w:lineRule="auto"/>
        <w:rPr>
          <w:rFonts w:ascii="Arial Narrow" w:hAnsi="Arial Narrow"/>
          <w:sz w:val="20"/>
          <w:szCs w:val="20"/>
          <w:lang w:val="mk-MK"/>
        </w:rPr>
      </w:pPr>
      <w:bookmarkStart w:id="0" w:name="_GoBack"/>
      <w:bookmarkEnd w:id="0"/>
    </w:p>
    <w:sectPr w:rsidR="001F48B3" w:rsidRPr="00414107" w:rsidSect="00414107">
      <w:headerReference w:type="even" r:id="rId12"/>
      <w:headerReference w:type="default" r:id="rId13"/>
      <w:footerReference w:type="even" r:id="rId14"/>
      <w:footerReference w:type="default" r:id="rId15"/>
      <w:headerReference w:type="first" r:id="rId16"/>
      <w:footerReference w:type="first" r:id="rId17"/>
      <w:pgSz w:w="16838" w:h="11906" w:orient="landscape"/>
      <w:pgMar w:top="709" w:right="1358" w:bottom="90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062" w:rsidRDefault="00C94062">
      <w:pPr>
        <w:spacing w:after="0" w:line="240" w:lineRule="auto"/>
      </w:pPr>
      <w:r>
        <w:separator/>
      </w:r>
    </w:p>
  </w:endnote>
  <w:endnote w:type="continuationSeparator" w:id="0">
    <w:p w:rsidR="00C94062" w:rsidRDefault="00C94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imbus Sans L">
    <w:altName w:val="Arial"/>
    <w:charset w:val="80"/>
    <w:family w:val="swiss"/>
    <w:pitch w:val="variable"/>
  </w:font>
  <w:font w:name="DejaVu Sans">
    <w:charset w:val="80"/>
    <w:family w:val="auto"/>
    <w:pitch w:val="variable"/>
  </w:font>
  <w:font w:name="StobiSerif Regular">
    <w:altName w:val="Times New Roman"/>
    <w:panose1 w:val="00000000000000000000"/>
    <w:charset w:val="CC"/>
    <w:family w:val="roman"/>
    <w:notTrueType/>
    <w:pitch w:val="default"/>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1AE" w:rsidRDefault="00F801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292" w:rsidRDefault="003B3292">
    <w:pPr>
      <w:spacing w:after="0" w:line="0" w:lineRule="atLeast"/>
      <w:jc w:val="right"/>
      <w:rPr>
        <w:sz w:val="0"/>
        <w:szCs w:val="0"/>
      </w:rPr>
    </w:pPr>
    <w:proofErr w:type="spellStart"/>
    <w:r>
      <w:rPr>
        <w:sz w:val="0"/>
        <w:szCs w:val="0"/>
      </w:rPr>
      <w:t>Тања</w:t>
    </w:r>
    <w:proofErr w:type="spellEnd"/>
    <w:r>
      <w:rPr>
        <w:sz w:val="0"/>
        <w:szCs w:val="0"/>
      </w:rPr>
      <w:t xml:space="preserve"> </w:t>
    </w:r>
    <w:proofErr w:type="spellStart"/>
    <w:r>
      <w:rPr>
        <w:sz w:val="0"/>
        <w:szCs w:val="0"/>
      </w:rPr>
      <w:t>Метикош</w:t>
    </w:r>
    <w:proofErr w:type="spellEnd"/>
    <w:r>
      <w:rPr>
        <w:sz w:val="0"/>
        <w:szCs w:val="0"/>
      </w:rPr>
      <w:t xml:space="preserve"> </w:t>
    </w:r>
    <w:proofErr w:type="spellStart"/>
    <w:r>
      <w:rPr>
        <w:sz w:val="0"/>
        <w:szCs w:val="0"/>
      </w:rPr>
      <w:t>ОУ„Дане</w:t>
    </w:r>
    <w:proofErr w:type="spellEnd"/>
    <w:r>
      <w:rPr>
        <w:sz w:val="0"/>
        <w:szCs w:val="0"/>
      </w:rPr>
      <w:t xml:space="preserve"> </w:t>
    </w:r>
    <w:proofErr w:type="spellStart"/>
    <w:r>
      <w:rPr>
        <w:sz w:val="0"/>
        <w:szCs w:val="0"/>
      </w:rPr>
      <w:t>Крапчев</w:t>
    </w:r>
    <w:proofErr w:type="spellEnd"/>
    <w:proofErr w:type="gramStart"/>
    <w:r>
      <w:rPr>
        <w:sz w:val="0"/>
        <w:szCs w:val="0"/>
      </w:rPr>
      <w:t>“ -</w:t>
    </w:r>
    <w:proofErr w:type="gramEnd"/>
    <w:r>
      <w:rPr>
        <w:sz w:val="0"/>
        <w:szCs w:val="0"/>
      </w:rPr>
      <w:t xml:space="preserve"> </w:t>
    </w:r>
    <w:proofErr w:type="spellStart"/>
    <w:r>
      <w:rPr>
        <w:sz w:val="0"/>
        <w:szCs w:val="0"/>
      </w:rPr>
      <w:t>Скопје</w:t>
    </w:r>
    <w:proofErr w:type="spellEnd"/>
    <w:r>
      <w:rPr>
        <w:sz w:val="0"/>
        <w:szCs w:val="0"/>
      </w:rPr>
      <w:t xml:space="preserve">  II </w:t>
    </w:r>
    <w:proofErr w:type="spellStart"/>
    <w:r>
      <w:rPr>
        <w:sz w:val="0"/>
        <w:szCs w:val="0"/>
      </w:rPr>
      <w:t>одд</w:t>
    </w:r>
    <w:proofErr w:type="spellEnd"/>
    <w:r>
      <w:rPr>
        <w:sz w:val="0"/>
        <w:szCs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1AE" w:rsidRDefault="00F801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062" w:rsidRDefault="00C94062">
      <w:pPr>
        <w:spacing w:after="0" w:line="240" w:lineRule="auto"/>
      </w:pPr>
      <w:r>
        <w:separator/>
      </w:r>
    </w:p>
  </w:footnote>
  <w:footnote w:type="continuationSeparator" w:id="0">
    <w:p w:rsidR="00C94062" w:rsidRDefault="00C940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1AE" w:rsidRDefault="00F801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292" w:rsidRDefault="003B3292">
    <w:pPr>
      <w:spacing w:after="0" w:line="0" w:lineRule="atLeast"/>
      <w:rPr>
        <w:sz w:val="0"/>
        <w:szCs w:val="0"/>
      </w:rPr>
    </w:pPr>
    <w:proofErr w:type="spellStart"/>
    <w:r>
      <w:rPr>
        <w:sz w:val="0"/>
        <w:szCs w:val="0"/>
      </w:rPr>
      <w:t>Природни</w:t>
    </w:r>
    <w:proofErr w:type="spellEnd"/>
    <w:r>
      <w:rPr>
        <w:sz w:val="0"/>
        <w:szCs w:val="0"/>
      </w:rPr>
      <w:t xml:space="preserve"> </w:t>
    </w:r>
    <w:proofErr w:type="spellStart"/>
    <w:r>
      <w:rPr>
        <w:sz w:val="0"/>
        <w:szCs w:val="0"/>
      </w:rPr>
      <w:t>науки</w:t>
    </w:r>
    <w:proofErr w:type="spellEnd"/>
    <w:r>
      <w:rPr>
        <w:sz w:val="0"/>
        <w:szCs w:val="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1AE" w:rsidRDefault="00F801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70F34"/>
    <w:multiLevelType w:val="hybridMultilevel"/>
    <w:tmpl w:val="FE72F9D8"/>
    <w:lvl w:ilvl="0" w:tplc="8B70E014">
      <w:start w:val="1"/>
      <w:numFmt w:val="bullet"/>
      <w:lvlText w:val="•"/>
      <w:lvlJc w:val="left"/>
      <w:pPr>
        <w:ind w:left="3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DA40F4">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5AC39DE">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73E855C">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4CAE1E">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85E6836">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67E00F8">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2E9BC2">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BD8B010">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C821C5"/>
    <w:multiLevelType w:val="hybridMultilevel"/>
    <w:tmpl w:val="8D86DFBC"/>
    <w:lvl w:ilvl="0" w:tplc="E2DE0406">
      <w:start w:val="1"/>
      <w:numFmt w:val="bullet"/>
      <w:lvlText w:val="•"/>
      <w:lvlJc w:val="left"/>
      <w:pPr>
        <w:ind w:left="3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10B738">
      <w:start w:val="1"/>
      <w:numFmt w:val="bullet"/>
      <w:lvlText w:val="o"/>
      <w:lvlJc w:val="left"/>
      <w:pPr>
        <w:ind w:left="12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984571C">
      <w:start w:val="1"/>
      <w:numFmt w:val="bullet"/>
      <w:lvlText w:val="▪"/>
      <w:lvlJc w:val="left"/>
      <w:pPr>
        <w:ind w:left="19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054F54C">
      <w:start w:val="1"/>
      <w:numFmt w:val="bullet"/>
      <w:lvlText w:val="•"/>
      <w:lvlJc w:val="left"/>
      <w:pPr>
        <w:ind w:left="26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84C1AA">
      <w:start w:val="1"/>
      <w:numFmt w:val="bullet"/>
      <w:lvlText w:val="o"/>
      <w:lvlJc w:val="left"/>
      <w:pPr>
        <w:ind w:left="33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EE0CFDA">
      <w:start w:val="1"/>
      <w:numFmt w:val="bullet"/>
      <w:lvlText w:val="▪"/>
      <w:lvlJc w:val="left"/>
      <w:pPr>
        <w:ind w:left="41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4BC9F96">
      <w:start w:val="1"/>
      <w:numFmt w:val="bullet"/>
      <w:lvlText w:val="•"/>
      <w:lvlJc w:val="left"/>
      <w:pPr>
        <w:ind w:left="48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9C6C14">
      <w:start w:val="1"/>
      <w:numFmt w:val="bullet"/>
      <w:lvlText w:val="o"/>
      <w:lvlJc w:val="left"/>
      <w:pPr>
        <w:ind w:left="55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F92CA10">
      <w:start w:val="1"/>
      <w:numFmt w:val="bullet"/>
      <w:lvlText w:val="▪"/>
      <w:lvlJc w:val="left"/>
      <w:pPr>
        <w:ind w:left="62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8B75CA9"/>
    <w:multiLevelType w:val="hybridMultilevel"/>
    <w:tmpl w:val="ECA8ADEA"/>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3" w15:restartNumberingAfterBreak="0">
    <w:nsid w:val="1D7544DF"/>
    <w:multiLevelType w:val="hybridMultilevel"/>
    <w:tmpl w:val="E322159A"/>
    <w:lvl w:ilvl="0" w:tplc="3918C6AC">
      <w:start w:val="1"/>
      <w:numFmt w:val="bullet"/>
      <w:lvlText w:val="•"/>
      <w:lvlJc w:val="left"/>
      <w:pPr>
        <w:ind w:left="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D6F668">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E086F5A">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02425DA">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F45F68">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0068B38">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182DEE0">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EAC272">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C3C57CE">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07C70F8"/>
    <w:multiLevelType w:val="hybridMultilevel"/>
    <w:tmpl w:val="376ED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F6BC6"/>
    <w:multiLevelType w:val="hybridMultilevel"/>
    <w:tmpl w:val="A1FE2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482977"/>
    <w:multiLevelType w:val="hybridMultilevel"/>
    <w:tmpl w:val="D58A916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271513F5"/>
    <w:multiLevelType w:val="hybridMultilevel"/>
    <w:tmpl w:val="61CE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0D474D"/>
    <w:multiLevelType w:val="hybridMultilevel"/>
    <w:tmpl w:val="108E82A2"/>
    <w:lvl w:ilvl="0" w:tplc="1DE434E0">
      <w:start w:val="1"/>
      <w:numFmt w:val="bullet"/>
      <w:lvlText w:val="•"/>
      <w:lvlJc w:val="left"/>
      <w:pPr>
        <w:ind w:left="3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8C25B0">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A0EBD42">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640B9A">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6AC9CA">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07E27FE">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00C46D2">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689A74">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24AD502">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75319D6"/>
    <w:multiLevelType w:val="hybridMultilevel"/>
    <w:tmpl w:val="E2824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500BBF"/>
    <w:multiLevelType w:val="hybridMultilevel"/>
    <w:tmpl w:val="968CF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B0621B"/>
    <w:multiLevelType w:val="hybridMultilevel"/>
    <w:tmpl w:val="FA6E0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586CAE"/>
    <w:multiLevelType w:val="hybridMultilevel"/>
    <w:tmpl w:val="69602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894CED"/>
    <w:multiLevelType w:val="hybridMultilevel"/>
    <w:tmpl w:val="BEE601EE"/>
    <w:lvl w:ilvl="0" w:tplc="5E5C7276">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7A5E58">
      <w:start w:val="1"/>
      <w:numFmt w:val="bullet"/>
      <w:lvlText w:val="o"/>
      <w:lvlJc w:val="left"/>
      <w:pPr>
        <w:ind w:left="13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08A10CE">
      <w:start w:val="1"/>
      <w:numFmt w:val="bullet"/>
      <w:lvlText w:val="▪"/>
      <w:lvlJc w:val="left"/>
      <w:pPr>
        <w:ind w:left="20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28C0ACA">
      <w:start w:val="1"/>
      <w:numFmt w:val="bullet"/>
      <w:lvlText w:val="•"/>
      <w:lvlJc w:val="left"/>
      <w:pPr>
        <w:ind w:left="27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0A32AA">
      <w:start w:val="1"/>
      <w:numFmt w:val="bullet"/>
      <w:lvlText w:val="o"/>
      <w:lvlJc w:val="left"/>
      <w:pPr>
        <w:ind w:left="34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A42690A">
      <w:start w:val="1"/>
      <w:numFmt w:val="bullet"/>
      <w:lvlText w:val="▪"/>
      <w:lvlJc w:val="left"/>
      <w:pPr>
        <w:ind w:left="4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E46EC5C">
      <w:start w:val="1"/>
      <w:numFmt w:val="bullet"/>
      <w:lvlText w:val="•"/>
      <w:lvlJc w:val="left"/>
      <w:pPr>
        <w:ind w:left="4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C671D8">
      <w:start w:val="1"/>
      <w:numFmt w:val="bullet"/>
      <w:lvlText w:val="o"/>
      <w:lvlJc w:val="left"/>
      <w:pPr>
        <w:ind w:left="56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07235D2">
      <w:start w:val="1"/>
      <w:numFmt w:val="bullet"/>
      <w:lvlText w:val="▪"/>
      <w:lvlJc w:val="left"/>
      <w:pPr>
        <w:ind w:left="6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6D25B58"/>
    <w:multiLevelType w:val="hybridMultilevel"/>
    <w:tmpl w:val="1404588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A725654"/>
    <w:multiLevelType w:val="hybridMultilevel"/>
    <w:tmpl w:val="28A0F9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8D3C9E"/>
    <w:multiLevelType w:val="hybridMultilevel"/>
    <w:tmpl w:val="78804DC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3E1293"/>
    <w:multiLevelType w:val="hybridMultilevel"/>
    <w:tmpl w:val="944A7B80"/>
    <w:lvl w:ilvl="0" w:tplc="5AAA8202">
      <w:start w:val="1"/>
      <w:numFmt w:val="bullet"/>
      <w:lvlText w:val="-"/>
      <w:lvlJc w:val="left"/>
      <w:pPr>
        <w:ind w:left="3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7CF1AE">
      <w:start w:val="1"/>
      <w:numFmt w:val="bullet"/>
      <w:lvlText w:val="o"/>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FE01C30">
      <w:start w:val="1"/>
      <w:numFmt w:val="bullet"/>
      <w:lvlText w:val="▪"/>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9E951A">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149A0E">
      <w:start w:val="1"/>
      <w:numFmt w:val="bullet"/>
      <w:lvlText w:val="o"/>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0067270">
      <w:start w:val="1"/>
      <w:numFmt w:val="bullet"/>
      <w:lvlText w:val="▪"/>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522285C">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5AB580">
      <w:start w:val="1"/>
      <w:numFmt w:val="bullet"/>
      <w:lvlText w:val="o"/>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A183066">
      <w:start w:val="1"/>
      <w:numFmt w:val="bullet"/>
      <w:lvlText w:val="▪"/>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7FB2D5F"/>
    <w:multiLevelType w:val="hybridMultilevel"/>
    <w:tmpl w:val="19D8C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4"/>
  </w:num>
  <w:num w:numId="4">
    <w:abstractNumId w:val="15"/>
  </w:num>
  <w:num w:numId="5">
    <w:abstractNumId w:val="6"/>
  </w:num>
  <w:num w:numId="6">
    <w:abstractNumId w:val="16"/>
  </w:num>
  <w:num w:numId="7">
    <w:abstractNumId w:val="5"/>
  </w:num>
  <w:num w:numId="8">
    <w:abstractNumId w:val="11"/>
  </w:num>
  <w:num w:numId="9">
    <w:abstractNumId w:val="4"/>
  </w:num>
  <w:num w:numId="10">
    <w:abstractNumId w:val="7"/>
  </w:num>
  <w:num w:numId="11">
    <w:abstractNumId w:val="0"/>
  </w:num>
  <w:num w:numId="12">
    <w:abstractNumId w:val="18"/>
  </w:num>
  <w:num w:numId="13">
    <w:abstractNumId w:val="1"/>
  </w:num>
  <w:num w:numId="14">
    <w:abstractNumId w:val="8"/>
  </w:num>
  <w:num w:numId="15">
    <w:abstractNumId w:val="13"/>
  </w:num>
  <w:num w:numId="16">
    <w:abstractNumId w:val="3"/>
  </w:num>
  <w:num w:numId="17">
    <w:abstractNumId w:val="17"/>
  </w:num>
  <w:num w:numId="18">
    <w:abstractNumId w:val="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D1C"/>
    <w:rsid w:val="0001151E"/>
    <w:rsid w:val="0003243E"/>
    <w:rsid w:val="00032C3E"/>
    <w:rsid w:val="0004432B"/>
    <w:rsid w:val="00082054"/>
    <w:rsid w:val="000873B5"/>
    <w:rsid w:val="00095E1F"/>
    <w:rsid w:val="000E5DD4"/>
    <w:rsid w:val="00124478"/>
    <w:rsid w:val="0013053B"/>
    <w:rsid w:val="00145C2A"/>
    <w:rsid w:val="00176E1A"/>
    <w:rsid w:val="001D5388"/>
    <w:rsid w:val="001F3B63"/>
    <w:rsid w:val="001F48B3"/>
    <w:rsid w:val="001F755A"/>
    <w:rsid w:val="002065B9"/>
    <w:rsid w:val="00206C8B"/>
    <w:rsid w:val="0022207A"/>
    <w:rsid w:val="00224F69"/>
    <w:rsid w:val="00230B66"/>
    <w:rsid w:val="002669FF"/>
    <w:rsid w:val="002C213D"/>
    <w:rsid w:val="00301D59"/>
    <w:rsid w:val="003143C8"/>
    <w:rsid w:val="0034533E"/>
    <w:rsid w:val="00354F57"/>
    <w:rsid w:val="00377EE3"/>
    <w:rsid w:val="00380052"/>
    <w:rsid w:val="003B3292"/>
    <w:rsid w:val="003B55E6"/>
    <w:rsid w:val="003D2A80"/>
    <w:rsid w:val="00414107"/>
    <w:rsid w:val="00461302"/>
    <w:rsid w:val="00474DFE"/>
    <w:rsid w:val="004757E8"/>
    <w:rsid w:val="004C4BA9"/>
    <w:rsid w:val="00501C05"/>
    <w:rsid w:val="00543BA7"/>
    <w:rsid w:val="005718F1"/>
    <w:rsid w:val="005748D1"/>
    <w:rsid w:val="00586BB7"/>
    <w:rsid w:val="00594218"/>
    <w:rsid w:val="00611F9C"/>
    <w:rsid w:val="00630B7F"/>
    <w:rsid w:val="00641DB8"/>
    <w:rsid w:val="006A020F"/>
    <w:rsid w:val="006C3024"/>
    <w:rsid w:val="006E62B3"/>
    <w:rsid w:val="006E7B0F"/>
    <w:rsid w:val="00707158"/>
    <w:rsid w:val="0072357D"/>
    <w:rsid w:val="007474A9"/>
    <w:rsid w:val="00764B59"/>
    <w:rsid w:val="007A2B18"/>
    <w:rsid w:val="007B73BD"/>
    <w:rsid w:val="00802DEE"/>
    <w:rsid w:val="00861FBC"/>
    <w:rsid w:val="0088639B"/>
    <w:rsid w:val="00887A6A"/>
    <w:rsid w:val="008C4BCD"/>
    <w:rsid w:val="008E0473"/>
    <w:rsid w:val="0091424E"/>
    <w:rsid w:val="00935906"/>
    <w:rsid w:val="00954324"/>
    <w:rsid w:val="00962F3C"/>
    <w:rsid w:val="009767D3"/>
    <w:rsid w:val="0098141B"/>
    <w:rsid w:val="00992576"/>
    <w:rsid w:val="0099531C"/>
    <w:rsid w:val="009B6D1C"/>
    <w:rsid w:val="009C05E8"/>
    <w:rsid w:val="009C5025"/>
    <w:rsid w:val="009E53AB"/>
    <w:rsid w:val="00A03C87"/>
    <w:rsid w:val="00A10BBB"/>
    <w:rsid w:val="00A22E97"/>
    <w:rsid w:val="00A45277"/>
    <w:rsid w:val="00A5653E"/>
    <w:rsid w:val="00A855CF"/>
    <w:rsid w:val="00AA2673"/>
    <w:rsid w:val="00AC6B03"/>
    <w:rsid w:val="00AE580A"/>
    <w:rsid w:val="00AE5E59"/>
    <w:rsid w:val="00AF6705"/>
    <w:rsid w:val="00B348AD"/>
    <w:rsid w:val="00B350C9"/>
    <w:rsid w:val="00B401A2"/>
    <w:rsid w:val="00B5540E"/>
    <w:rsid w:val="00BA661E"/>
    <w:rsid w:val="00BB00E3"/>
    <w:rsid w:val="00BD68AF"/>
    <w:rsid w:val="00BE1459"/>
    <w:rsid w:val="00BE36BB"/>
    <w:rsid w:val="00BF1472"/>
    <w:rsid w:val="00C01939"/>
    <w:rsid w:val="00C24F43"/>
    <w:rsid w:val="00C40F64"/>
    <w:rsid w:val="00C73152"/>
    <w:rsid w:val="00C74BCA"/>
    <w:rsid w:val="00C74F2E"/>
    <w:rsid w:val="00C8367A"/>
    <w:rsid w:val="00C93401"/>
    <w:rsid w:val="00C94062"/>
    <w:rsid w:val="00CA017F"/>
    <w:rsid w:val="00CB19C9"/>
    <w:rsid w:val="00CC2ADB"/>
    <w:rsid w:val="00D21C17"/>
    <w:rsid w:val="00D32800"/>
    <w:rsid w:val="00D660F6"/>
    <w:rsid w:val="00D67D60"/>
    <w:rsid w:val="00D8235E"/>
    <w:rsid w:val="00E13677"/>
    <w:rsid w:val="00E14A10"/>
    <w:rsid w:val="00E16360"/>
    <w:rsid w:val="00E33A40"/>
    <w:rsid w:val="00E4762E"/>
    <w:rsid w:val="00E726BB"/>
    <w:rsid w:val="00E736C1"/>
    <w:rsid w:val="00E90630"/>
    <w:rsid w:val="00E930CD"/>
    <w:rsid w:val="00EE67AD"/>
    <w:rsid w:val="00F14DE9"/>
    <w:rsid w:val="00F64EB6"/>
    <w:rsid w:val="00F6697A"/>
    <w:rsid w:val="00F7061A"/>
    <w:rsid w:val="00F801AE"/>
    <w:rsid w:val="00F97CB1"/>
    <w:rsid w:val="00FD378C"/>
    <w:rsid w:val="00FF028F"/>
    <w:rsid w:val="00FF1AAD"/>
    <w:rsid w:val="00FF7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7D3"/>
    <w:pPr>
      <w:widowControl w:val="0"/>
      <w:suppressAutoHyphens/>
      <w:spacing w:after="200" w:line="276" w:lineRule="auto"/>
    </w:pPr>
    <w:rPr>
      <w:rFonts w:ascii="Calibri" w:eastAsia="Calibri" w:hAnsi="Calibri" w:cs="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206C8B"/>
  </w:style>
  <w:style w:type="character" w:customStyle="1" w:styleId="WW8Num1z0">
    <w:name w:val="WW8Num1z0"/>
    <w:rsid w:val="00206C8B"/>
    <w:rPr>
      <w:rFonts w:ascii="Arial" w:eastAsia="Arial" w:hAnsi="Arial" w:cs="Arial"/>
      <w:color w:val="231F20"/>
    </w:rPr>
  </w:style>
  <w:style w:type="character" w:customStyle="1" w:styleId="WW8Num1z1">
    <w:name w:val="WW8Num1z1"/>
    <w:rsid w:val="00206C8B"/>
    <w:rPr>
      <w:rFonts w:ascii="Courier New" w:hAnsi="Courier New" w:cs="Courier New"/>
    </w:rPr>
  </w:style>
  <w:style w:type="character" w:customStyle="1" w:styleId="WW8Num1z2">
    <w:name w:val="WW8Num1z2"/>
    <w:rsid w:val="00206C8B"/>
    <w:rPr>
      <w:rFonts w:ascii="Wingdings" w:hAnsi="Wingdings"/>
    </w:rPr>
  </w:style>
  <w:style w:type="character" w:customStyle="1" w:styleId="WW8Num1z3">
    <w:name w:val="WW8Num1z3"/>
    <w:rsid w:val="00206C8B"/>
    <w:rPr>
      <w:rFonts w:ascii="Symbol" w:hAnsi="Symbol"/>
    </w:rPr>
  </w:style>
  <w:style w:type="paragraph" w:customStyle="1" w:styleId="a">
    <w:name w:val="Заглавие"/>
    <w:basedOn w:val="Normal"/>
    <w:next w:val="BodyText"/>
    <w:rsid w:val="00206C8B"/>
    <w:pPr>
      <w:keepNext/>
      <w:spacing w:before="240" w:after="120"/>
    </w:pPr>
    <w:rPr>
      <w:rFonts w:ascii="Nimbus Sans L" w:eastAsia="DejaVu Sans" w:hAnsi="Nimbus Sans L" w:cs="DejaVu Sans"/>
      <w:sz w:val="28"/>
      <w:szCs w:val="28"/>
    </w:rPr>
  </w:style>
  <w:style w:type="paragraph" w:styleId="BodyText">
    <w:name w:val="Body Text"/>
    <w:basedOn w:val="Normal"/>
    <w:rsid w:val="00206C8B"/>
    <w:pPr>
      <w:spacing w:after="120"/>
    </w:pPr>
  </w:style>
  <w:style w:type="paragraph" w:styleId="List">
    <w:name w:val="List"/>
    <w:basedOn w:val="BodyText"/>
    <w:rsid w:val="00206C8B"/>
  </w:style>
  <w:style w:type="paragraph" w:customStyle="1" w:styleId="a0">
    <w:name w:val="Наслов"/>
    <w:basedOn w:val="Normal"/>
    <w:rsid w:val="00206C8B"/>
    <w:pPr>
      <w:suppressLineNumbers/>
      <w:spacing w:before="120" w:after="120"/>
    </w:pPr>
    <w:rPr>
      <w:i/>
      <w:iCs/>
      <w:sz w:val="24"/>
      <w:szCs w:val="24"/>
    </w:rPr>
  </w:style>
  <w:style w:type="paragraph" w:customStyle="1" w:styleId="a1">
    <w:name w:val="Индекс"/>
    <w:basedOn w:val="Normal"/>
    <w:rsid w:val="00206C8B"/>
    <w:pPr>
      <w:suppressLineNumbers/>
    </w:pPr>
  </w:style>
  <w:style w:type="paragraph" w:styleId="ListParagraph">
    <w:name w:val="List Paragraph"/>
    <w:basedOn w:val="Normal"/>
    <w:uiPriority w:val="34"/>
    <w:qFormat/>
    <w:rsid w:val="00206C8B"/>
    <w:pPr>
      <w:ind w:left="720"/>
    </w:pPr>
  </w:style>
  <w:style w:type="paragraph" w:customStyle="1" w:styleId="a2">
    <w:name w:val="Содржина на табела"/>
    <w:basedOn w:val="Normal"/>
    <w:rsid w:val="00206C8B"/>
    <w:pPr>
      <w:suppressLineNumbers/>
    </w:pPr>
  </w:style>
  <w:style w:type="paragraph" w:customStyle="1" w:styleId="a3">
    <w:name w:val="Заглавие на табела"/>
    <w:basedOn w:val="a2"/>
    <w:rsid w:val="00206C8B"/>
    <w:pPr>
      <w:jc w:val="center"/>
    </w:pPr>
    <w:rPr>
      <w:b/>
      <w:bCs/>
    </w:rPr>
  </w:style>
  <w:style w:type="paragraph" w:styleId="Footer">
    <w:name w:val="footer"/>
    <w:basedOn w:val="Normal"/>
    <w:rsid w:val="00206C8B"/>
    <w:pPr>
      <w:suppressLineNumbers/>
      <w:tabs>
        <w:tab w:val="center" w:pos="4819"/>
        <w:tab w:val="right" w:pos="9638"/>
      </w:tabs>
    </w:pPr>
  </w:style>
  <w:style w:type="paragraph" w:styleId="Header">
    <w:name w:val="header"/>
    <w:basedOn w:val="Normal"/>
    <w:rsid w:val="00206C8B"/>
    <w:pPr>
      <w:suppressLineNumbers/>
      <w:tabs>
        <w:tab w:val="center" w:pos="4819"/>
        <w:tab w:val="right" w:pos="9638"/>
      </w:tabs>
    </w:pPr>
  </w:style>
  <w:style w:type="paragraph" w:customStyle="1" w:styleId="Default">
    <w:name w:val="Default"/>
    <w:rsid w:val="007474A9"/>
    <w:pPr>
      <w:autoSpaceDE w:val="0"/>
      <w:autoSpaceDN w:val="0"/>
      <w:adjustRightInd w:val="0"/>
    </w:pPr>
    <w:rPr>
      <w:rFonts w:ascii="StobiSerif Regular" w:hAnsi="StobiSerif Regular" w:cs="StobiSerif Regular"/>
      <w:color w:val="000000"/>
      <w:sz w:val="24"/>
      <w:szCs w:val="24"/>
    </w:rPr>
  </w:style>
  <w:style w:type="table" w:styleId="TableGrid">
    <w:name w:val="Table Grid"/>
    <w:basedOn w:val="TableNormal"/>
    <w:uiPriority w:val="59"/>
    <w:rsid w:val="0072357D"/>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rich.maths.org/282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rich.maths.org/282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rich.maths.org/282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rich.maths.org/282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48944-452C-4331-8E6B-76AD9E09A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2048</Words>
  <Characters>11679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2015-09-05T20:08:00Z</dcterms:created>
  <dcterms:modified xsi:type="dcterms:W3CDTF">2015-09-05T20:08:00Z</dcterms:modified>
</cp:coreProperties>
</file>